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675"/>
      </w:tblGrid>
      <w:tr w:rsidR="00E46E8A" w:rsidRPr="001E3EB2" w14:paraId="71EBB5B4" w14:textId="77777777" w:rsidTr="001E3EB2">
        <w:tc>
          <w:tcPr>
            <w:tcW w:w="4957" w:type="dxa"/>
          </w:tcPr>
          <w:p w14:paraId="2B1ADD5A" w14:textId="77777777" w:rsidR="003A4F84" w:rsidRPr="001E3EB2" w:rsidRDefault="003A4F84" w:rsidP="007C068B">
            <w:pPr>
              <w:spacing w:line="360" w:lineRule="auto"/>
              <w:jc w:val="both"/>
              <w:rPr>
                <w:rFonts w:ascii="Times New Roman" w:hAnsi="Times New Roman" w:cs="Times New Roman"/>
                <w:b/>
                <w:sz w:val="28"/>
                <w:szCs w:val="28"/>
              </w:rPr>
            </w:pPr>
            <w:bookmarkStart w:id="0" w:name="_Hlk191023379"/>
            <w:bookmarkEnd w:id="0"/>
            <w:r w:rsidRPr="001E3EB2">
              <w:rPr>
                <w:rFonts w:ascii="Times New Roman" w:hAnsi="Times New Roman" w:cs="Times New Roman"/>
                <w:b/>
                <w:sz w:val="28"/>
                <w:szCs w:val="28"/>
              </w:rPr>
              <w:t xml:space="preserve">TRƯỜNG THCS PHAN CÔNG HỚN </w:t>
            </w:r>
          </w:p>
          <w:p w14:paraId="40AA8084" w14:textId="7BEF063D" w:rsidR="003A4F84" w:rsidRPr="001E3EB2" w:rsidRDefault="003A4F84" w:rsidP="007C068B">
            <w:pPr>
              <w:spacing w:line="360" w:lineRule="auto"/>
              <w:jc w:val="both"/>
              <w:rPr>
                <w:rFonts w:ascii="Times New Roman" w:hAnsi="Times New Roman" w:cs="Times New Roman"/>
                <w:b/>
                <w:sz w:val="28"/>
                <w:szCs w:val="28"/>
              </w:rPr>
            </w:pPr>
            <w:r w:rsidRPr="001E3EB2">
              <w:rPr>
                <w:rFonts w:ascii="Times New Roman" w:hAnsi="Times New Roman" w:cs="Times New Roman"/>
                <w:b/>
                <w:sz w:val="28"/>
                <w:szCs w:val="28"/>
              </w:rPr>
              <w:t>TỔ</w:t>
            </w:r>
            <w:r w:rsidR="00AE44E5" w:rsidRPr="001E3EB2">
              <w:rPr>
                <w:rFonts w:ascii="Times New Roman" w:hAnsi="Times New Roman" w:cs="Times New Roman"/>
                <w:b/>
                <w:sz w:val="28"/>
                <w:szCs w:val="28"/>
              </w:rPr>
              <w:t xml:space="preserve"> </w:t>
            </w:r>
            <w:r w:rsidR="006E3C8A" w:rsidRPr="001E3EB2">
              <w:rPr>
                <w:rFonts w:ascii="Times New Roman" w:hAnsi="Times New Roman" w:cs="Times New Roman"/>
                <w:b/>
                <w:sz w:val="28"/>
                <w:szCs w:val="28"/>
              </w:rPr>
              <w:t xml:space="preserve">HĐTNHN – GDĐP </w:t>
            </w:r>
          </w:p>
        </w:tc>
        <w:tc>
          <w:tcPr>
            <w:tcW w:w="5675" w:type="dxa"/>
          </w:tcPr>
          <w:p w14:paraId="01C56B03" w14:textId="0DA70C63" w:rsidR="004E10EA" w:rsidRPr="001E3EB2" w:rsidRDefault="00B47E7D" w:rsidP="004E10EA">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MÔN </w:t>
            </w:r>
            <w:r w:rsidR="004E10EA" w:rsidRPr="001E3EB2">
              <w:rPr>
                <w:rFonts w:ascii="Times New Roman" w:hAnsi="Times New Roman" w:cs="Times New Roman"/>
                <w:b/>
                <w:sz w:val="28"/>
                <w:szCs w:val="28"/>
              </w:rPr>
              <w:t>HOẠT ĐỘNG TRẢI NGHIỆM HƯỚNG NGHIỆP</w:t>
            </w:r>
          </w:p>
          <w:p w14:paraId="681111FB" w14:textId="46C63558" w:rsidR="003A4F84" w:rsidRPr="001E3EB2" w:rsidRDefault="004E10EA" w:rsidP="001E3EB2">
            <w:pPr>
              <w:spacing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KHỐI</w:t>
            </w:r>
            <w:r w:rsidR="006E3C8A" w:rsidRPr="001E3EB2">
              <w:rPr>
                <w:rFonts w:ascii="Times New Roman" w:hAnsi="Times New Roman" w:cs="Times New Roman"/>
                <w:b/>
                <w:sz w:val="28"/>
                <w:szCs w:val="28"/>
              </w:rPr>
              <w:t xml:space="preserve"> 6</w:t>
            </w:r>
          </w:p>
        </w:tc>
      </w:tr>
    </w:tbl>
    <w:p w14:paraId="6A60F809" w14:textId="77777777" w:rsidR="008C2781" w:rsidRPr="001E3EB2" w:rsidRDefault="008C2781" w:rsidP="007C068B">
      <w:pPr>
        <w:spacing w:after="0" w:line="360" w:lineRule="auto"/>
        <w:jc w:val="both"/>
        <w:rPr>
          <w:rFonts w:ascii="Times New Roman" w:hAnsi="Times New Roman" w:cs="Times New Roman"/>
          <w:b/>
          <w:sz w:val="28"/>
          <w:szCs w:val="28"/>
        </w:rPr>
      </w:pPr>
    </w:p>
    <w:p w14:paraId="19F89DF3" w14:textId="3348BFD3" w:rsidR="008C2781" w:rsidRPr="001E3EB2" w:rsidRDefault="008C2781" w:rsidP="004E10EA">
      <w:pPr>
        <w:spacing w:after="0" w:line="360" w:lineRule="auto"/>
        <w:jc w:val="center"/>
        <w:rPr>
          <w:rFonts w:ascii="Times New Roman" w:hAnsi="Times New Roman" w:cs="Times New Roman"/>
          <w:b/>
          <w:color w:val="FF0000"/>
          <w:sz w:val="28"/>
          <w:szCs w:val="28"/>
        </w:rPr>
      </w:pPr>
      <w:r w:rsidRPr="001E3EB2">
        <w:rPr>
          <w:rFonts w:ascii="Times New Roman" w:hAnsi="Times New Roman" w:cs="Times New Roman"/>
          <w:b/>
          <w:color w:val="FF0000"/>
          <w:sz w:val="28"/>
          <w:szCs w:val="28"/>
        </w:rPr>
        <w:t xml:space="preserve">TUẦN </w:t>
      </w:r>
      <w:r w:rsidR="00251866">
        <w:rPr>
          <w:rFonts w:ascii="Times New Roman" w:hAnsi="Times New Roman" w:cs="Times New Roman"/>
          <w:b/>
          <w:color w:val="FF0000"/>
          <w:sz w:val="28"/>
          <w:szCs w:val="28"/>
        </w:rPr>
        <w:t>2</w:t>
      </w:r>
      <w:r w:rsidR="008F401F">
        <w:rPr>
          <w:rFonts w:ascii="Times New Roman" w:hAnsi="Times New Roman" w:cs="Times New Roman"/>
          <w:b/>
          <w:color w:val="FF0000"/>
          <w:sz w:val="28"/>
          <w:szCs w:val="28"/>
        </w:rPr>
        <w:t>8</w:t>
      </w:r>
    </w:p>
    <w:p w14:paraId="73151CE6" w14:textId="7A4B1633" w:rsidR="00703B5E" w:rsidRDefault="003A4F84" w:rsidP="004E10EA">
      <w:pPr>
        <w:spacing w:after="0" w:line="360" w:lineRule="auto"/>
        <w:jc w:val="center"/>
        <w:rPr>
          <w:rFonts w:ascii="Times New Roman" w:hAnsi="Times New Roman" w:cs="Times New Roman"/>
          <w:b/>
          <w:sz w:val="28"/>
          <w:szCs w:val="28"/>
        </w:rPr>
      </w:pPr>
      <w:r w:rsidRPr="001E3EB2">
        <w:rPr>
          <w:rFonts w:ascii="Times New Roman" w:hAnsi="Times New Roman" w:cs="Times New Roman"/>
          <w:b/>
          <w:sz w:val="28"/>
          <w:szCs w:val="28"/>
        </w:rPr>
        <w:t xml:space="preserve">(Từ </w:t>
      </w:r>
      <w:r w:rsidR="009E6D26" w:rsidRPr="001E3EB2">
        <w:rPr>
          <w:rFonts w:ascii="Times New Roman" w:hAnsi="Times New Roman" w:cs="Times New Roman"/>
          <w:b/>
          <w:sz w:val="28"/>
          <w:szCs w:val="28"/>
        </w:rPr>
        <w:t xml:space="preserve">ngày </w:t>
      </w:r>
      <w:r w:rsidR="008F401F">
        <w:rPr>
          <w:rFonts w:ascii="Times New Roman" w:hAnsi="Times New Roman" w:cs="Times New Roman"/>
          <w:b/>
          <w:sz w:val="28"/>
          <w:szCs w:val="28"/>
        </w:rPr>
        <w:t>24</w:t>
      </w:r>
      <w:r w:rsidR="00BF3A4C" w:rsidRPr="001E3EB2">
        <w:rPr>
          <w:rFonts w:ascii="Times New Roman" w:hAnsi="Times New Roman" w:cs="Times New Roman"/>
          <w:b/>
          <w:sz w:val="28"/>
          <w:szCs w:val="28"/>
        </w:rPr>
        <w:t>/</w:t>
      </w:r>
      <w:r w:rsidR="00102714">
        <w:rPr>
          <w:rFonts w:ascii="Times New Roman" w:hAnsi="Times New Roman" w:cs="Times New Roman"/>
          <w:b/>
          <w:sz w:val="28"/>
          <w:szCs w:val="28"/>
        </w:rPr>
        <w:t>3</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r w:rsidR="00BF3A4C" w:rsidRPr="001E3EB2">
        <w:rPr>
          <w:rFonts w:ascii="Times New Roman" w:hAnsi="Times New Roman" w:cs="Times New Roman"/>
          <w:b/>
          <w:sz w:val="28"/>
          <w:szCs w:val="28"/>
        </w:rPr>
        <w:t xml:space="preserve"> </w:t>
      </w:r>
      <w:r w:rsidR="009E6D26" w:rsidRPr="001E3EB2">
        <w:rPr>
          <w:rFonts w:ascii="Times New Roman" w:hAnsi="Times New Roman" w:cs="Times New Roman"/>
          <w:b/>
          <w:sz w:val="28"/>
          <w:szCs w:val="28"/>
        </w:rPr>
        <w:t xml:space="preserve"> đến ngày</w:t>
      </w:r>
      <w:r w:rsidR="00E10248" w:rsidRPr="001E3EB2">
        <w:rPr>
          <w:rFonts w:ascii="Times New Roman" w:hAnsi="Times New Roman" w:cs="Times New Roman"/>
          <w:b/>
          <w:sz w:val="28"/>
          <w:szCs w:val="28"/>
        </w:rPr>
        <w:t xml:space="preserve"> </w:t>
      </w:r>
      <w:r w:rsidR="00071A78">
        <w:rPr>
          <w:rFonts w:ascii="Times New Roman" w:hAnsi="Times New Roman" w:cs="Times New Roman"/>
          <w:b/>
          <w:sz w:val="28"/>
          <w:szCs w:val="28"/>
        </w:rPr>
        <w:t>2</w:t>
      </w:r>
      <w:r w:rsidR="008F401F">
        <w:rPr>
          <w:rFonts w:ascii="Times New Roman" w:hAnsi="Times New Roman" w:cs="Times New Roman"/>
          <w:b/>
          <w:sz w:val="28"/>
          <w:szCs w:val="28"/>
        </w:rPr>
        <w:t>9</w:t>
      </w:r>
      <w:r w:rsidR="008F733B" w:rsidRPr="001E3EB2">
        <w:rPr>
          <w:rFonts w:ascii="Times New Roman" w:hAnsi="Times New Roman" w:cs="Times New Roman"/>
          <w:b/>
          <w:sz w:val="28"/>
          <w:szCs w:val="28"/>
        </w:rPr>
        <w:t>/</w:t>
      </w:r>
      <w:r w:rsidR="00193534">
        <w:rPr>
          <w:rFonts w:ascii="Times New Roman" w:hAnsi="Times New Roman" w:cs="Times New Roman"/>
          <w:b/>
          <w:sz w:val="28"/>
          <w:szCs w:val="28"/>
        </w:rPr>
        <w:t>3</w:t>
      </w:r>
      <w:r w:rsidR="00BF3A4C" w:rsidRPr="001E3EB2">
        <w:rPr>
          <w:rFonts w:ascii="Times New Roman" w:hAnsi="Times New Roman" w:cs="Times New Roman"/>
          <w:b/>
          <w:sz w:val="28"/>
          <w:szCs w:val="28"/>
        </w:rPr>
        <w:t>/202</w:t>
      </w:r>
      <w:r w:rsidR="008C2781" w:rsidRPr="001E3EB2">
        <w:rPr>
          <w:rFonts w:ascii="Times New Roman" w:hAnsi="Times New Roman" w:cs="Times New Roman"/>
          <w:b/>
          <w:sz w:val="28"/>
          <w:szCs w:val="28"/>
        </w:rPr>
        <w:t>5)</w:t>
      </w:r>
    </w:p>
    <w:p w14:paraId="2EA47BAE" w14:textId="77777777" w:rsidR="00375E07" w:rsidRDefault="00375E07" w:rsidP="004E10EA">
      <w:pPr>
        <w:spacing w:after="0" w:line="360" w:lineRule="auto"/>
        <w:jc w:val="center"/>
        <w:rPr>
          <w:rFonts w:ascii="Times New Roman" w:hAnsi="Times New Roman" w:cs="Times New Roman"/>
          <w:b/>
          <w:sz w:val="28"/>
          <w:szCs w:val="28"/>
        </w:rPr>
      </w:pPr>
    </w:p>
    <w:p w14:paraId="05F3F77F" w14:textId="0FC3CF05" w:rsidR="00071A78" w:rsidRPr="008F401F" w:rsidRDefault="00071A78" w:rsidP="008F401F">
      <w:pPr>
        <w:pStyle w:val="Heading1"/>
        <w:rPr>
          <w:rFonts w:ascii="Times New Roman" w:hAnsi="Times New Roman"/>
          <w:color w:val="FF0000"/>
        </w:rPr>
      </w:pPr>
      <w:r w:rsidRPr="00071A78">
        <w:rPr>
          <w:rFonts w:ascii="Times New Roman" w:hAnsi="Times New Roman"/>
          <w:color w:val="FF0000"/>
          <w:u w:val="single"/>
        </w:rPr>
        <w:t>CHỦ ĐỀ 8</w:t>
      </w:r>
      <w:r w:rsidRPr="007D7800">
        <w:rPr>
          <w:rFonts w:ascii="Times New Roman" w:hAnsi="Times New Roman"/>
          <w:color w:val="FF0000"/>
        </w:rPr>
        <w:t>:</w:t>
      </w:r>
      <w:r w:rsidR="008F401F">
        <w:rPr>
          <w:rFonts w:ascii="Times New Roman" w:hAnsi="Times New Roman"/>
          <w:color w:val="FF0000"/>
        </w:rPr>
        <w:t xml:space="preserve"> P</w:t>
      </w:r>
      <w:r w:rsidRPr="007D7800">
        <w:rPr>
          <w:rFonts w:ascii="Times New Roman" w:hAnsi="Times New Roman"/>
          <w:color w:val="FF0000"/>
        </w:rPr>
        <w:t>HÒNG CHỐNG THIÊN TAI VÀ GIẢM THIỂU BIẾN ĐỔI KHÍ HẬU</w:t>
      </w:r>
    </w:p>
    <w:p w14:paraId="64ABA99D" w14:textId="77777777" w:rsidR="008F401F" w:rsidRPr="008F401F" w:rsidRDefault="008F401F" w:rsidP="008F401F">
      <w:pPr>
        <w:pStyle w:val="ListParagraph"/>
        <w:numPr>
          <w:ilvl w:val="0"/>
          <w:numId w:val="112"/>
        </w:numPr>
        <w:tabs>
          <w:tab w:val="left" w:pos="567"/>
          <w:tab w:val="left" w:pos="1134"/>
        </w:tabs>
        <w:spacing w:after="0" w:line="360" w:lineRule="auto"/>
        <w:ind w:left="1276"/>
        <w:rPr>
          <w:rFonts w:ascii="Times New Roman" w:eastAsia="MS Mincho" w:hAnsi="Times New Roman" w:cs="Times New Roman"/>
          <w:b/>
          <w:color w:val="000000" w:themeColor="text1"/>
          <w:sz w:val="28"/>
          <w:szCs w:val="28"/>
          <w:lang w:val="nl-NL"/>
        </w:rPr>
      </w:pPr>
      <w:r w:rsidRPr="008F401F">
        <w:rPr>
          <w:rFonts w:ascii="Times New Roman" w:eastAsia="MS Mincho" w:hAnsi="Times New Roman" w:cs="Times New Roman"/>
          <w:b/>
          <w:color w:val="000000" w:themeColor="text1"/>
          <w:sz w:val="28"/>
          <w:szCs w:val="28"/>
          <w:lang w:val="nl-NL"/>
        </w:rPr>
        <w:t>Nhiệm vụ 3: Tự bảo vệ khi có bão</w:t>
      </w:r>
    </w:p>
    <w:p w14:paraId="2896EA4B" w14:textId="77777777" w:rsidR="008F401F" w:rsidRPr="008F401F" w:rsidRDefault="008F401F" w:rsidP="008F401F">
      <w:pPr>
        <w:pStyle w:val="ListParagraph"/>
        <w:numPr>
          <w:ilvl w:val="0"/>
          <w:numId w:val="112"/>
        </w:numPr>
        <w:tabs>
          <w:tab w:val="left" w:pos="567"/>
          <w:tab w:val="left" w:pos="1134"/>
        </w:tabs>
        <w:spacing w:after="0" w:line="360" w:lineRule="auto"/>
        <w:ind w:left="1276"/>
        <w:rPr>
          <w:rFonts w:ascii="Times New Roman" w:eastAsia="MS Mincho" w:hAnsi="Times New Roman" w:cs="Times New Roman"/>
          <w:b/>
          <w:color w:val="000000" w:themeColor="text1"/>
          <w:sz w:val="28"/>
          <w:szCs w:val="28"/>
          <w:lang w:val="nl-NL"/>
        </w:rPr>
      </w:pPr>
      <w:r w:rsidRPr="008F401F">
        <w:rPr>
          <w:rFonts w:ascii="Times New Roman" w:eastAsia="MS Mincho" w:hAnsi="Times New Roman" w:cs="Times New Roman"/>
          <w:b/>
          <w:color w:val="000000" w:themeColor="text1"/>
          <w:sz w:val="28"/>
          <w:szCs w:val="28"/>
          <w:lang w:val="nl-NL"/>
        </w:rPr>
        <w:t>Nhiệm vụ 4: Tự bảo vệ trước lũ lụt</w:t>
      </w:r>
    </w:p>
    <w:p w14:paraId="40A6F532" w14:textId="77777777" w:rsidR="008F401F" w:rsidRPr="008F401F" w:rsidRDefault="008F401F" w:rsidP="008F401F">
      <w:pPr>
        <w:pStyle w:val="ListParagraph"/>
        <w:numPr>
          <w:ilvl w:val="0"/>
          <w:numId w:val="112"/>
        </w:numPr>
        <w:tabs>
          <w:tab w:val="left" w:pos="567"/>
          <w:tab w:val="left" w:pos="1134"/>
        </w:tabs>
        <w:spacing w:after="0" w:line="360" w:lineRule="auto"/>
        <w:ind w:left="1276"/>
        <w:rPr>
          <w:rFonts w:ascii="Times New Roman" w:eastAsia="MS Mincho" w:hAnsi="Times New Roman" w:cs="Times New Roman"/>
          <w:b/>
          <w:color w:val="000000" w:themeColor="text1"/>
          <w:sz w:val="28"/>
          <w:szCs w:val="28"/>
          <w:lang w:val="nl-NL"/>
        </w:rPr>
      </w:pPr>
      <w:r w:rsidRPr="008F401F">
        <w:rPr>
          <w:rFonts w:ascii="Times New Roman" w:eastAsia="MS Mincho" w:hAnsi="Times New Roman" w:cs="Times New Roman"/>
          <w:b/>
          <w:color w:val="000000" w:themeColor="text1"/>
          <w:sz w:val="28"/>
          <w:szCs w:val="28"/>
          <w:lang w:val="nl-NL"/>
        </w:rPr>
        <w:t>Nhiệm vụ 5: Tự bảo vệ khi sạt lở đất</w:t>
      </w:r>
    </w:p>
    <w:p w14:paraId="45DBCCFD" w14:textId="77777777" w:rsidR="00193534" w:rsidRPr="00193534" w:rsidRDefault="00193534" w:rsidP="00193534">
      <w:pPr>
        <w:ind w:left="1560"/>
      </w:pPr>
    </w:p>
    <w:p w14:paraId="4F1F06E3" w14:textId="269A38C3" w:rsidR="00071A78" w:rsidRPr="008F401F" w:rsidRDefault="00071A78" w:rsidP="008F401F">
      <w:pPr>
        <w:spacing w:after="0" w:line="360" w:lineRule="auto"/>
        <w:jc w:val="both"/>
        <w:rPr>
          <w:rFonts w:ascii="Times New Roman" w:hAnsi="Times New Roman" w:cs="Times New Roman"/>
          <w:b/>
          <w:color w:val="FF0000"/>
          <w:sz w:val="28"/>
          <w:szCs w:val="28"/>
        </w:rPr>
      </w:pPr>
      <w:r w:rsidRPr="008F401F">
        <w:rPr>
          <w:rFonts w:ascii="Times New Roman" w:hAnsi="Times New Roman" w:cs="Times New Roman"/>
          <w:b/>
          <w:color w:val="FF0000"/>
          <w:sz w:val="28"/>
          <w:szCs w:val="28"/>
        </w:rPr>
        <w:t xml:space="preserve">A. </w:t>
      </w:r>
      <w:r w:rsidR="001E3EB2" w:rsidRPr="008F401F">
        <w:rPr>
          <w:rFonts w:ascii="Times New Roman" w:hAnsi="Times New Roman" w:cs="Times New Roman"/>
          <w:b/>
          <w:color w:val="FF0000"/>
          <w:sz w:val="28"/>
          <w:szCs w:val="28"/>
        </w:rPr>
        <w:t xml:space="preserve">LÝ THUYẾT </w:t>
      </w:r>
    </w:p>
    <w:p w14:paraId="3421E02E" w14:textId="7BB8E076" w:rsidR="008F401F" w:rsidRPr="008F401F" w:rsidRDefault="008F401F" w:rsidP="008F401F">
      <w:pPr>
        <w:tabs>
          <w:tab w:val="left" w:pos="567"/>
          <w:tab w:val="left" w:pos="1134"/>
        </w:tabs>
        <w:spacing w:after="0" w:line="360" w:lineRule="auto"/>
        <w:rPr>
          <w:rFonts w:ascii="Times New Roman" w:eastAsia="MS Mincho" w:hAnsi="Times New Roman" w:cs="Times New Roman"/>
          <w:b/>
          <w:color w:val="FF0000"/>
          <w:sz w:val="28"/>
          <w:szCs w:val="28"/>
          <w:u w:val="single"/>
          <w:lang w:val="nl-NL"/>
        </w:rPr>
      </w:pPr>
      <w:r w:rsidRPr="008F401F">
        <w:rPr>
          <w:rFonts w:ascii="Times New Roman" w:eastAsia="MS Mincho" w:hAnsi="Times New Roman" w:cs="Times New Roman"/>
          <w:b/>
          <w:color w:val="FF0000"/>
          <w:sz w:val="28"/>
          <w:szCs w:val="28"/>
          <w:u w:val="single"/>
          <w:lang w:val="nl-NL"/>
        </w:rPr>
        <w:t>3</w:t>
      </w:r>
      <w:r w:rsidRPr="008F401F">
        <w:rPr>
          <w:rFonts w:ascii="Times New Roman" w:eastAsia="MS Mincho" w:hAnsi="Times New Roman" w:cs="Times New Roman"/>
          <w:b/>
          <w:color w:val="FF0000"/>
          <w:sz w:val="28"/>
          <w:szCs w:val="28"/>
          <w:u w:val="single"/>
          <w:lang w:val="nl-NL"/>
        </w:rPr>
        <w:t xml:space="preserve">. </w:t>
      </w:r>
      <w:r w:rsidRPr="008F401F">
        <w:rPr>
          <w:rFonts w:ascii="Times New Roman" w:eastAsia="MS Mincho" w:hAnsi="Times New Roman" w:cs="Times New Roman"/>
          <w:b/>
          <w:color w:val="FF0000"/>
          <w:sz w:val="28"/>
          <w:szCs w:val="28"/>
          <w:u w:val="single"/>
          <w:lang w:val="nl-NL"/>
        </w:rPr>
        <w:t>Tự bảo vệ khi có bão</w:t>
      </w:r>
    </w:p>
    <w:p w14:paraId="66164034" w14:textId="25F7FDFA" w:rsidR="008F401F" w:rsidRPr="008F401F" w:rsidRDefault="008F401F" w:rsidP="008F401F">
      <w:pPr>
        <w:spacing w:after="0" w:line="360" w:lineRule="auto"/>
        <w:rPr>
          <w:rFonts w:ascii="Times New Roman" w:hAnsi="Times New Roman" w:cs="Times New Roman"/>
          <w:iCs/>
          <w:color w:val="000000" w:themeColor="text1"/>
          <w:sz w:val="28"/>
          <w:szCs w:val="28"/>
        </w:rPr>
      </w:pPr>
      <w:r w:rsidRPr="008F401F">
        <w:rPr>
          <w:rFonts w:ascii="Times New Roman" w:hAnsi="Times New Roman" w:cs="Times New Roman"/>
          <w:b/>
          <w:iCs/>
          <w:color w:val="000000" w:themeColor="text1"/>
          <w:sz w:val="28"/>
          <w:szCs w:val="28"/>
        </w:rPr>
        <w:t>a.</w:t>
      </w:r>
      <w:r w:rsidRPr="008F401F">
        <w:rPr>
          <w:rFonts w:ascii="Times New Roman" w:hAnsi="Times New Roman" w:cs="Times New Roman"/>
          <w:b/>
          <w:iCs/>
          <w:color w:val="000000" w:themeColor="text1"/>
          <w:sz w:val="28"/>
          <w:szCs w:val="28"/>
        </w:rPr>
        <w:t xml:space="preserve"> Nhận diện dấu hiệu trời sắp mưa, bão qua ca dao, tục ngữ</w:t>
      </w:r>
      <w:r w:rsidRPr="008F401F">
        <w:rPr>
          <w:rFonts w:ascii="Times New Roman" w:hAnsi="Times New Roman" w:cs="Times New Roman"/>
          <w:iCs/>
          <w:color w:val="000000" w:themeColor="text1"/>
          <w:sz w:val="28"/>
          <w:szCs w:val="28"/>
        </w:rPr>
        <w:t xml:space="preserve"> </w:t>
      </w:r>
    </w:p>
    <w:p w14:paraId="7EA9F31D" w14:textId="77777777" w:rsidR="008F401F" w:rsidRPr="008F401F" w:rsidRDefault="008F401F" w:rsidP="008F401F">
      <w:pPr>
        <w:pStyle w:val="ListParagraph"/>
        <w:numPr>
          <w:ilvl w:val="0"/>
          <w:numId w:val="117"/>
        </w:numPr>
        <w:spacing w:after="0" w:line="360" w:lineRule="auto"/>
        <w:ind w:left="426"/>
        <w:rPr>
          <w:rFonts w:ascii="Times New Roman" w:hAnsi="Times New Roman" w:cs="Times New Roman"/>
          <w:color w:val="000000" w:themeColor="text1"/>
          <w:sz w:val="28"/>
          <w:szCs w:val="28"/>
        </w:rPr>
      </w:pPr>
      <w:r w:rsidRPr="008F401F">
        <w:rPr>
          <w:rFonts w:ascii="Times New Roman" w:hAnsi="Times New Roman" w:cs="Times New Roman"/>
          <w:color w:val="000000" w:themeColor="text1"/>
          <w:sz w:val="28"/>
          <w:szCs w:val="28"/>
        </w:rPr>
        <w:t>Bầu trời quang đãng, không khí ơi bức, ngột ngạt, lặng gió kéo dài vài ngày.</w:t>
      </w:r>
    </w:p>
    <w:p w14:paraId="58E092C6" w14:textId="77777777" w:rsidR="008F401F" w:rsidRPr="008F401F" w:rsidRDefault="008F401F" w:rsidP="008F401F">
      <w:pPr>
        <w:pStyle w:val="ListParagraph"/>
        <w:numPr>
          <w:ilvl w:val="0"/>
          <w:numId w:val="117"/>
        </w:numPr>
        <w:spacing w:after="0" w:line="360" w:lineRule="auto"/>
        <w:ind w:left="426"/>
        <w:rPr>
          <w:rFonts w:ascii="Times New Roman" w:hAnsi="Times New Roman" w:cs="Times New Roman"/>
          <w:color w:val="000000" w:themeColor="text1"/>
          <w:sz w:val="28"/>
          <w:szCs w:val="28"/>
        </w:rPr>
      </w:pPr>
      <w:r w:rsidRPr="008F401F">
        <w:rPr>
          <w:rFonts w:ascii="Times New Roman" w:hAnsi="Times New Roman" w:cs="Times New Roman"/>
          <w:color w:val="000000" w:themeColor="text1"/>
          <w:sz w:val="28"/>
          <w:szCs w:val="28"/>
        </w:rPr>
        <w:t>Xuất hiện mây vẫn vũ như nếp nhăn, tích tụ phía cuối chân trời. Trên lớp mây này thường có quầng mây xuất hiện, tây cứ thấp dần, dày, đen dần, bay nhanh và ngày càng nhiều.</w:t>
      </w:r>
    </w:p>
    <w:p w14:paraId="65E69ECA" w14:textId="1E7A2C6A" w:rsidR="008F401F" w:rsidRPr="008F401F" w:rsidRDefault="008F401F" w:rsidP="008F401F">
      <w:pPr>
        <w:pStyle w:val="ListParagraph"/>
        <w:numPr>
          <w:ilvl w:val="0"/>
          <w:numId w:val="117"/>
        </w:numPr>
        <w:spacing w:after="0" w:line="360" w:lineRule="auto"/>
        <w:ind w:left="426"/>
        <w:rPr>
          <w:rFonts w:ascii="Times New Roman" w:hAnsi="Times New Roman" w:cs="Times New Roman"/>
          <w:color w:val="000000" w:themeColor="text1"/>
          <w:sz w:val="28"/>
          <w:szCs w:val="28"/>
        </w:rPr>
      </w:pPr>
      <w:r w:rsidRPr="008F401F">
        <w:rPr>
          <w:rFonts w:ascii="Times New Roman" w:hAnsi="Times New Roman" w:cs="Times New Roman"/>
          <w:color w:val="000000" w:themeColor="text1"/>
          <w:sz w:val="28"/>
          <w:szCs w:val="28"/>
        </w:rPr>
        <w:t>Chớp xa xuất hiện liên tục, đều đặn, hướng chớp sáng nhất là hướng đang có bão hoạt động. Đối với vùng ven biển nước ta, trước khi bão tới thường xuất hiện chóp ở hướng Đông - Nam.</w:t>
      </w:r>
    </w:p>
    <w:p w14:paraId="5B66A178" w14:textId="46B1E6F6" w:rsidR="008F401F" w:rsidRPr="008F401F" w:rsidRDefault="008F401F" w:rsidP="008F401F">
      <w:pPr>
        <w:spacing w:after="0" w:line="360" w:lineRule="auto"/>
        <w:rPr>
          <w:rFonts w:ascii="Times New Roman" w:hAnsi="Times New Roman" w:cs="Times New Roman"/>
          <w:iCs/>
          <w:sz w:val="28"/>
          <w:szCs w:val="28"/>
        </w:rPr>
      </w:pPr>
      <w:r w:rsidRPr="008F401F">
        <w:rPr>
          <w:rFonts w:ascii="Times New Roman" w:hAnsi="Times New Roman" w:cs="Times New Roman"/>
          <w:b/>
          <w:iCs/>
          <w:sz w:val="28"/>
          <w:szCs w:val="28"/>
        </w:rPr>
        <w:t>b.</w:t>
      </w:r>
      <w:r w:rsidRPr="008F401F">
        <w:rPr>
          <w:rFonts w:ascii="Times New Roman" w:hAnsi="Times New Roman" w:cs="Times New Roman"/>
          <w:b/>
          <w:iCs/>
          <w:sz w:val="28"/>
          <w:szCs w:val="28"/>
        </w:rPr>
        <w:t xml:space="preserve"> Tìm hiểu các việc cần làm trước, trong và sau khi có bão</w:t>
      </w:r>
    </w:p>
    <w:p w14:paraId="0B4D5CA0" w14:textId="77777777" w:rsidR="008F401F" w:rsidRPr="008F401F" w:rsidRDefault="008F401F" w:rsidP="008F401F">
      <w:pPr>
        <w:pStyle w:val="ListParagraph"/>
        <w:numPr>
          <w:ilvl w:val="0"/>
          <w:numId w:val="118"/>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Theo dõi tin bão trên truyền hình, đài báo</w:t>
      </w:r>
    </w:p>
    <w:p w14:paraId="31E72C69" w14:textId="77777777" w:rsidR="008F401F" w:rsidRPr="008F401F" w:rsidRDefault="008F401F" w:rsidP="008F401F">
      <w:pPr>
        <w:pStyle w:val="ListParagraph"/>
        <w:numPr>
          <w:ilvl w:val="0"/>
          <w:numId w:val="118"/>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Kiểm tra những chỗ hư hỏng của nhà mình để kịp thời sửa chữa</w:t>
      </w:r>
    </w:p>
    <w:p w14:paraId="4A1B6266" w14:textId="00E3548E" w:rsidR="008F401F" w:rsidRDefault="008F401F" w:rsidP="008F401F">
      <w:pPr>
        <w:pStyle w:val="ListParagraph"/>
        <w:numPr>
          <w:ilvl w:val="0"/>
          <w:numId w:val="118"/>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Kiểm tra nguồn nước xem có bị hư hỏng không.</w:t>
      </w:r>
    </w:p>
    <w:p w14:paraId="51524942" w14:textId="77777777" w:rsidR="008F401F" w:rsidRPr="008F401F" w:rsidRDefault="008F401F" w:rsidP="008F401F">
      <w:pPr>
        <w:pStyle w:val="ListParagraph"/>
        <w:spacing w:after="0" w:line="360" w:lineRule="auto"/>
        <w:ind w:left="426"/>
        <w:rPr>
          <w:rFonts w:ascii="Times New Roman" w:hAnsi="Times New Roman" w:cs="Times New Roman"/>
          <w:sz w:val="28"/>
          <w:szCs w:val="28"/>
        </w:rPr>
      </w:pPr>
    </w:p>
    <w:p w14:paraId="4F2B875E" w14:textId="77777777" w:rsidR="008F401F" w:rsidRPr="008F401F" w:rsidRDefault="008F401F" w:rsidP="008F401F">
      <w:pPr>
        <w:tabs>
          <w:tab w:val="left" w:pos="567"/>
          <w:tab w:val="left" w:pos="1134"/>
        </w:tabs>
        <w:spacing w:after="0" w:line="360" w:lineRule="auto"/>
        <w:rPr>
          <w:rFonts w:ascii="Times New Roman" w:eastAsia="MS Mincho" w:hAnsi="Times New Roman" w:cs="Times New Roman"/>
          <w:b/>
          <w:color w:val="FF0000"/>
          <w:sz w:val="28"/>
          <w:szCs w:val="28"/>
          <w:u w:val="single"/>
          <w:lang w:val="nl-NL"/>
        </w:rPr>
      </w:pPr>
      <w:r w:rsidRPr="008F401F">
        <w:rPr>
          <w:rFonts w:ascii="Times New Roman" w:eastAsia="MS Mincho" w:hAnsi="Times New Roman" w:cs="Times New Roman"/>
          <w:b/>
          <w:color w:val="FF0000"/>
          <w:sz w:val="28"/>
          <w:szCs w:val="28"/>
          <w:u w:val="single"/>
          <w:lang w:val="nl-NL"/>
        </w:rPr>
        <w:lastRenderedPageBreak/>
        <w:t>4</w:t>
      </w:r>
      <w:r w:rsidRPr="008F401F">
        <w:rPr>
          <w:rFonts w:ascii="Times New Roman" w:eastAsia="MS Mincho" w:hAnsi="Times New Roman" w:cs="Times New Roman"/>
          <w:b/>
          <w:color w:val="FF0000"/>
          <w:sz w:val="28"/>
          <w:szCs w:val="28"/>
          <w:u w:val="single"/>
          <w:lang w:val="nl-NL"/>
        </w:rPr>
        <w:t>.</w:t>
      </w:r>
      <w:r w:rsidRPr="008F401F">
        <w:rPr>
          <w:rFonts w:ascii="Times New Roman" w:eastAsia="MS Mincho" w:hAnsi="Times New Roman" w:cs="Times New Roman"/>
          <w:b/>
          <w:color w:val="FF0000"/>
          <w:sz w:val="28"/>
          <w:szCs w:val="28"/>
          <w:u w:val="single"/>
          <w:lang w:val="nl-NL"/>
        </w:rPr>
        <w:t xml:space="preserve"> Tự bảo vệ trước lũ lụt</w:t>
      </w:r>
    </w:p>
    <w:p w14:paraId="5D6B28D2" w14:textId="00AA4088" w:rsidR="008F401F" w:rsidRPr="008F401F" w:rsidRDefault="008F401F" w:rsidP="008F401F">
      <w:pPr>
        <w:spacing w:after="0" w:line="360" w:lineRule="auto"/>
        <w:rPr>
          <w:rFonts w:ascii="Times New Roman" w:hAnsi="Times New Roman" w:cs="Times New Roman"/>
          <w:b/>
          <w:iCs/>
          <w:color w:val="000000" w:themeColor="text1"/>
          <w:sz w:val="28"/>
          <w:szCs w:val="28"/>
        </w:rPr>
      </w:pPr>
      <w:r w:rsidRPr="008F401F">
        <w:rPr>
          <w:rFonts w:ascii="Times New Roman" w:hAnsi="Times New Roman" w:cs="Times New Roman"/>
          <w:b/>
          <w:iCs/>
          <w:color w:val="000000" w:themeColor="text1"/>
          <w:sz w:val="28"/>
          <w:szCs w:val="28"/>
        </w:rPr>
        <w:t>a.</w:t>
      </w:r>
      <w:r w:rsidRPr="008F401F">
        <w:rPr>
          <w:rFonts w:ascii="Times New Roman" w:hAnsi="Times New Roman" w:cs="Times New Roman"/>
          <w:b/>
          <w:iCs/>
          <w:color w:val="000000" w:themeColor="text1"/>
          <w:sz w:val="28"/>
          <w:szCs w:val="28"/>
        </w:rPr>
        <w:t>Nhận diện dấu hiệu có thể xảy ra lũ lụt và chia sẻ những việc cấn làm trước khi lũ lụt</w:t>
      </w:r>
    </w:p>
    <w:p w14:paraId="7309F865" w14:textId="3ED4461D" w:rsidR="008F401F" w:rsidRPr="008F401F" w:rsidRDefault="008F401F" w:rsidP="008F401F">
      <w:pPr>
        <w:pStyle w:val="ListParagraph"/>
        <w:numPr>
          <w:ilvl w:val="0"/>
          <w:numId w:val="119"/>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Nước sông, suối có màu đục</w:t>
      </w:r>
    </w:p>
    <w:p w14:paraId="74F77D73" w14:textId="13D719D6" w:rsidR="008F401F" w:rsidRPr="008F401F" w:rsidRDefault="008F401F" w:rsidP="008F401F">
      <w:pPr>
        <w:pStyle w:val="ListParagraph"/>
        <w:numPr>
          <w:ilvl w:val="0"/>
          <w:numId w:val="119"/>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Có tiếng động bất thường của đất đá,….</w:t>
      </w:r>
    </w:p>
    <w:p w14:paraId="55948F53" w14:textId="446B5B7A" w:rsidR="008F401F" w:rsidRPr="008F401F" w:rsidRDefault="008F401F" w:rsidP="008F401F">
      <w:pPr>
        <w:spacing w:after="0" w:line="360" w:lineRule="auto"/>
        <w:rPr>
          <w:rFonts w:ascii="Times New Roman" w:hAnsi="Times New Roman" w:cs="Times New Roman"/>
          <w:iCs/>
          <w:sz w:val="28"/>
          <w:szCs w:val="28"/>
        </w:rPr>
      </w:pPr>
      <w:r w:rsidRPr="008F401F">
        <w:rPr>
          <w:rFonts w:ascii="Times New Roman" w:hAnsi="Times New Roman" w:cs="Times New Roman"/>
          <w:b/>
          <w:iCs/>
          <w:color w:val="000000" w:themeColor="text1"/>
          <w:sz w:val="28"/>
          <w:szCs w:val="28"/>
        </w:rPr>
        <w:t xml:space="preserve">b. </w:t>
      </w:r>
      <w:r w:rsidRPr="008F401F">
        <w:rPr>
          <w:rFonts w:ascii="Times New Roman" w:hAnsi="Times New Roman" w:cs="Times New Roman"/>
          <w:b/>
          <w:iCs/>
          <w:color w:val="000000" w:themeColor="text1"/>
          <w:sz w:val="28"/>
          <w:szCs w:val="28"/>
        </w:rPr>
        <w:t>Chuẩn bị nhu yếu phẩm khi có nguy cơ lũ lụt</w:t>
      </w:r>
    </w:p>
    <w:p w14:paraId="54D2B46D" w14:textId="50A0CB57" w:rsidR="008F401F" w:rsidRPr="008F401F" w:rsidRDefault="008F401F" w:rsidP="008F401F">
      <w:pPr>
        <w:spacing w:after="0" w:line="360" w:lineRule="auto"/>
        <w:rPr>
          <w:rFonts w:ascii="Times New Roman" w:hAnsi="Times New Roman" w:cs="Times New Roman"/>
          <w:color w:val="000000" w:themeColor="text1"/>
          <w:sz w:val="28"/>
          <w:szCs w:val="28"/>
        </w:rPr>
      </w:pPr>
      <w:r w:rsidRPr="008F401F">
        <w:rPr>
          <w:rFonts w:ascii="Times New Roman" w:hAnsi="Times New Roman" w:cs="Times New Roman"/>
          <w:color w:val="000000" w:themeColor="text1"/>
          <w:sz w:val="28"/>
          <w:szCs w:val="28"/>
        </w:rPr>
        <w:t>Những nhu yếu phẩm cần chuẩn bị khi có nguy cơ lũ lụt: nước sạch, thực phẩm khô/ thực phẩm đóng hộp, đèn pi</w:t>
      </w:r>
      <w:r>
        <w:rPr>
          <w:rFonts w:ascii="Times New Roman" w:hAnsi="Times New Roman" w:cs="Times New Roman"/>
          <w:color w:val="000000" w:themeColor="text1"/>
          <w:sz w:val="28"/>
          <w:szCs w:val="28"/>
        </w:rPr>
        <w:t>n</w:t>
      </w:r>
      <w:r w:rsidRPr="008F401F">
        <w:rPr>
          <w:rFonts w:ascii="Times New Roman" w:hAnsi="Times New Roman" w:cs="Times New Roman"/>
          <w:color w:val="000000" w:themeColor="text1"/>
          <w:sz w:val="28"/>
          <w:szCs w:val="28"/>
        </w:rPr>
        <w:t xml:space="preserve"> đèn tích điện và pin dự phòng, thuốc và túi cứu thương, áo mưa, ủng lội nước, điện thoại, đồ dùng vệ sinh cá nhân (kem đánh răng, xà phòng,...), tiên mặt, quần áo,...</w:t>
      </w:r>
    </w:p>
    <w:p w14:paraId="32609C0E" w14:textId="79EEACE8" w:rsidR="008F401F" w:rsidRPr="008F401F" w:rsidRDefault="008F401F" w:rsidP="008F401F">
      <w:pPr>
        <w:spacing w:after="0" w:line="360" w:lineRule="auto"/>
        <w:rPr>
          <w:rFonts w:ascii="Times New Roman" w:hAnsi="Times New Roman" w:cs="Times New Roman"/>
          <w:b/>
          <w:iCs/>
          <w:color w:val="000000" w:themeColor="text1"/>
          <w:sz w:val="28"/>
          <w:szCs w:val="28"/>
        </w:rPr>
      </w:pPr>
      <w:r w:rsidRPr="008F401F">
        <w:rPr>
          <w:rFonts w:ascii="Times New Roman" w:hAnsi="Times New Roman" w:cs="Times New Roman"/>
          <w:b/>
          <w:iCs/>
          <w:color w:val="000000" w:themeColor="text1"/>
          <w:sz w:val="28"/>
          <w:szCs w:val="28"/>
        </w:rPr>
        <w:t xml:space="preserve">c. </w:t>
      </w:r>
      <w:r w:rsidRPr="008F401F">
        <w:rPr>
          <w:rFonts w:ascii="Times New Roman" w:hAnsi="Times New Roman" w:cs="Times New Roman"/>
          <w:b/>
          <w:iCs/>
          <w:color w:val="000000" w:themeColor="text1"/>
          <w:sz w:val="28"/>
          <w:szCs w:val="28"/>
        </w:rPr>
        <w:t>Hành động khi xảy ra lũ lụt và sau lũ lụt</w:t>
      </w:r>
    </w:p>
    <w:p w14:paraId="3F4F927D" w14:textId="60A19E70" w:rsidR="008F401F" w:rsidRPr="008F401F" w:rsidRDefault="008F401F" w:rsidP="008F401F">
      <w:pPr>
        <w:pStyle w:val="ListParagraph"/>
        <w:numPr>
          <w:ilvl w:val="0"/>
          <w:numId w:val="120"/>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Tìm sự hỗ trợ của người lớn</w:t>
      </w:r>
    </w:p>
    <w:p w14:paraId="6AB3913C" w14:textId="436DD1A4" w:rsidR="008F401F" w:rsidRPr="008F401F" w:rsidRDefault="008F401F" w:rsidP="008F401F">
      <w:pPr>
        <w:pStyle w:val="ListParagraph"/>
        <w:numPr>
          <w:ilvl w:val="0"/>
          <w:numId w:val="120"/>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Di chuyển đến khu vực, vị trí ca o hơn.</w:t>
      </w:r>
    </w:p>
    <w:p w14:paraId="1D9E6703" w14:textId="704D36D0" w:rsidR="008F401F" w:rsidRPr="008F401F" w:rsidRDefault="008F401F" w:rsidP="008F401F">
      <w:pPr>
        <w:pStyle w:val="ListParagraph"/>
        <w:numPr>
          <w:ilvl w:val="0"/>
          <w:numId w:val="120"/>
        </w:numPr>
        <w:spacing w:after="0" w:line="360" w:lineRule="auto"/>
        <w:ind w:left="426"/>
        <w:rPr>
          <w:rFonts w:ascii="Times New Roman" w:hAnsi="Times New Roman" w:cs="Times New Roman"/>
          <w:sz w:val="28"/>
          <w:szCs w:val="28"/>
        </w:rPr>
      </w:pPr>
      <w:r w:rsidRPr="008F401F">
        <w:rPr>
          <w:rFonts w:ascii="Times New Roman" w:hAnsi="Times New Roman" w:cs="Times New Roman"/>
          <w:sz w:val="28"/>
          <w:szCs w:val="28"/>
        </w:rPr>
        <w:t>Mặc áo phao nếu có.</w:t>
      </w:r>
    </w:p>
    <w:p w14:paraId="1B1199D9" w14:textId="5D3CC1AC" w:rsidR="008F401F" w:rsidRDefault="008F401F" w:rsidP="008F401F">
      <w:pPr>
        <w:spacing w:after="0" w:line="360" w:lineRule="auto"/>
        <w:rPr>
          <w:rFonts w:ascii="Times New Roman" w:hAnsi="Times New Roman" w:cs="Times New Roman"/>
          <w:iCs/>
          <w:sz w:val="28"/>
          <w:szCs w:val="28"/>
        </w:rPr>
      </w:pPr>
      <w:r w:rsidRPr="008F401F">
        <w:rPr>
          <w:rFonts w:ascii="Times New Roman" w:hAnsi="Times New Roman" w:cs="Times New Roman"/>
          <w:b/>
          <w:iCs/>
          <w:color w:val="000000" w:themeColor="text1"/>
          <w:sz w:val="28"/>
          <w:szCs w:val="28"/>
        </w:rPr>
        <w:t xml:space="preserve">d. </w:t>
      </w:r>
      <w:r w:rsidRPr="008F401F">
        <w:rPr>
          <w:rFonts w:ascii="Times New Roman" w:hAnsi="Times New Roman" w:cs="Times New Roman"/>
          <w:b/>
          <w:iCs/>
          <w:color w:val="000000" w:themeColor="text1"/>
          <w:sz w:val="28"/>
          <w:szCs w:val="28"/>
        </w:rPr>
        <w:t>Thực hành mặc áo phao</w:t>
      </w:r>
    </w:p>
    <w:p w14:paraId="430EDF72" w14:textId="77777777" w:rsidR="008F401F" w:rsidRPr="008F401F" w:rsidRDefault="008F401F" w:rsidP="008F401F">
      <w:pPr>
        <w:spacing w:after="0" w:line="360" w:lineRule="auto"/>
        <w:rPr>
          <w:rFonts w:ascii="Times New Roman" w:hAnsi="Times New Roman" w:cs="Times New Roman"/>
          <w:iCs/>
          <w:sz w:val="28"/>
          <w:szCs w:val="28"/>
        </w:rPr>
      </w:pPr>
    </w:p>
    <w:p w14:paraId="6E3ED2A1" w14:textId="790E24EA" w:rsidR="008F401F" w:rsidRPr="008F401F" w:rsidRDefault="008F401F" w:rsidP="008F401F">
      <w:pPr>
        <w:tabs>
          <w:tab w:val="left" w:pos="567"/>
          <w:tab w:val="left" w:pos="1134"/>
        </w:tabs>
        <w:spacing w:after="0" w:line="360" w:lineRule="auto"/>
        <w:rPr>
          <w:rFonts w:ascii="Times New Roman" w:eastAsia="MS Mincho" w:hAnsi="Times New Roman" w:cs="Times New Roman"/>
          <w:b/>
          <w:color w:val="FF0000"/>
          <w:sz w:val="28"/>
          <w:szCs w:val="28"/>
          <w:u w:val="single"/>
          <w:lang w:val="nl-NL"/>
        </w:rPr>
      </w:pPr>
      <w:r w:rsidRPr="008F401F">
        <w:rPr>
          <w:rFonts w:ascii="Times New Roman" w:eastAsia="MS Mincho" w:hAnsi="Times New Roman" w:cs="Times New Roman"/>
          <w:b/>
          <w:color w:val="FF0000"/>
          <w:sz w:val="28"/>
          <w:szCs w:val="28"/>
          <w:u w:val="single"/>
          <w:lang w:val="nl-NL"/>
        </w:rPr>
        <w:t>5</w:t>
      </w:r>
      <w:r w:rsidRPr="008F401F">
        <w:rPr>
          <w:rFonts w:ascii="Times New Roman" w:eastAsia="MS Mincho" w:hAnsi="Times New Roman" w:cs="Times New Roman"/>
          <w:b/>
          <w:color w:val="FF0000"/>
          <w:sz w:val="28"/>
          <w:szCs w:val="28"/>
          <w:u w:val="single"/>
          <w:lang w:val="nl-NL"/>
        </w:rPr>
        <w:t>.</w:t>
      </w:r>
      <w:r w:rsidRPr="008F401F">
        <w:rPr>
          <w:rFonts w:ascii="Times New Roman" w:eastAsia="MS Mincho" w:hAnsi="Times New Roman" w:cs="Times New Roman"/>
          <w:b/>
          <w:color w:val="FF0000"/>
          <w:sz w:val="28"/>
          <w:szCs w:val="28"/>
          <w:u w:val="single"/>
          <w:lang w:val="nl-NL"/>
        </w:rPr>
        <w:t xml:space="preserve"> Tự bảo vệ khi sạt lở đất</w:t>
      </w:r>
    </w:p>
    <w:p w14:paraId="51947DCB" w14:textId="0A3AA2E0" w:rsidR="008F401F" w:rsidRPr="008F401F" w:rsidRDefault="008F401F" w:rsidP="008F401F">
      <w:pPr>
        <w:spacing w:after="0" w:line="360" w:lineRule="auto"/>
        <w:rPr>
          <w:rFonts w:ascii="Times New Roman" w:hAnsi="Times New Roman" w:cs="Times New Roman"/>
          <w:b/>
          <w:iCs/>
          <w:sz w:val="28"/>
          <w:szCs w:val="28"/>
        </w:rPr>
      </w:pPr>
      <w:r w:rsidRPr="008F401F">
        <w:rPr>
          <w:rFonts w:ascii="Times New Roman" w:hAnsi="Times New Roman" w:cs="Times New Roman"/>
          <w:b/>
          <w:iCs/>
          <w:sz w:val="28"/>
          <w:szCs w:val="28"/>
        </w:rPr>
        <w:t xml:space="preserve">a. </w:t>
      </w:r>
      <w:r w:rsidRPr="008F401F">
        <w:rPr>
          <w:rFonts w:ascii="Times New Roman" w:hAnsi="Times New Roman" w:cs="Times New Roman"/>
          <w:b/>
          <w:iCs/>
          <w:sz w:val="28"/>
          <w:szCs w:val="28"/>
        </w:rPr>
        <w:t>Khảo sát nhận diện dấu hiệu có nguy cơ sạt lở đất</w:t>
      </w:r>
    </w:p>
    <w:p w14:paraId="48AAA525"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Vết nứt mới xuất hiện trên tường, trần, nền, bức tường, lề đường hoặc cầu thang không nguyên dạng. Xuất hiện các vết nứt mở rộng trên mặt đất hoặc trên lối đi.</w:t>
      </w:r>
    </w:p>
    <w:p w14:paraId="558E5275"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Mặt đất xuất hiện vết nứt, hiện tượng phồng rộp, đường bấp bênh. Nước phun ra từ mặt đất tại nhiều vị trí mới.</w:t>
      </w:r>
    </w:p>
    <w:p w14:paraId="4FFE406C"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Cây bị nghiêng hoặc di chuyển.</w:t>
      </w:r>
    </w:p>
    <w:p w14:paraId="31E20004" w14:textId="65C799A2"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Hàng rào, tường chắn, cột điện bị nghiêng hoặc di chuyển.</w:t>
      </w:r>
    </w:p>
    <w:p w14:paraId="46277997" w14:textId="1CE7056B" w:rsidR="008F401F" w:rsidRPr="008F401F" w:rsidRDefault="008F401F" w:rsidP="008F401F">
      <w:pPr>
        <w:spacing w:after="0" w:line="360" w:lineRule="auto"/>
        <w:rPr>
          <w:rFonts w:ascii="Times New Roman" w:hAnsi="Times New Roman" w:cs="Times New Roman"/>
          <w:iCs/>
          <w:sz w:val="28"/>
          <w:szCs w:val="28"/>
        </w:rPr>
      </w:pPr>
      <w:r w:rsidRPr="008F401F">
        <w:rPr>
          <w:rFonts w:ascii="Times New Roman" w:hAnsi="Times New Roman" w:cs="Times New Roman"/>
          <w:b/>
          <w:iCs/>
          <w:sz w:val="28"/>
          <w:szCs w:val="28"/>
        </w:rPr>
        <w:t xml:space="preserve">b. </w:t>
      </w:r>
      <w:r w:rsidRPr="008F401F">
        <w:rPr>
          <w:rFonts w:ascii="Times New Roman" w:hAnsi="Times New Roman" w:cs="Times New Roman"/>
          <w:b/>
          <w:iCs/>
          <w:sz w:val="28"/>
          <w:szCs w:val="28"/>
        </w:rPr>
        <w:t xml:space="preserve">  Hành động trước, trong và sau khi sạt lở đất</w:t>
      </w:r>
    </w:p>
    <w:p w14:paraId="7370620E" w14:textId="77777777" w:rsidR="008F401F" w:rsidRPr="008F401F" w:rsidRDefault="008F401F" w:rsidP="008F401F">
      <w:pPr>
        <w:spacing w:after="0" w:line="360" w:lineRule="auto"/>
        <w:rPr>
          <w:rFonts w:ascii="Times New Roman" w:hAnsi="Times New Roman" w:cs="Times New Roman"/>
          <w:b/>
          <w:bCs/>
          <w:sz w:val="28"/>
          <w:szCs w:val="28"/>
        </w:rPr>
      </w:pPr>
      <w:r w:rsidRPr="008F401F">
        <w:rPr>
          <w:rFonts w:ascii="Times New Roman" w:hAnsi="Times New Roman" w:cs="Times New Roman"/>
          <w:b/>
          <w:bCs/>
          <w:sz w:val="28"/>
          <w:szCs w:val="28"/>
        </w:rPr>
        <w:t xml:space="preserve">Trước khi sạt lở: </w:t>
      </w:r>
    </w:p>
    <w:p w14:paraId="396EA8E0"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Tìm hiểu khu vực gần nhà đã từng xảy ra sạt lở đất</w:t>
      </w:r>
    </w:p>
    <w:p w14:paraId="65516187"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Quan sát đất quanh nơi ở để phát hiện dấu hiệu sạt lở đất</w:t>
      </w:r>
    </w:p>
    <w:p w14:paraId="7E17752B" w14:textId="77777777" w:rsidR="008F401F" w:rsidRPr="008F401F" w:rsidRDefault="008F401F" w:rsidP="008F401F">
      <w:pPr>
        <w:spacing w:after="0" w:line="360" w:lineRule="auto"/>
        <w:rPr>
          <w:rFonts w:ascii="Times New Roman" w:hAnsi="Times New Roman" w:cs="Times New Roman"/>
          <w:b/>
          <w:bCs/>
          <w:sz w:val="28"/>
          <w:szCs w:val="28"/>
        </w:rPr>
      </w:pPr>
      <w:r w:rsidRPr="008F401F">
        <w:rPr>
          <w:rFonts w:ascii="Times New Roman" w:hAnsi="Times New Roman" w:cs="Times New Roman"/>
          <w:b/>
          <w:bCs/>
          <w:sz w:val="28"/>
          <w:szCs w:val="28"/>
        </w:rPr>
        <w:lastRenderedPageBreak/>
        <w:t>- Trong khi sạt lở đất</w:t>
      </w:r>
    </w:p>
    <w:p w14:paraId="64F6FFDC"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Sơ tán theo hướng dẫn của chính quyền địa phương.</w:t>
      </w:r>
    </w:p>
    <w:p w14:paraId="72C283E5"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Di chuyển nhanh ra khỏi nơi sạt lở.</w:t>
      </w:r>
    </w:p>
    <w:p w14:paraId="2B4AD464"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Không đi lại gần cầu, cống khi nước đang lên; không vớt củi, bơi lội ở sông suối khi có mưa lớn hoặc khi nước chuyển từ trong sang đục.</w:t>
      </w:r>
    </w:p>
    <w:p w14:paraId="70C2BEE4" w14:textId="77777777" w:rsidR="008F401F" w:rsidRPr="008F401F" w:rsidRDefault="008F401F" w:rsidP="008F401F">
      <w:pPr>
        <w:spacing w:after="0" w:line="360" w:lineRule="auto"/>
        <w:rPr>
          <w:rFonts w:ascii="Times New Roman" w:hAnsi="Times New Roman" w:cs="Times New Roman"/>
          <w:b/>
          <w:bCs/>
          <w:sz w:val="28"/>
          <w:szCs w:val="28"/>
        </w:rPr>
      </w:pPr>
      <w:r w:rsidRPr="008F401F">
        <w:rPr>
          <w:rFonts w:ascii="Times New Roman" w:hAnsi="Times New Roman" w:cs="Times New Roman"/>
          <w:b/>
          <w:bCs/>
          <w:sz w:val="28"/>
          <w:szCs w:val="28"/>
        </w:rPr>
        <w:t>- Sau khi sạt lở</w:t>
      </w:r>
    </w:p>
    <w:p w14:paraId="7A22245D" w14:textId="77777777" w:rsidR="008F401F" w:rsidRPr="008F401F" w:rsidRDefault="008F401F" w:rsidP="008F401F">
      <w:pPr>
        <w:spacing w:after="0" w:line="360" w:lineRule="auto"/>
        <w:rPr>
          <w:rFonts w:ascii="Times New Roman" w:hAnsi="Times New Roman" w:cs="Times New Roman"/>
          <w:sz w:val="28"/>
          <w:szCs w:val="28"/>
        </w:rPr>
      </w:pPr>
      <w:r w:rsidRPr="008F401F">
        <w:rPr>
          <w:rFonts w:ascii="Times New Roman" w:hAnsi="Times New Roman" w:cs="Times New Roman"/>
          <w:sz w:val="28"/>
          <w:szCs w:val="28"/>
        </w:rPr>
        <w:t>+ Tránh xa khu vực sạt lở vì nền đất chưa ổn định.</w:t>
      </w:r>
    </w:p>
    <w:p w14:paraId="48E5A4B6" w14:textId="6961CC72" w:rsidR="008F401F" w:rsidRPr="008F401F" w:rsidRDefault="008F401F" w:rsidP="008F401F">
      <w:pPr>
        <w:tabs>
          <w:tab w:val="left" w:pos="567"/>
          <w:tab w:val="left" w:pos="1134"/>
        </w:tabs>
        <w:spacing w:after="0" w:line="360" w:lineRule="auto"/>
        <w:rPr>
          <w:rFonts w:ascii="Times New Roman" w:eastAsia="MS Mincho" w:hAnsi="Times New Roman" w:cs="Times New Roman"/>
          <w:b/>
          <w:color w:val="000000" w:themeColor="text1"/>
          <w:sz w:val="28"/>
          <w:szCs w:val="28"/>
          <w:lang w:val="nl-NL"/>
        </w:rPr>
      </w:pPr>
      <w:r w:rsidRPr="008F401F">
        <w:rPr>
          <w:rFonts w:ascii="Times New Roman" w:hAnsi="Times New Roman" w:cs="Times New Roman"/>
          <w:sz w:val="28"/>
          <w:szCs w:val="28"/>
        </w:rPr>
        <w:t>+ Không được vào bất kì ngôi nhà nào nếu chưa được người lớn kiểm tra.</w:t>
      </w:r>
    </w:p>
    <w:p w14:paraId="5330310D" w14:textId="77777777" w:rsidR="00071A78" w:rsidRPr="00071A78" w:rsidRDefault="00071A78" w:rsidP="00071A78">
      <w:pPr>
        <w:spacing w:after="0" w:line="360" w:lineRule="auto"/>
        <w:jc w:val="both"/>
        <w:rPr>
          <w:rFonts w:ascii="Times New Roman" w:hAnsi="Times New Roman" w:cs="Times New Roman"/>
          <w:b/>
          <w:color w:val="FF0000"/>
          <w:sz w:val="28"/>
          <w:szCs w:val="28"/>
        </w:rPr>
      </w:pPr>
    </w:p>
    <w:p w14:paraId="7D5A54DE" w14:textId="6EB088CC" w:rsidR="00FB4889" w:rsidRPr="00071A78" w:rsidRDefault="001E3EB2" w:rsidP="00071A78">
      <w:pPr>
        <w:spacing w:after="0" w:line="360" w:lineRule="auto"/>
        <w:jc w:val="both"/>
        <w:rPr>
          <w:rFonts w:ascii="Times New Roman" w:hAnsi="Times New Roman" w:cs="Times New Roman"/>
          <w:b/>
          <w:bCs/>
          <w:color w:val="FF0000"/>
          <w:sz w:val="28"/>
          <w:szCs w:val="28"/>
        </w:rPr>
      </w:pPr>
      <w:r w:rsidRPr="00071A78">
        <w:rPr>
          <w:rFonts w:ascii="Times New Roman" w:hAnsi="Times New Roman" w:cs="Times New Roman"/>
          <w:b/>
          <w:bCs/>
          <w:color w:val="FF0000"/>
          <w:sz w:val="28"/>
          <w:szCs w:val="28"/>
        </w:rPr>
        <w:t xml:space="preserve">B. DẶN DÒ: </w:t>
      </w:r>
    </w:p>
    <w:p w14:paraId="3DCE1C72" w14:textId="5AE6B5EA" w:rsidR="001E3EB2" w:rsidRPr="00071A78" w:rsidRDefault="001E3EB2" w:rsidP="00071A78">
      <w:pPr>
        <w:spacing w:after="0" w:line="360" w:lineRule="auto"/>
        <w:jc w:val="both"/>
        <w:rPr>
          <w:rFonts w:ascii="Times New Roman" w:hAnsi="Times New Roman" w:cs="Times New Roman"/>
          <w:sz w:val="28"/>
          <w:szCs w:val="28"/>
        </w:rPr>
      </w:pPr>
      <w:r w:rsidRPr="00071A78">
        <w:rPr>
          <w:rFonts w:ascii="Times New Roman" w:hAnsi="Times New Roman" w:cs="Times New Roman"/>
          <w:sz w:val="28"/>
          <w:szCs w:val="28"/>
        </w:rPr>
        <w:t xml:space="preserve">- Ghi nhớ nội </w:t>
      </w:r>
      <w:r w:rsidR="00655709" w:rsidRPr="00071A78">
        <w:rPr>
          <w:rFonts w:ascii="Times New Roman" w:hAnsi="Times New Roman" w:cs="Times New Roman"/>
          <w:sz w:val="28"/>
          <w:szCs w:val="28"/>
        </w:rPr>
        <w:t xml:space="preserve">dung </w:t>
      </w:r>
      <w:r w:rsidR="00071A78" w:rsidRPr="00071A78">
        <w:rPr>
          <w:rFonts w:ascii="Times New Roman" w:hAnsi="Times New Roman" w:cs="Times New Roman"/>
          <w:sz w:val="28"/>
          <w:szCs w:val="28"/>
        </w:rPr>
        <w:t>nhi</w:t>
      </w:r>
      <w:r w:rsidR="00071A78" w:rsidRPr="00071A78">
        <w:rPr>
          <w:rFonts w:ascii="Times New Roman" w:hAnsi="Times New Roman" w:cs="Times New Roman"/>
          <w:sz w:val="28"/>
          <w:szCs w:val="28"/>
        </w:rPr>
        <w:t>ệ</w:t>
      </w:r>
      <w:r w:rsidR="00071A78" w:rsidRPr="00071A78">
        <w:rPr>
          <w:rFonts w:ascii="Times New Roman" w:hAnsi="Times New Roman" w:cs="Times New Roman"/>
          <w:sz w:val="28"/>
          <w:szCs w:val="28"/>
        </w:rPr>
        <w:t>m v</w:t>
      </w:r>
      <w:r w:rsidR="00071A78" w:rsidRPr="00071A78">
        <w:rPr>
          <w:rFonts w:ascii="Times New Roman" w:hAnsi="Times New Roman" w:cs="Times New Roman"/>
          <w:sz w:val="28"/>
          <w:szCs w:val="28"/>
        </w:rPr>
        <w:t>ụ</w:t>
      </w:r>
      <w:r w:rsidR="00071A78" w:rsidRPr="00071A78">
        <w:rPr>
          <w:rFonts w:ascii="Times New Roman" w:hAnsi="Times New Roman" w:cs="Times New Roman"/>
          <w:sz w:val="28"/>
          <w:szCs w:val="28"/>
        </w:rPr>
        <w:t xml:space="preserve"> </w:t>
      </w:r>
      <w:r w:rsidR="008F401F">
        <w:rPr>
          <w:rFonts w:ascii="Times New Roman" w:hAnsi="Times New Roman" w:cs="Times New Roman"/>
          <w:sz w:val="28"/>
          <w:szCs w:val="28"/>
        </w:rPr>
        <w:t>3, 4, 5</w:t>
      </w:r>
    </w:p>
    <w:p w14:paraId="4990835C" w14:textId="027C0AB2" w:rsidR="00375E07" w:rsidRPr="00071A78" w:rsidRDefault="001E3EB2" w:rsidP="00071A78">
      <w:pPr>
        <w:pStyle w:val="Heading1"/>
        <w:spacing w:line="360" w:lineRule="auto"/>
        <w:jc w:val="both"/>
        <w:rPr>
          <w:rFonts w:ascii="Times New Roman" w:hAnsi="Times New Roman"/>
        </w:rPr>
      </w:pPr>
      <w:r w:rsidRPr="00071A78">
        <w:rPr>
          <w:rFonts w:ascii="Times New Roman" w:hAnsi="Times New Roman"/>
        </w:rPr>
        <w:t xml:space="preserve">- Xem trước nội dung </w:t>
      </w:r>
      <w:r w:rsidR="00071A78" w:rsidRPr="00071A78">
        <w:rPr>
          <w:rFonts w:ascii="Times New Roman" w:hAnsi="Times New Roman"/>
        </w:rPr>
        <w:t>c</w:t>
      </w:r>
      <w:r w:rsidR="00071A78" w:rsidRPr="00071A78">
        <w:rPr>
          <w:rFonts w:ascii="Times New Roman" w:hAnsi="Times New Roman"/>
        </w:rPr>
        <w:t>á</w:t>
      </w:r>
      <w:r w:rsidR="00071A78" w:rsidRPr="00071A78">
        <w:rPr>
          <w:rFonts w:ascii="Times New Roman" w:hAnsi="Times New Roman"/>
        </w:rPr>
        <w:t>c nhi</w:t>
      </w:r>
      <w:r w:rsidR="00071A78" w:rsidRPr="00071A78">
        <w:rPr>
          <w:rFonts w:ascii="Times New Roman" w:hAnsi="Times New Roman"/>
        </w:rPr>
        <w:t>ệ</w:t>
      </w:r>
      <w:r w:rsidR="00071A78" w:rsidRPr="00071A78">
        <w:rPr>
          <w:rFonts w:ascii="Times New Roman" w:hAnsi="Times New Roman"/>
        </w:rPr>
        <w:t>m v</w:t>
      </w:r>
      <w:r w:rsidR="00071A78" w:rsidRPr="00071A78">
        <w:rPr>
          <w:rFonts w:ascii="Times New Roman" w:hAnsi="Times New Roman"/>
        </w:rPr>
        <w:t>ụ</w:t>
      </w:r>
      <w:r w:rsidR="00071A78" w:rsidRPr="00071A78">
        <w:rPr>
          <w:rFonts w:ascii="Times New Roman" w:hAnsi="Times New Roman"/>
        </w:rPr>
        <w:t xml:space="preserve">: </w:t>
      </w:r>
    </w:p>
    <w:p w14:paraId="641A9843" w14:textId="01E704FE" w:rsidR="008F401F" w:rsidRPr="008F401F" w:rsidRDefault="008F401F" w:rsidP="008F401F">
      <w:pPr>
        <w:pStyle w:val="ListParagraph"/>
        <w:numPr>
          <w:ilvl w:val="0"/>
          <w:numId w:val="114"/>
        </w:numPr>
        <w:tabs>
          <w:tab w:val="left" w:pos="567"/>
          <w:tab w:val="left" w:pos="1134"/>
        </w:tabs>
        <w:spacing w:before="120" w:after="120" w:line="360" w:lineRule="auto"/>
        <w:ind w:left="993"/>
        <w:rPr>
          <w:rFonts w:ascii="Times New Roman" w:eastAsia="MS Mincho" w:hAnsi="Times New Roman" w:cs="Times New Roman"/>
          <w:bCs/>
          <w:color w:val="000000" w:themeColor="text1"/>
          <w:sz w:val="28"/>
          <w:szCs w:val="28"/>
          <w:lang w:val="nl-NL"/>
        </w:rPr>
      </w:pPr>
      <w:r w:rsidRPr="008F401F">
        <w:rPr>
          <w:rFonts w:ascii="Times New Roman" w:eastAsia="MS Mincho" w:hAnsi="Times New Roman" w:cs="Times New Roman"/>
          <w:b/>
          <w:color w:val="000000" w:themeColor="text1"/>
          <w:sz w:val="28"/>
          <w:szCs w:val="28"/>
          <w:lang w:val="nl-NL"/>
        </w:rPr>
        <w:t xml:space="preserve">Nhiệm vụ 6: </w:t>
      </w:r>
      <w:r w:rsidRPr="008F401F">
        <w:rPr>
          <w:rFonts w:ascii="Times New Roman" w:eastAsia="MS Mincho" w:hAnsi="Times New Roman" w:cs="Times New Roman"/>
          <w:bCs/>
          <w:color w:val="000000" w:themeColor="text1"/>
          <w:sz w:val="28"/>
          <w:szCs w:val="28"/>
          <w:lang w:val="nl-NL"/>
        </w:rPr>
        <w:t>Phòng chống dịch bệnh sau thiên tai</w:t>
      </w:r>
    </w:p>
    <w:p w14:paraId="7014C172" w14:textId="2A6EB83F" w:rsidR="008F401F" w:rsidRPr="008F401F" w:rsidRDefault="008F401F" w:rsidP="008F401F">
      <w:pPr>
        <w:pStyle w:val="ListParagraph"/>
        <w:numPr>
          <w:ilvl w:val="0"/>
          <w:numId w:val="114"/>
        </w:numPr>
        <w:tabs>
          <w:tab w:val="left" w:pos="567"/>
          <w:tab w:val="left" w:pos="1134"/>
        </w:tabs>
        <w:spacing w:before="120" w:after="120" w:line="360" w:lineRule="auto"/>
        <w:ind w:left="993"/>
        <w:jc w:val="both"/>
        <w:rPr>
          <w:rFonts w:ascii="Times New Roman" w:eastAsia="MS Mincho" w:hAnsi="Times New Roman" w:cs="Times New Roman"/>
          <w:b/>
          <w:color w:val="000000" w:themeColor="text1"/>
          <w:sz w:val="28"/>
          <w:szCs w:val="28"/>
          <w:lang w:val="nl-NL"/>
        </w:rPr>
      </w:pPr>
      <w:r w:rsidRPr="008F401F">
        <w:rPr>
          <w:rFonts w:ascii="Times New Roman" w:eastAsia="MS Mincho" w:hAnsi="Times New Roman" w:cs="Times New Roman"/>
          <w:b/>
          <w:color w:val="000000" w:themeColor="text1"/>
          <w:sz w:val="28"/>
          <w:szCs w:val="28"/>
          <w:lang w:val="nl-NL"/>
        </w:rPr>
        <w:t xml:space="preserve">Nhiệm vụ 7: </w:t>
      </w:r>
      <w:r w:rsidRPr="008F401F">
        <w:rPr>
          <w:rFonts w:ascii="Times New Roman" w:eastAsia="MS Mincho" w:hAnsi="Times New Roman" w:cs="Times New Roman"/>
          <w:bCs/>
          <w:color w:val="000000" w:themeColor="text1"/>
          <w:sz w:val="28"/>
          <w:szCs w:val="28"/>
          <w:lang w:val="nl-NL"/>
        </w:rPr>
        <w:t>Thực hiện những việc làm giảm thiểu biến đổi khí hậu</w:t>
      </w:r>
    </w:p>
    <w:p w14:paraId="3B2C9B9B" w14:textId="77777777" w:rsidR="00071A78" w:rsidRPr="00375E07" w:rsidRDefault="00071A78" w:rsidP="00375E07"/>
    <w:p w14:paraId="61478D64" w14:textId="77777777" w:rsidR="00FB4889" w:rsidRPr="001E3EB2" w:rsidRDefault="00FB4889" w:rsidP="007C068B">
      <w:pPr>
        <w:spacing w:after="0" w:line="360" w:lineRule="auto"/>
        <w:ind w:right="454"/>
        <w:jc w:val="both"/>
        <w:rPr>
          <w:rFonts w:ascii="Times New Roman" w:hAnsi="Times New Roman" w:cs="Times New Roman"/>
          <w:b/>
          <w:sz w:val="28"/>
          <w:szCs w:val="28"/>
        </w:rPr>
      </w:pPr>
    </w:p>
    <w:sectPr w:rsidR="00FB4889" w:rsidRPr="001E3EB2" w:rsidSect="001E3EB2">
      <w:footerReference w:type="default" r:id="rId7"/>
      <w:type w:val="continuous"/>
      <w:pgSz w:w="12240" w:h="15840"/>
      <w:pgMar w:top="993"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1E015" w14:textId="77777777" w:rsidR="00F77D44" w:rsidRDefault="00F77D44">
      <w:pPr>
        <w:spacing w:after="0" w:line="240" w:lineRule="auto"/>
      </w:pPr>
      <w:r>
        <w:separator/>
      </w:r>
    </w:p>
  </w:endnote>
  <w:endnote w:type="continuationSeparator" w:id="0">
    <w:p w14:paraId="4FF9588B" w14:textId="77777777" w:rsidR="00F77D44" w:rsidRDefault="00F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C1E71" w14:textId="77777777" w:rsidR="00F77D44" w:rsidRDefault="00F77D44">
      <w:pPr>
        <w:spacing w:after="0" w:line="240" w:lineRule="auto"/>
      </w:pPr>
      <w:r>
        <w:separator/>
      </w:r>
    </w:p>
  </w:footnote>
  <w:footnote w:type="continuationSeparator" w:id="0">
    <w:p w14:paraId="09F67915" w14:textId="77777777" w:rsidR="00F77D44" w:rsidRDefault="00F77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9110D"/>
    <w:multiLevelType w:val="hybridMultilevel"/>
    <w:tmpl w:val="E50C7B66"/>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E51EB"/>
    <w:multiLevelType w:val="hybridMultilevel"/>
    <w:tmpl w:val="90DA9352"/>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C0915"/>
    <w:multiLevelType w:val="hybridMultilevel"/>
    <w:tmpl w:val="2C5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C6FB1"/>
    <w:multiLevelType w:val="hybridMultilevel"/>
    <w:tmpl w:val="6B4EF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647FE"/>
    <w:multiLevelType w:val="hybridMultilevel"/>
    <w:tmpl w:val="47480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B4267"/>
    <w:multiLevelType w:val="hybridMultilevel"/>
    <w:tmpl w:val="533CB50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1215CC"/>
    <w:multiLevelType w:val="hybridMultilevel"/>
    <w:tmpl w:val="EFCC27A0"/>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2A666A"/>
    <w:multiLevelType w:val="hybridMultilevel"/>
    <w:tmpl w:val="8284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6D350D"/>
    <w:multiLevelType w:val="hybridMultilevel"/>
    <w:tmpl w:val="EE1C6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9E1120"/>
    <w:multiLevelType w:val="hybridMultilevel"/>
    <w:tmpl w:val="37BED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DF7C46"/>
    <w:multiLevelType w:val="hybridMultilevel"/>
    <w:tmpl w:val="AA90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350DEA"/>
    <w:multiLevelType w:val="hybridMultilevel"/>
    <w:tmpl w:val="015691C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08772F"/>
    <w:multiLevelType w:val="hybridMultilevel"/>
    <w:tmpl w:val="5B96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4A005A"/>
    <w:multiLevelType w:val="hybridMultilevel"/>
    <w:tmpl w:val="D8F4B4C2"/>
    <w:lvl w:ilvl="0" w:tplc="1B5602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43A136B5"/>
    <w:multiLevelType w:val="hybridMultilevel"/>
    <w:tmpl w:val="E4FC1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5120E86"/>
    <w:multiLevelType w:val="hybridMultilevel"/>
    <w:tmpl w:val="B2FE5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6D3044"/>
    <w:multiLevelType w:val="hybridMultilevel"/>
    <w:tmpl w:val="C8C4BD3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F075AC"/>
    <w:multiLevelType w:val="hybridMultilevel"/>
    <w:tmpl w:val="2FC4E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74" w15:restartNumberingAfterBreak="0">
    <w:nsid w:val="4AD10667"/>
    <w:multiLevelType w:val="hybridMultilevel"/>
    <w:tmpl w:val="97F87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DC7BED"/>
    <w:multiLevelType w:val="hybridMultilevel"/>
    <w:tmpl w:val="416C1710"/>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4C504B4A"/>
    <w:multiLevelType w:val="hybridMultilevel"/>
    <w:tmpl w:val="47C4A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DEF0855"/>
    <w:multiLevelType w:val="hybridMultilevel"/>
    <w:tmpl w:val="C0E48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8C2519"/>
    <w:multiLevelType w:val="hybridMultilevel"/>
    <w:tmpl w:val="CDCEF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0B743D7"/>
    <w:multiLevelType w:val="hybridMultilevel"/>
    <w:tmpl w:val="CB5ABEEA"/>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6"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573777"/>
    <w:multiLevelType w:val="hybridMultilevel"/>
    <w:tmpl w:val="D39CC302"/>
    <w:lvl w:ilvl="0" w:tplc="257ED932">
      <w:numFmt w:val="bullet"/>
      <w:lvlText w:val="-"/>
      <w:lvlJc w:val="left"/>
      <w:pPr>
        <w:ind w:left="720" w:hanging="360"/>
      </w:pPr>
      <w:rPr>
        <w:rFonts w:ascii="Arial" w:hAnsi="Arial" w:cs="Arial" w:hint="default"/>
        <w:sz w:val="3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8"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B77EE6"/>
    <w:multiLevelType w:val="hybridMultilevel"/>
    <w:tmpl w:val="06B46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9457870"/>
    <w:multiLevelType w:val="hybridMultilevel"/>
    <w:tmpl w:val="4986F4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0CA78F7"/>
    <w:multiLevelType w:val="hybridMultilevel"/>
    <w:tmpl w:val="3AFC3C28"/>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2534851"/>
    <w:multiLevelType w:val="hybridMultilevel"/>
    <w:tmpl w:val="0A3ABF2A"/>
    <w:lvl w:ilvl="0" w:tplc="0409000D">
      <w:start w:val="1"/>
      <w:numFmt w:val="bullet"/>
      <w:lvlText w:val=""/>
      <w:lvlJc w:val="left"/>
      <w:pPr>
        <w:ind w:left="720" w:hanging="360"/>
      </w:pPr>
      <w:rPr>
        <w:rFonts w:ascii="Wingdings" w:hAnsi="Wingdings"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107"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825219"/>
    <w:multiLevelType w:val="hybridMultilevel"/>
    <w:tmpl w:val="AD06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6DD436BE"/>
    <w:multiLevelType w:val="hybridMultilevel"/>
    <w:tmpl w:val="315E4D74"/>
    <w:lvl w:ilvl="0" w:tplc="257ED932">
      <w:numFmt w:val="bullet"/>
      <w:lvlText w:val="-"/>
      <w:lvlJc w:val="left"/>
      <w:pPr>
        <w:ind w:left="720" w:hanging="360"/>
      </w:pPr>
      <w:rPr>
        <w:rFonts w:ascii="Arial" w:hAnsi="Arial" w:cs="Aria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CD12B3A"/>
    <w:multiLevelType w:val="hybridMultilevel"/>
    <w:tmpl w:val="33A801C2"/>
    <w:lvl w:ilvl="0" w:tplc="257ED932">
      <w:numFmt w:val="bullet"/>
      <w:lvlText w:val="-"/>
      <w:lvlJc w:val="left"/>
      <w:pPr>
        <w:ind w:left="720" w:hanging="360"/>
      </w:pPr>
      <w:rPr>
        <w:rFonts w:ascii="Arial" w:hAnsi="Arial" w:cs="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48"/>
  </w:num>
  <w:num w:numId="2" w16cid:durableId="1081636633">
    <w:abstractNumId w:val="63"/>
  </w:num>
  <w:num w:numId="3" w16cid:durableId="1771655959">
    <w:abstractNumId w:val="46"/>
  </w:num>
  <w:num w:numId="4" w16cid:durableId="257369666">
    <w:abstractNumId w:val="61"/>
  </w:num>
  <w:num w:numId="5" w16cid:durableId="2070298471">
    <w:abstractNumId w:val="51"/>
  </w:num>
  <w:num w:numId="6" w16cid:durableId="1208641080">
    <w:abstractNumId w:val="108"/>
  </w:num>
  <w:num w:numId="7" w16cid:durableId="1913663545">
    <w:abstractNumId w:val="95"/>
  </w:num>
  <w:num w:numId="8" w16cid:durableId="486556273">
    <w:abstractNumId w:val="44"/>
  </w:num>
  <w:num w:numId="9" w16cid:durableId="1722169254">
    <w:abstractNumId w:val="83"/>
  </w:num>
  <w:num w:numId="10" w16cid:durableId="268586285">
    <w:abstractNumId w:val="91"/>
  </w:num>
  <w:num w:numId="11" w16cid:durableId="1816099755">
    <w:abstractNumId w:val="104"/>
  </w:num>
  <w:num w:numId="12" w16cid:durableId="2099672833">
    <w:abstractNumId w:val="29"/>
  </w:num>
  <w:num w:numId="13" w16cid:durableId="1775437249">
    <w:abstractNumId w:val="96"/>
  </w:num>
  <w:num w:numId="14" w16cid:durableId="2145543683">
    <w:abstractNumId w:val="41"/>
  </w:num>
  <w:num w:numId="15" w16cid:durableId="1353410600">
    <w:abstractNumId w:val="94"/>
  </w:num>
  <w:num w:numId="16" w16cid:durableId="358314797">
    <w:abstractNumId w:val="101"/>
  </w:num>
  <w:num w:numId="17" w16cid:durableId="1584799784">
    <w:abstractNumId w:val="21"/>
  </w:num>
  <w:num w:numId="18" w16cid:durableId="1499691622">
    <w:abstractNumId w:val="37"/>
  </w:num>
  <w:num w:numId="19" w16cid:durableId="1761826956">
    <w:abstractNumId w:val="3"/>
  </w:num>
  <w:num w:numId="20" w16cid:durableId="1284842642">
    <w:abstractNumId w:val="85"/>
  </w:num>
  <w:num w:numId="21" w16cid:durableId="1904366552">
    <w:abstractNumId w:val="119"/>
  </w:num>
  <w:num w:numId="22" w16cid:durableId="1357540278">
    <w:abstractNumId w:val="39"/>
  </w:num>
  <w:num w:numId="23" w16cid:durableId="1622227513">
    <w:abstractNumId w:val="71"/>
  </w:num>
  <w:num w:numId="24" w16cid:durableId="1445225400">
    <w:abstractNumId w:val="80"/>
  </w:num>
  <w:num w:numId="25" w16cid:durableId="1426613849">
    <w:abstractNumId w:val="25"/>
  </w:num>
  <w:num w:numId="26" w16cid:durableId="990601853">
    <w:abstractNumId w:val="13"/>
  </w:num>
  <w:num w:numId="27" w16cid:durableId="281150106">
    <w:abstractNumId w:val="68"/>
  </w:num>
  <w:num w:numId="28" w16cid:durableId="1909655016">
    <w:abstractNumId w:val="16"/>
  </w:num>
  <w:num w:numId="29" w16cid:durableId="904071847">
    <w:abstractNumId w:val="99"/>
  </w:num>
  <w:num w:numId="30" w16cid:durableId="1684236724">
    <w:abstractNumId w:val="88"/>
  </w:num>
  <w:num w:numId="31" w16cid:durableId="2066289831">
    <w:abstractNumId w:val="10"/>
  </w:num>
  <w:num w:numId="32" w16cid:durableId="55326519">
    <w:abstractNumId w:val="52"/>
  </w:num>
  <w:num w:numId="33" w16cid:durableId="141846590">
    <w:abstractNumId w:val="90"/>
  </w:num>
  <w:num w:numId="34" w16cid:durableId="1381249906">
    <w:abstractNumId w:val="65"/>
  </w:num>
  <w:num w:numId="35" w16cid:durableId="1788888353">
    <w:abstractNumId w:val="58"/>
  </w:num>
  <w:num w:numId="36" w16cid:durableId="1185902516">
    <w:abstractNumId w:val="35"/>
  </w:num>
  <w:num w:numId="37" w16cid:durableId="378550071">
    <w:abstractNumId w:val="76"/>
  </w:num>
  <w:num w:numId="38" w16cid:durableId="1965192243">
    <w:abstractNumId w:val="36"/>
  </w:num>
  <w:num w:numId="39" w16cid:durableId="670719160">
    <w:abstractNumId w:val="4"/>
  </w:num>
  <w:num w:numId="40" w16cid:durableId="918557422">
    <w:abstractNumId w:val="47"/>
  </w:num>
  <w:num w:numId="41" w16cid:durableId="1755321342">
    <w:abstractNumId w:val="30"/>
  </w:num>
  <w:num w:numId="42" w16cid:durableId="94247748">
    <w:abstractNumId w:val="60"/>
  </w:num>
  <w:num w:numId="43" w16cid:durableId="1268153045">
    <w:abstractNumId w:val="12"/>
  </w:num>
  <w:num w:numId="44" w16cid:durableId="1818719224">
    <w:abstractNumId w:val="22"/>
  </w:num>
  <w:num w:numId="45" w16cid:durableId="1122067718">
    <w:abstractNumId w:val="103"/>
  </w:num>
  <w:num w:numId="46" w16cid:durableId="1406688009">
    <w:abstractNumId w:val="59"/>
  </w:num>
  <w:num w:numId="47" w16cid:durableId="644820190">
    <w:abstractNumId w:val="45"/>
  </w:num>
  <w:num w:numId="48" w16cid:durableId="40399366">
    <w:abstractNumId w:val="102"/>
  </w:num>
  <w:num w:numId="49" w16cid:durableId="312225120">
    <w:abstractNumId w:val="0"/>
  </w:num>
  <w:num w:numId="50" w16cid:durableId="1802766029">
    <w:abstractNumId w:val="6"/>
  </w:num>
  <w:num w:numId="51" w16cid:durableId="164175636">
    <w:abstractNumId w:val="105"/>
  </w:num>
  <w:num w:numId="52" w16cid:durableId="24789630">
    <w:abstractNumId w:val="15"/>
  </w:num>
  <w:num w:numId="53" w16cid:durableId="475949563">
    <w:abstractNumId w:val="18"/>
  </w:num>
  <w:num w:numId="54" w16cid:durableId="247925284">
    <w:abstractNumId w:val="19"/>
  </w:num>
  <w:num w:numId="55" w16cid:durableId="819345506">
    <w:abstractNumId w:val="70"/>
  </w:num>
  <w:num w:numId="56" w16cid:durableId="983042700">
    <w:abstractNumId w:val="32"/>
  </w:num>
  <w:num w:numId="57" w16cid:durableId="1169831768">
    <w:abstractNumId w:val="81"/>
  </w:num>
  <w:num w:numId="58" w16cid:durableId="1770154323">
    <w:abstractNumId w:val="42"/>
  </w:num>
  <w:num w:numId="59" w16cid:durableId="1933974377">
    <w:abstractNumId w:val="55"/>
  </w:num>
  <w:num w:numId="60" w16cid:durableId="1414278056">
    <w:abstractNumId w:val="75"/>
  </w:num>
  <w:num w:numId="61" w16cid:durableId="110711645">
    <w:abstractNumId w:val="54"/>
  </w:num>
  <w:num w:numId="62" w16cid:durableId="1473207099">
    <w:abstractNumId w:val="50"/>
  </w:num>
  <w:num w:numId="63" w16cid:durableId="1005322277">
    <w:abstractNumId w:val="118"/>
  </w:num>
  <w:num w:numId="64" w16cid:durableId="1847282924">
    <w:abstractNumId w:val="56"/>
  </w:num>
  <w:num w:numId="65" w16cid:durableId="556353779">
    <w:abstractNumId w:val="114"/>
  </w:num>
  <w:num w:numId="66" w16cid:durableId="194346307">
    <w:abstractNumId w:val="97"/>
  </w:num>
  <w:num w:numId="67" w16cid:durableId="216014299">
    <w:abstractNumId w:val="109"/>
  </w:num>
  <w:num w:numId="68" w16cid:durableId="103696211">
    <w:abstractNumId w:val="49"/>
  </w:num>
  <w:num w:numId="69" w16cid:durableId="1299412668">
    <w:abstractNumId w:val="110"/>
  </w:num>
  <w:num w:numId="70" w16cid:durableId="639309674">
    <w:abstractNumId w:val="1"/>
  </w:num>
  <w:num w:numId="71" w16cid:durableId="1775783712">
    <w:abstractNumId w:val="73"/>
  </w:num>
  <w:num w:numId="72" w16cid:durableId="884753412">
    <w:abstractNumId w:val="40"/>
  </w:num>
  <w:num w:numId="73" w16cid:durableId="136188721">
    <w:abstractNumId w:val="26"/>
  </w:num>
  <w:num w:numId="74" w16cid:durableId="1817066812">
    <w:abstractNumId w:val="86"/>
  </w:num>
  <w:num w:numId="75" w16cid:durableId="1253204233">
    <w:abstractNumId w:val="107"/>
  </w:num>
  <w:num w:numId="76" w16cid:durableId="25716296">
    <w:abstractNumId w:val="27"/>
  </w:num>
  <w:num w:numId="77" w16cid:durableId="223176185">
    <w:abstractNumId w:val="38"/>
  </w:num>
  <w:num w:numId="78" w16cid:durableId="131023227">
    <w:abstractNumId w:val="8"/>
  </w:num>
  <w:num w:numId="79" w16cid:durableId="1532569359">
    <w:abstractNumId w:val="106"/>
  </w:num>
  <w:num w:numId="80" w16cid:durableId="928462865">
    <w:abstractNumId w:val="113"/>
  </w:num>
  <w:num w:numId="81" w16cid:durableId="421265702">
    <w:abstractNumId w:val="116"/>
  </w:num>
  <w:num w:numId="82" w16cid:durableId="1619409700">
    <w:abstractNumId w:val="93"/>
  </w:num>
  <w:num w:numId="83" w16cid:durableId="1531450330">
    <w:abstractNumId w:val="14"/>
  </w:num>
  <w:num w:numId="84" w16cid:durableId="1478957305">
    <w:abstractNumId w:val="72"/>
  </w:num>
  <w:num w:numId="85" w16cid:durableId="1724450689">
    <w:abstractNumId w:val="66"/>
  </w:num>
  <w:num w:numId="86" w16cid:durableId="1873683595">
    <w:abstractNumId w:val="34"/>
  </w:num>
  <w:num w:numId="87" w16cid:durableId="1637300449">
    <w:abstractNumId w:val="78"/>
  </w:num>
  <w:num w:numId="88" w16cid:durableId="1851067442">
    <w:abstractNumId w:val="43"/>
  </w:num>
  <w:num w:numId="89" w16cid:durableId="864945303">
    <w:abstractNumId w:val="31"/>
  </w:num>
  <w:num w:numId="90" w16cid:durableId="1565409266">
    <w:abstractNumId w:val="7"/>
  </w:num>
  <w:num w:numId="91" w16cid:durableId="1919319534">
    <w:abstractNumId w:val="111"/>
  </w:num>
  <w:num w:numId="92" w16cid:durableId="405498616">
    <w:abstractNumId w:val="82"/>
  </w:num>
  <w:num w:numId="93" w16cid:durableId="1193613907">
    <w:abstractNumId w:val="28"/>
  </w:num>
  <w:num w:numId="94" w16cid:durableId="1993217622">
    <w:abstractNumId w:val="98"/>
  </w:num>
  <w:num w:numId="95" w16cid:durableId="1838035819">
    <w:abstractNumId w:val="69"/>
  </w:num>
  <w:num w:numId="96" w16cid:durableId="1443957690">
    <w:abstractNumId w:val="112"/>
  </w:num>
  <w:num w:numId="97" w16cid:durableId="612439408">
    <w:abstractNumId w:val="9"/>
  </w:num>
  <w:num w:numId="98" w16cid:durableId="1590312018">
    <w:abstractNumId w:val="84"/>
  </w:num>
  <w:num w:numId="99" w16cid:durableId="1941453160">
    <w:abstractNumId w:val="33"/>
  </w:num>
  <w:num w:numId="100" w16cid:durableId="788206583">
    <w:abstractNumId w:val="64"/>
  </w:num>
  <w:num w:numId="101" w16cid:durableId="1280185588">
    <w:abstractNumId w:val="11"/>
  </w:num>
  <w:num w:numId="102" w16cid:durableId="610358508">
    <w:abstractNumId w:val="17"/>
  </w:num>
  <w:num w:numId="103" w16cid:durableId="2130202057">
    <w:abstractNumId w:val="79"/>
  </w:num>
  <w:num w:numId="104" w16cid:durableId="2100711792">
    <w:abstractNumId w:val="74"/>
  </w:num>
  <w:num w:numId="105" w16cid:durableId="1310554751">
    <w:abstractNumId w:val="23"/>
  </w:num>
  <w:num w:numId="106" w16cid:durableId="1995183256">
    <w:abstractNumId w:val="5"/>
  </w:num>
  <w:num w:numId="107" w16cid:durableId="1751265997">
    <w:abstractNumId w:val="24"/>
  </w:num>
  <w:num w:numId="108" w16cid:durableId="2013337067">
    <w:abstractNumId w:val="115"/>
  </w:num>
  <w:num w:numId="109" w16cid:durableId="1246112487">
    <w:abstractNumId w:val="53"/>
  </w:num>
  <w:num w:numId="110" w16cid:durableId="1865751502">
    <w:abstractNumId w:val="92"/>
  </w:num>
  <w:num w:numId="111" w16cid:durableId="372460545">
    <w:abstractNumId w:val="57"/>
  </w:num>
  <w:num w:numId="112" w16cid:durableId="1117143190">
    <w:abstractNumId w:val="2"/>
  </w:num>
  <w:num w:numId="113" w16cid:durableId="1377580520">
    <w:abstractNumId w:val="67"/>
  </w:num>
  <w:num w:numId="114" w16cid:durableId="146171136">
    <w:abstractNumId w:val="100"/>
  </w:num>
  <w:num w:numId="115" w16cid:durableId="404187427">
    <w:abstractNumId w:val="89"/>
  </w:num>
  <w:num w:numId="116" w16cid:durableId="1331299069">
    <w:abstractNumId w:val="62"/>
  </w:num>
  <w:num w:numId="117" w16cid:durableId="547109453">
    <w:abstractNumId w:val="87"/>
  </w:num>
  <w:num w:numId="118" w16cid:durableId="330448587">
    <w:abstractNumId w:val="77"/>
  </w:num>
  <w:num w:numId="119" w16cid:durableId="1735352149">
    <w:abstractNumId w:val="117"/>
  </w:num>
  <w:num w:numId="120" w16cid:durableId="247275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37DFC"/>
    <w:rsid w:val="00064C01"/>
    <w:rsid w:val="00070FE3"/>
    <w:rsid w:val="00071A78"/>
    <w:rsid w:val="00081F48"/>
    <w:rsid w:val="000A3887"/>
    <w:rsid w:val="000B6457"/>
    <w:rsid w:val="000D107A"/>
    <w:rsid w:val="000F4F09"/>
    <w:rsid w:val="00102714"/>
    <w:rsid w:val="0012234A"/>
    <w:rsid w:val="00133EE8"/>
    <w:rsid w:val="00145991"/>
    <w:rsid w:val="00152352"/>
    <w:rsid w:val="00163BDB"/>
    <w:rsid w:val="00166ABD"/>
    <w:rsid w:val="0017293E"/>
    <w:rsid w:val="00176A24"/>
    <w:rsid w:val="00193534"/>
    <w:rsid w:val="00194C32"/>
    <w:rsid w:val="001B43F4"/>
    <w:rsid w:val="001D0866"/>
    <w:rsid w:val="001D70DA"/>
    <w:rsid w:val="001E3EB2"/>
    <w:rsid w:val="002405F6"/>
    <w:rsid w:val="00247AE8"/>
    <w:rsid w:val="00251866"/>
    <w:rsid w:val="00254087"/>
    <w:rsid w:val="00270E43"/>
    <w:rsid w:val="00271DE7"/>
    <w:rsid w:val="00287B94"/>
    <w:rsid w:val="002A7550"/>
    <w:rsid w:val="002D22F2"/>
    <w:rsid w:val="002D61A1"/>
    <w:rsid w:val="002D69B9"/>
    <w:rsid w:val="0030528A"/>
    <w:rsid w:val="00310165"/>
    <w:rsid w:val="00330B6A"/>
    <w:rsid w:val="003563B9"/>
    <w:rsid w:val="00375E07"/>
    <w:rsid w:val="00395092"/>
    <w:rsid w:val="003A4F84"/>
    <w:rsid w:val="003F3056"/>
    <w:rsid w:val="004200EE"/>
    <w:rsid w:val="00440E8D"/>
    <w:rsid w:val="00484DAA"/>
    <w:rsid w:val="00486E53"/>
    <w:rsid w:val="004A2D68"/>
    <w:rsid w:val="004B42BC"/>
    <w:rsid w:val="004D7194"/>
    <w:rsid w:val="004E10EA"/>
    <w:rsid w:val="004E1E6F"/>
    <w:rsid w:val="004E6981"/>
    <w:rsid w:val="005279F9"/>
    <w:rsid w:val="0059443E"/>
    <w:rsid w:val="005B27FE"/>
    <w:rsid w:val="00624FC0"/>
    <w:rsid w:val="00635AEF"/>
    <w:rsid w:val="006411C9"/>
    <w:rsid w:val="00655709"/>
    <w:rsid w:val="006558CE"/>
    <w:rsid w:val="00666077"/>
    <w:rsid w:val="00670646"/>
    <w:rsid w:val="006A0A6D"/>
    <w:rsid w:val="006A6371"/>
    <w:rsid w:val="006A7B30"/>
    <w:rsid w:val="006E3C8A"/>
    <w:rsid w:val="006E43B4"/>
    <w:rsid w:val="00703B5E"/>
    <w:rsid w:val="00711435"/>
    <w:rsid w:val="00725A5F"/>
    <w:rsid w:val="00726171"/>
    <w:rsid w:val="00745032"/>
    <w:rsid w:val="00764A9B"/>
    <w:rsid w:val="0078507D"/>
    <w:rsid w:val="007C068B"/>
    <w:rsid w:val="007D7800"/>
    <w:rsid w:val="007E7429"/>
    <w:rsid w:val="007F4F1D"/>
    <w:rsid w:val="007F5E83"/>
    <w:rsid w:val="008216B6"/>
    <w:rsid w:val="00822602"/>
    <w:rsid w:val="00822D7B"/>
    <w:rsid w:val="008372DC"/>
    <w:rsid w:val="00845F8E"/>
    <w:rsid w:val="0086326B"/>
    <w:rsid w:val="00871670"/>
    <w:rsid w:val="008C2781"/>
    <w:rsid w:val="008E3AFD"/>
    <w:rsid w:val="008F401F"/>
    <w:rsid w:val="008F733B"/>
    <w:rsid w:val="008F7B07"/>
    <w:rsid w:val="00900BE4"/>
    <w:rsid w:val="00902414"/>
    <w:rsid w:val="00903876"/>
    <w:rsid w:val="009424C9"/>
    <w:rsid w:val="0095330B"/>
    <w:rsid w:val="009579D5"/>
    <w:rsid w:val="0096227F"/>
    <w:rsid w:val="009C003E"/>
    <w:rsid w:val="009C496F"/>
    <w:rsid w:val="009E6D26"/>
    <w:rsid w:val="00A307BD"/>
    <w:rsid w:val="00A85CD0"/>
    <w:rsid w:val="00AA7E73"/>
    <w:rsid w:val="00AB098E"/>
    <w:rsid w:val="00AD3335"/>
    <w:rsid w:val="00AD4F95"/>
    <w:rsid w:val="00AE1F16"/>
    <w:rsid w:val="00AE44E5"/>
    <w:rsid w:val="00AF13DA"/>
    <w:rsid w:val="00B137BD"/>
    <w:rsid w:val="00B2383B"/>
    <w:rsid w:val="00B319BA"/>
    <w:rsid w:val="00B47E7D"/>
    <w:rsid w:val="00B721C4"/>
    <w:rsid w:val="00B95B61"/>
    <w:rsid w:val="00BA0CF1"/>
    <w:rsid w:val="00BA529C"/>
    <w:rsid w:val="00BB5497"/>
    <w:rsid w:val="00BF3A4C"/>
    <w:rsid w:val="00C32E76"/>
    <w:rsid w:val="00C34BDA"/>
    <w:rsid w:val="00C36AD2"/>
    <w:rsid w:val="00C476E6"/>
    <w:rsid w:val="00C84889"/>
    <w:rsid w:val="00C86BC9"/>
    <w:rsid w:val="00C93693"/>
    <w:rsid w:val="00CA6E8B"/>
    <w:rsid w:val="00CB277B"/>
    <w:rsid w:val="00CD5653"/>
    <w:rsid w:val="00CE354C"/>
    <w:rsid w:val="00D57AD5"/>
    <w:rsid w:val="00D71659"/>
    <w:rsid w:val="00DD4299"/>
    <w:rsid w:val="00DE19B7"/>
    <w:rsid w:val="00DE226C"/>
    <w:rsid w:val="00E10248"/>
    <w:rsid w:val="00E457FB"/>
    <w:rsid w:val="00E46E8A"/>
    <w:rsid w:val="00EB3C88"/>
    <w:rsid w:val="00EE5BFC"/>
    <w:rsid w:val="00EF457E"/>
    <w:rsid w:val="00F034C5"/>
    <w:rsid w:val="00F64F70"/>
    <w:rsid w:val="00F77D44"/>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2</cp:revision>
  <cp:lastPrinted>2021-09-11T04:07:00Z</cp:lastPrinted>
  <dcterms:created xsi:type="dcterms:W3CDTF">2025-02-23T14:06:00Z</dcterms:created>
  <dcterms:modified xsi:type="dcterms:W3CDTF">2025-02-23T14:06:00Z</dcterms:modified>
</cp:coreProperties>
</file>