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D22AD" w14:textId="73D5F7B9" w:rsidR="005A42A5" w:rsidRDefault="005A42A5" w:rsidP="000E413C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B1DDB">
        <w:rPr>
          <w:rFonts w:ascii="Times New Roman" w:hAnsi="Times New Roman"/>
          <w:b/>
          <w:bCs/>
          <w:sz w:val="28"/>
          <w:szCs w:val="28"/>
        </w:rPr>
        <w:t>HƯỚNG DẪN HỌC SINH TỰ HỌC</w:t>
      </w:r>
      <w:r>
        <w:rPr>
          <w:rFonts w:ascii="Times New Roman" w:hAnsi="Times New Roman"/>
          <w:b/>
          <w:bCs/>
          <w:sz w:val="28"/>
          <w:szCs w:val="28"/>
        </w:rPr>
        <w:t xml:space="preserve"> MÔN GDCD 6</w:t>
      </w:r>
    </w:p>
    <w:p w14:paraId="4CD813F3" w14:textId="3BC5FFCF" w:rsidR="005A42A5" w:rsidRPr="009B1DDB" w:rsidRDefault="005A42A5" w:rsidP="000E413C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TUẦN 5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( 4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/10 -9/10/2021)</w:t>
      </w:r>
    </w:p>
    <w:p w14:paraId="18822799" w14:textId="728D7322" w:rsidR="005A42A5" w:rsidRDefault="005A42A5" w:rsidP="000E413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9B1DDB">
        <w:rPr>
          <w:rFonts w:ascii="Times New Roman" w:hAnsi="Times New Roman"/>
          <w:sz w:val="28"/>
          <w:szCs w:val="28"/>
        </w:rPr>
        <w:t>(</w:t>
      </w:r>
      <w:proofErr w:type="spellStart"/>
      <w:r w:rsidRPr="009B1DDB">
        <w:rPr>
          <w:rFonts w:ascii="Times New Roman" w:hAnsi="Times New Roman"/>
          <w:sz w:val="28"/>
          <w:szCs w:val="28"/>
        </w:rPr>
        <w:t>Đối</w:t>
      </w:r>
      <w:proofErr w:type="spellEnd"/>
      <w:r w:rsidRPr="009B1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1DDB">
        <w:rPr>
          <w:rFonts w:ascii="Times New Roman" w:hAnsi="Times New Roman"/>
          <w:sz w:val="28"/>
          <w:szCs w:val="28"/>
        </w:rPr>
        <w:t>với</w:t>
      </w:r>
      <w:proofErr w:type="spellEnd"/>
      <w:r w:rsidRPr="009B1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1DDB">
        <w:rPr>
          <w:rFonts w:ascii="Times New Roman" w:hAnsi="Times New Roman"/>
          <w:sz w:val="28"/>
          <w:szCs w:val="28"/>
        </w:rPr>
        <w:t>học</w:t>
      </w:r>
      <w:proofErr w:type="spellEnd"/>
      <w:r w:rsidRPr="009B1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1DDB">
        <w:rPr>
          <w:rFonts w:ascii="Times New Roman" w:hAnsi="Times New Roman"/>
          <w:sz w:val="28"/>
          <w:szCs w:val="28"/>
        </w:rPr>
        <w:t>sinh</w:t>
      </w:r>
      <w:proofErr w:type="spellEnd"/>
      <w:r w:rsidRPr="009B1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1DDB">
        <w:rPr>
          <w:rFonts w:ascii="Times New Roman" w:hAnsi="Times New Roman"/>
          <w:sz w:val="28"/>
          <w:szCs w:val="28"/>
        </w:rPr>
        <w:t>không</w:t>
      </w:r>
      <w:proofErr w:type="spellEnd"/>
      <w:r w:rsidRPr="009B1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1DDB">
        <w:rPr>
          <w:rFonts w:ascii="Times New Roman" w:hAnsi="Times New Roman"/>
          <w:sz w:val="28"/>
          <w:szCs w:val="28"/>
        </w:rPr>
        <w:t>thể</w:t>
      </w:r>
      <w:proofErr w:type="spellEnd"/>
      <w:r w:rsidRPr="009B1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1DDB">
        <w:rPr>
          <w:rFonts w:ascii="Times New Roman" w:hAnsi="Times New Roman"/>
          <w:sz w:val="28"/>
          <w:szCs w:val="28"/>
        </w:rPr>
        <w:t>học</w:t>
      </w:r>
      <w:proofErr w:type="spellEnd"/>
      <w:r w:rsidRPr="009B1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1DDB">
        <w:rPr>
          <w:rFonts w:ascii="Times New Roman" w:hAnsi="Times New Roman"/>
          <w:sz w:val="28"/>
          <w:szCs w:val="28"/>
        </w:rPr>
        <w:t>tập</w:t>
      </w:r>
      <w:proofErr w:type="spellEnd"/>
      <w:r w:rsidRPr="009B1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1DDB">
        <w:rPr>
          <w:rFonts w:ascii="Times New Roman" w:hAnsi="Times New Roman"/>
          <w:sz w:val="28"/>
          <w:szCs w:val="28"/>
        </w:rPr>
        <w:t>trực</w:t>
      </w:r>
      <w:proofErr w:type="spellEnd"/>
      <w:r w:rsidRPr="009B1D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1DDB">
        <w:rPr>
          <w:rFonts w:ascii="Times New Roman" w:hAnsi="Times New Roman"/>
          <w:sz w:val="28"/>
          <w:szCs w:val="28"/>
        </w:rPr>
        <w:t>tuyến</w:t>
      </w:r>
      <w:proofErr w:type="spellEnd"/>
      <w:r w:rsidRPr="009B1DDB">
        <w:rPr>
          <w:rFonts w:ascii="Times New Roman" w:hAnsi="Times New Roman"/>
          <w:sz w:val="28"/>
          <w:szCs w:val="28"/>
        </w:rPr>
        <w:t>)</w:t>
      </w:r>
    </w:p>
    <w:p w14:paraId="3786D42A" w14:textId="581B5464" w:rsidR="005A42A5" w:rsidRDefault="005A42A5" w:rsidP="000E413C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A42A5">
        <w:rPr>
          <w:rFonts w:ascii="Times New Roman" w:hAnsi="Times New Roman"/>
          <w:b/>
          <w:bCs/>
          <w:sz w:val="28"/>
          <w:szCs w:val="28"/>
        </w:rPr>
        <w:t>BÀI 3. SIÊNG NĂNG, KIÊN TRÌ</w:t>
      </w:r>
    </w:p>
    <w:p w14:paraId="77B4C3F9" w14:textId="77777777" w:rsidR="005A42A5" w:rsidRPr="005A42A5" w:rsidRDefault="005A42A5" w:rsidP="000E413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A42A5">
        <w:rPr>
          <w:rFonts w:ascii="Times New Roman" w:hAnsi="Times New Roman"/>
          <w:b/>
          <w:bCs/>
          <w:sz w:val="28"/>
          <w:szCs w:val="28"/>
        </w:rPr>
        <w:t>KHÁM PHÁ</w:t>
      </w:r>
    </w:p>
    <w:p w14:paraId="2B816C74" w14:textId="2FBC0FEA" w:rsidR="005A42A5" w:rsidRDefault="005A42A5" w:rsidP="000E413C">
      <w:pPr>
        <w:pStyle w:val="ListParagraph"/>
        <w:spacing w:line="360" w:lineRule="auto"/>
        <w:ind w:left="1080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Hoạt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động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1. </w:t>
      </w:r>
      <w:proofErr w:type="spellStart"/>
      <w:r w:rsidRPr="005A42A5">
        <w:rPr>
          <w:rFonts w:ascii="Times New Roman" w:hAnsi="Times New Roman"/>
          <w:b/>
          <w:bCs/>
          <w:sz w:val="28"/>
          <w:szCs w:val="28"/>
        </w:rPr>
        <w:t>Em</w:t>
      </w:r>
      <w:proofErr w:type="spellEnd"/>
      <w:r w:rsidRPr="005A42A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b/>
          <w:bCs/>
          <w:sz w:val="28"/>
          <w:szCs w:val="28"/>
        </w:rPr>
        <w:t>hãy</w:t>
      </w:r>
      <w:proofErr w:type="spellEnd"/>
      <w:r w:rsidRPr="005A42A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b/>
          <w:bCs/>
          <w:sz w:val="28"/>
          <w:szCs w:val="28"/>
        </w:rPr>
        <w:t>đọc</w:t>
      </w:r>
      <w:proofErr w:type="spellEnd"/>
      <w:r w:rsidRPr="005A42A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b/>
          <w:bCs/>
          <w:sz w:val="28"/>
          <w:szCs w:val="28"/>
        </w:rPr>
        <w:t>và</w:t>
      </w:r>
      <w:proofErr w:type="spellEnd"/>
      <w:r w:rsidRPr="005A42A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b/>
          <w:bCs/>
          <w:sz w:val="28"/>
          <w:szCs w:val="28"/>
        </w:rPr>
        <w:t>trả</w:t>
      </w:r>
      <w:proofErr w:type="spellEnd"/>
      <w:r w:rsidRPr="005A42A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b/>
          <w:bCs/>
          <w:sz w:val="28"/>
          <w:szCs w:val="28"/>
        </w:rPr>
        <w:t>lời</w:t>
      </w:r>
      <w:proofErr w:type="spellEnd"/>
      <w:r w:rsidRPr="005A42A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b/>
          <w:bCs/>
          <w:sz w:val="28"/>
          <w:szCs w:val="28"/>
        </w:rPr>
        <w:t>các</w:t>
      </w:r>
      <w:proofErr w:type="spellEnd"/>
      <w:r w:rsidRPr="005A42A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b/>
          <w:bCs/>
          <w:sz w:val="28"/>
          <w:szCs w:val="28"/>
        </w:rPr>
        <w:t>câu</w:t>
      </w:r>
      <w:proofErr w:type="spellEnd"/>
      <w:r w:rsidRPr="005A42A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b/>
          <w:bCs/>
          <w:sz w:val="28"/>
          <w:szCs w:val="28"/>
        </w:rPr>
        <w:t>hỏi</w:t>
      </w:r>
      <w:proofErr w:type="spellEnd"/>
      <w:r w:rsidRPr="005A42A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b/>
          <w:bCs/>
          <w:sz w:val="28"/>
          <w:szCs w:val="28"/>
        </w:rPr>
        <w:t>dưới</w:t>
      </w:r>
      <w:proofErr w:type="spellEnd"/>
      <w:r w:rsidRPr="005A42A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b/>
          <w:bCs/>
          <w:sz w:val="28"/>
          <w:szCs w:val="28"/>
        </w:rPr>
        <w:t>đây</w:t>
      </w:r>
      <w:proofErr w:type="spellEnd"/>
      <w:r w:rsidRPr="005A42A5">
        <w:rPr>
          <w:rFonts w:ascii="Times New Roman" w:hAnsi="Times New Roman"/>
          <w:b/>
          <w:bCs/>
          <w:sz w:val="28"/>
          <w:szCs w:val="28"/>
        </w:rPr>
        <w:t>:</w:t>
      </w:r>
    </w:p>
    <w:p w14:paraId="179FA5E9" w14:textId="145F82E1" w:rsidR="005A42A5" w:rsidRDefault="005A42A5" w:rsidP="000E413C">
      <w:pPr>
        <w:pStyle w:val="ListParagraph"/>
        <w:spacing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5A42A5">
        <w:rPr>
          <w:rFonts w:ascii="Times New Roman" w:hAnsi="Times New Roman"/>
          <w:b/>
          <w:bCs/>
          <w:sz w:val="28"/>
          <w:szCs w:val="28"/>
        </w:rPr>
        <w:t xml:space="preserve">                                </w:t>
      </w:r>
      <w:proofErr w:type="spellStart"/>
      <w:r w:rsidRPr="005A42A5">
        <w:rPr>
          <w:rFonts w:ascii="Times New Roman" w:hAnsi="Times New Roman"/>
          <w:sz w:val="28"/>
          <w:szCs w:val="28"/>
        </w:rPr>
        <w:t>Quan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trọng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nhất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là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hành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trình</w:t>
      </w:r>
      <w:proofErr w:type="spellEnd"/>
      <w:r w:rsidRPr="005A42A5">
        <w:rPr>
          <w:rFonts w:ascii="Times New Roman" w:hAnsi="Times New Roman"/>
          <w:sz w:val="28"/>
          <w:szCs w:val="28"/>
        </w:rPr>
        <w:t>...</w:t>
      </w:r>
    </w:p>
    <w:p w14:paraId="2E880A4A" w14:textId="77777777" w:rsidR="005A42A5" w:rsidRPr="005A42A5" w:rsidRDefault="005A42A5" w:rsidP="000E413C">
      <w:pPr>
        <w:pStyle w:val="ListParagraph"/>
        <w:spacing w:line="360" w:lineRule="auto"/>
        <w:ind w:left="1080"/>
        <w:rPr>
          <w:rFonts w:ascii="Times New Roman" w:hAnsi="Times New Roman"/>
          <w:sz w:val="28"/>
          <w:szCs w:val="28"/>
        </w:rPr>
      </w:pP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Năm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6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tuổi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một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tai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nạn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không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may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khiến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Cừ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bị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mù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mắt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thế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là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phải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nghỉ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học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.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Những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ngày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đầu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tự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đi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đứng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vệ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̣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sinh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cá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nhân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với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Cừ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là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một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thách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thức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.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Khi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tiếp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xúc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với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chữ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nổi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Cừ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muốn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bỏ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cuộc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vì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quá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khó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khăn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.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Rồi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Cừ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suy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nghĩ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: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nếu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mắt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không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thể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sáng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lại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mình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phải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quyết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tâm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kiên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trì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nỗ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lực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thường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xuyên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tập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luyệ̣n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để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thích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ứng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>…</w:t>
      </w:r>
    </w:p>
    <w:p w14:paraId="6F506D81" w14:textId="2CEF16A3" w:rsidR="005A42A5" w:rsidRPr="000E413C" w:rsidRDefault="005A42A5" w:rsidP="000E413C">
      <w:pPr>
        <w:pStyle w:val="ListParagraph"/>
        <w:spacing w:line="360" w:lineRule="auto"/>
        <w:ind w:left="1080"/>
        <w:rPr>
          <w:rFonts w:ascii="Times New Roman" w:hAnsi="Times New Roman"/>
          <w:sz w:val="28"/>
          <w:szCs w:val="28"/>
        </w:rPr>
      </w:pP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Cừ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bắt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đầu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quyết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tâm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tự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học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chữ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nổi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và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chủ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động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tìm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kiếm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sự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hỗ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trợ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, chia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sẻ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kinh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nghiệ̣m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củ̉a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các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anh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chị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đồng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cảnh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ngộ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qua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các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clip.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Nhờ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vào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sự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siêng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năng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và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kiên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trì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Cừ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biết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đọc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biết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viết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biết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sử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dụng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máy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tính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và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làm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nhiều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đồ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dùng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bằng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tay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.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Không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những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vậy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Cừ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còn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học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đàn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và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vừa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chơi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đàn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vừa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hát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rất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hay.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Mỗi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lúc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gặp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khó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khăn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trở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ngại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Cừ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thường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tự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nhủ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: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Quan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trọng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nhất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không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phải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là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điểm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xuất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phát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mà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là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hành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trình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cố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gắng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thường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xuyên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liên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tục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và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không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ngừng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vượt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khó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>…</w:t>
      </w:r>
    </w:p>
    <w:p w14:paraId="7B85E8E4" w14:textId="77777777" w:rsidR="005A42A5" w:rsidRPr="005A42A5" w:rsidRDefault="005A42A5" w:rsidP="000E413C">
      <w:pPr>
        <w:pStyle w:val="ListParagraph"/>
        <w:spacing w:line="360" w:lineRule="auto"/>
        <w:ind w:left="1080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5A42A5">
        <w:rPr>
          <w:rFonts w:ascii="Times New Roman" w:hAnsi="Times New Roman"/>
          <w:i/>
          <w:iCs/>
          <w:sz w:val="28"/>
          <w:szCs w:val="28"/>
        </w:rPr>
        <w:t>Hôm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nay,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được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tuyên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dương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và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trao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tặng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bằng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khen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dành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cho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gương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mặt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thiếu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niên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kiên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trì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vượt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khó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vươn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lên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Cừ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cảm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thấy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thật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tự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hào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về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những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gì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mình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đã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̃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không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ngừng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cố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gắng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>.</w:t>
      </w:r>
      <w:proofErr w:type="gram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Nước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mắt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rơi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ngọt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ngào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trên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má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và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nụ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cười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thật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tươi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củ̉a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Cừ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lam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ai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nghe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đến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câu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chuyệ̣n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củ̉a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Cừ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cũng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đong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đầy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hạnh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i/>
          <w:iCs/>
          <w:sz w:val="28"/>
          <w:szCs w:val="28"/>
        </w:rPr>
        <w:t>phúc</w:t>
      </w:r>
      <w:proofErr w:type="spellEnd"/>
      <w:r w:rsidRPr="005A42A5">
        <w:rPr>
          <w:rFonts w:ascii="Times New Roman" w:hAnsi="Times New Roman"/>
          <w:i/>
          <w:iCs/>
          <w:sz w:val="28"/>
          <w:szCs w:val="28"/>
        </w:rPr>
        <w:t>.</w:t>
      </w:r>
    </w:p>
    <w:p w14:paraId="5B447CEB" w14:textId="77777777" w:rsidR="005A42A5" w:rsidRPr="005A42A5" w:rsidRDefault="005A42A5" w:rsidP="000E413C">
      <w:pPr>
        <w:pStyle w:val="ListParagraph"/>
        <w:spacing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5A42A5">
        <w:rPr>
          <w:rFonts w:ascii="Times New Roman" w:hAnsi="Times New Roman"/>
          <w:sz w:val="28"/>
          <w:szCs w:val="28"/>
        </w:rPr>
        <w:t> </w:t>
      </w:r>
    </w:p>
    <w:p w14:paraId="2F2CBA32" w14:textId="6A0C98F2" w:rsidR="005A42A5" w:rsidRDefault="005A42A5" w:rsidP="000E413C">
      <w:pPr>
        <w:pStyle w:val="ListParagraph"/>
        <w:spacing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5A42A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proofErr w:type="spellStart"/>
      <w:r w:rsidRPr="005A42A5">
        <w:rPr>
          <w:rFonts w:ascii="Times New Roman" w:hAnsi="Times New Roman"/>
          <w:sz w:val="28"/>
          <w:szCs w:val="28"/>
        </w:rPr>
        <w:t>Sơn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Huỳnh</w:t>
      </w:r>
      <w:proofErr w:type="spellEnd"/>
    </w:p>
    <w:p w14:paraId="00545F33" w14:textId="55B50356" w:rsidR="005A42A5" w:rsidRPr="005A42A5" w:rsidRDefault="005A42A5" w:rsidP="000E413C">
      <w:pPr>
        <w:pStyle w:val="ListParagraph"/>
        <w:spacing w:line="360" w:lineRule="auto"/>
        <w:ind w:left="108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5A42A5">
        <w:rPr>
          <w:rFonts w:ascii="Times New Roman" w:hAnsi="Times New Roman"/>
          <w:b/>
          <w:bCs/>
          <w:sz w:val="28"/>
          <w:szCs w:val="28"/>
          <w:u w:val="single"/>
        </w:rPr>
        <w:t>CÂU HỎI:</w:t>
      </w:r>
    </w:p>
    <w:p w14:paraId="3B021AD0" w14:textId="40DB47BA" w:rsidR="005A42A5" w:rsidRPr="005A42A5" w:rsidRDefault="005A42A5" w:rsidP="000E413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A42A5">
        <w:rPr>
          <w:rFonts w:ascii="Times New Roman" w:hAnsi="Times New Roman"/>
          <w:sz w:val="28"/>
          <w:szCs w:val="28"/>
        </w:rPr>
        <w:lastRenderedPageBreak/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Vì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sao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Cừ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được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trao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bằng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khen</w:t>
      </w:r>
      <w:proofErr w:type="spellEnd"/>
      <w:r w:rsidRPr="005A42A5">
        <w:rPr>
          <w:rFonts w:ascii="Times New Roman" w:hAnsi="Times New Roman"/>
          <w:sz w:val="28"/>
          <w:szCs w:val="28"/>
        </w:rPr>
        <w:t>?</w:t>
      </w:r>
    </w:p>
    <w:p w14:paraId="4B573497" w14:textId="2B71FD53" w:rsidR="005A42A5" w:rsidRDefault="005A42A5" w:rsidP="000E413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A42A5">
        <w:rPr>
          <w:rFonts w:ascii="Times New Roman" w:hAnsi="Times New Roman"/>
          <w:sz w:val="28"/>
          <w:szCs w:val="28"/>
        </w:rPr>
        <w:t>Từ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câu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chuyện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của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Cừ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A42A5">
        <w:rPr>
          <w:rFonts w:ascii="Times New Roman" w:hAnsi="Times New Roman"/>
          <w:sz w:val="28"/>
          <w:szCs w:val="28"/>
        </w:rPr>
        <w:t>em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rút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ra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được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bài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học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gì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cho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bản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thân</w:t>
      </w:r>
      <w:proofErr w:type="spellEnd"/>
      <w:r w:rsidRPr="005A42A5">
        <w:rPr>
          <w:rFonts w:ascii="Times New Roman" w:hAnsi="Times New Roman"/>
          <w:sz w:val="28"/>
          <w:szCs w:val="28"/>
        </w:rPr>
        <w:t>?</w:t>
      </w:r>
    </w:p>
    <w:p w14:paraId="4F1015C5" w14:textId="77777777" w:rsidR="005A42A5" w:rsidRDefault="005A42A5" w:rsidP="000E413C">
      <w:pPr>
        <w:pStyle w:val="ListParagraph"/>
        <w:spacing w:line="360" w:lineRule="auto"/>
        <w:ind w:left="705"/>
        <w:jc w:val="both"/>
        <w:rPr>
          <w:rFonts w:ascii="Times New Roman" w:hAnsi="Times New Roman"/>
          <w:sz w:val="28"/>
          <w:szCs w:val="28"/>
        </w:rPr>
      </w:pPr>
    </w:p>
    <w:p w14:paraId="0F2B26AB" w14:textId="77777777" w:rsidR="005A42A5" w:rsidRPr="005A42A5" w:rsidRDefault="005A42A5" w:rsidP="000E413C">
      <w:pPr>
        <w:pStyle w:val="ListParagraph"/>
        <w:spacing w:line="360" w:lineRule="auto"/>
        <w:ind w:left="705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5A42A5">
        <w:rPr>
          <w:rFonts w:ascii="Times New Roman" w:hAnsi="Times New Roman"/>
          <w:b/>
          <w:bCs/>
          <w:sz w:val="28"/>
          <w:szCs w:val="28"/>
        </w:rPr>
        <w:t>Hoạt</w:t>
      </w:r>
      <w:proofErr w:type="spellEnd"/>
      <w:r w:rsidRPr="005A42A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b/>
          <w:bCs/>
          <w:sz w:val="28"/>
          <w:szCs w:val="28"/>
        </w:rPr>
        <w:t>động</w:t>
      </w:r>
      <w:proofErr w:type="spellEnd"/>
      <w:r w:rsidRPr="005A42A5">
        <w:rPr>
          <w:rFonts w:ascii="Times New Roman" w:hAnsi="Times New Roman"/>
          <w:b/>
          <w:bCs/>
          <w:sz w:val="28"/>
          <w:szCs w:val="28"/>
        </w:rPr>
        <w:t xml:space="preserve"> 2. </w:t>
      </w:r>
      <w:proofErr w:type="spellStart"/>
      <w:r w:rsidRPr="005A42A5">
        <w:rPr>
          <w:rFonts w:ascii="Times New Roman" w:hAnsi="Times New Roman"/>
          <w:b/>
          <w:bCs/>
          <w:sz w:val="28"/>
          <w:szCs w:val="28"/>
        </w:rPr>
        <w:t>Hãy</w:t>
      </w:r>
      <w:proofErr w:type="spellEnd"/>
      <w:r w:rsidRPr="005A42A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b/>
          <w:bCs/>
          <w:sz w:val="28"/>
          <w:szCs w:val="28"/>
        </w:rPr>
        <w:t>nêu</w:t>
      </w:r>
      <w:proofErr w:type="spellEnd"/>
      <w:r w:rsidRPr="005A42A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b/>
          <w:bCs/>
          <w:sz w:val="28"/>
          <w:szCs w:val="28"/>
        </w:rPr>
        <w:t>suy</w:t>
      </w:r>
      <w:proofErr w:type="spellEnd"/>
      <w:r w:rsidRPr="005A42A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b/>
          <w:bCs/>
          <w:sz w:val="28"/>
          <w:szCs w:val="28"/>
        </w:rPr>
        <w:t>nghĩ</w:t>
      </w:r>
      <w:proofErr w:type="spellEnd"/>
      <w:r w:rsidRPr="005A42A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b/>
          <w:bCs/>
          <w:sz w:val="28"/>
          <w:szCs w:val="28"/>
        </w:rPr>
        <w:t>của</w:t>
      </w:r>
      <w:proofErr w:type="spellEnd"/>
      <w:r w:rsidRPr="005A42A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b/>
          <w:bCs/>
          <w:sz w:val="28"/>
          <w:szCs w:val="28"/>
        </w:rPr>
        <w:t>em</w:t>
      </w:r>
      <w:proofErr w:type="spellEnd"/>
      <w:r w:rsidRPr="005A42A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b/>
          <w:bCs/>
          <w:sz w:val="28"/>
          <w:szCs w:val="28"/>
        </w:rPr>
        <w:t>về</w:t>
      </w:r>
      <w:proofErr w:type="spellEnd"/>
      <w:r w:rsidRPr="005A42A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b/>
          <w:bCs/>
          <w:sz w:val="28"/>
          <w:szCs w:val="28"/>
        </w:rPr>
        <w:t>các</w:t>
      </w:r>
      <w:proofErr w:type="spellEnd"/>
      <w:r w:rsidRPr="005A42A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b/>
          <w:bCs/>
          <w:sz w:val="28"/>
          <w:szCs w:val="28"/>
        </w:rPr>
        <w:t>câu</w:t>
      </w:r>
      <w:proofErr w:type="spellEnd"/>
      <w:r w:rsidRPr="005A42A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b/>
          <w:bCs/>
          <w:sz w:val="28"/>
          <w:szCs w:val="28"/>
        </w:rPr>
        <w:t>danh</w:t>
      </w:r>
      <w:proofErr w:type="spellEnd"/>
      <w:r w:rsidRPr="005A42A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b/>
          <w:bCs/>
          <w:sz w:val="28"/>
          <w:szCs w:val="28"/>
        </w:rPr>
        <w:t>ngôn</w:t>
      </w:r>
      <w:proofErr w:type="spellEnd"/>
      <w:r w:rsidRPr="005A42A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b/>
          <w:bCs/>
          <w:sz w:val="28"/>
          <w:szCs w:val="28"/>
        </w:rPr>
        <w:t>sau</w:t>
      </w:r>
      <w:proofErr w:type="spellEnd"/>
      <w:r w:rsidRPr="005A42A5">
        <w:rPr>
          <w:rFonts w:ascii="Times New Roman" w:hAnsi="Times New Roman"/>
          <w:b/>
          <w:bCs/>
          <w:sz w:val="28"/>
          <w:szCs w:val="28"/>
        </w:rPr>
        <w:t>:</w:t>
      </w:r>
    </w:p>
    <w:p w14:paraId="057715D6" w14:textId="77777777" w:rsidR="005A42A5" w:rsidRPr="005A42A5" w:rsidRDefault="005A42A5" w:rsidP="000E413C">
      <w:pPr>
        <w:pStyle w:val="ListParagraph"/>
        <w:spacing w:line="360" w:lineRule="auto"/>
        <w:ind w:left="705"/>
        <w:jc w:val="both"/>
        <w:rPr>
          <w:rFonts w:ascii="Times New Roman" w:hAnsi="Times New Roman"/>
          <w:sz w:val="28"/>
          <w:szCs w:val="28"/>
        </w:rPr>
      </w:pPr>
    </w:p>
    <w:p w14:paraId="448D708F" w14:textId="77777777" w:rsidR="005A42A5" w:rsidRPr="005A42A5" w:rsidRDefault="005A42A5" w:rsidP="000E413C">
      <w:pPr>
        <w:pStyle w:val="ListParagraph"/>
        <w:spacing w:line="360" w:lineRule="auto"/>
        <w:ind w:left="705"/>
        <w:jc w:val="both"/>
        <w:rPr>
          <w:rFonts w:ascii="Times New Roman" w:hAnsi="Times New Roman"/>
          <w:sz w:val="28"/>
          <w:szCs w:val="28"/>
        </w:rPr>
      </w:pPr>
      <w:r w:rsidRPr="005A42A5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5A42A5">
        <w:rPr>
          <w:rFonts w:ascii="Times New Roman" w:hAnsi="Times New Roman"/>
          <w:sz w:val="28"/>
          <w:szCs w:val="28"/>
        </w:rPr>
        <w:t>Trên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đường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thành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công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không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có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dấu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chân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củ̉a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kẻ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̉ </w:t>
      </w:r>
      <w:proofErr w:type="spellStart"/>
      <w:r w:rsidRPr="005A42A5">
        <w:rPr>
          <w:rFonts w:ascii="Times New Roman" w:hAnsi="Times New Roman"/>
          <w:sz w:val="28"/>
          <w:szCs w:val="28"/>
        </w:rPr>
        <w:t>lười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biếng</w:t>
      </w:r>
      <w:proofErr w:type="spellEnd"/>
      <w:r w:rsidRPr="005A42A5">
        <w:rPr>
          <w:rFonts w:ascii="Times New Roman" w:hAnsi="Times New Roman"/>
          <w:sz w:val="28"/>
          <w:szCs w:val="28"/>
        </w:rPr>
        <w:t>.</w:t>
      </w:r>
    </w:p>
    <w:p w14:paraId="0123F22C" w14:textId="77777777" w:rsidR="005A42A5" w:rsidRPr="005A42A5" w:rsidRDefault="005A42A5" w:rsidP="000E413C">
      <w:pPr>
        <w:pStyle w:val="ListParagraph"/>
        <w:spacing w:line="360" w:lineRule="auto"/>
        <w:ind w:left="705"/>
        <w:jc w:val="both"/>
        <w:rPr>
          <w:rFonts w:ascii="Times New Roman" w:hAnsi="Times New Roman"/>
          <w:sz w:val="28"/>
          <w:szCs w:val="28"/>
        </w:rPr>
      </w:pPr>
      <w:r w:rsidRPr="005A42A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(</w:t>
      </w:r>
      <w:proofErr w:type="spellStart"/>
      <w:r w:rsidRPr="005A42A5">
        <w:rPr>
          <w:rFonts w:ascii="Times New Roman" w:hAnsi="Times New Roman"/>
          <w:sz w:val="28"/>
          <w:szCs w:val="28"/>
        </w:rPr>
        <w:t>Lỗ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Tấn</w:t>
      </w:r>
      <w:proofErr w:type="spellEnd"/>
      <w:r w:rsidRPr="005A42A5">
        <w:rPr>
          <w:rFonts w:ascii="Times New Roman" w:hAnsi="Times New Roman"/>
          <w:sz w:val="28"/>
          <w:szCs w:val="28"/>
        </w:rPr>
        <w:t>)</w:t>
      </w:r>
    </w:p>
    <w:p w14:paraId="5B0E3BC1" w14:textId="77777777" w:rsidR="005A42A5" w:rsidRPr="005A42A5" w:rsidRDefault="005A42A5" w:rsidP="000E413C">
      <w:pPr>
        <w:pStyle w:val="ListParagraph"/>
        <w:spacing w:line="360" w:lineRule="auto"/>
        <w:ind w:left="705"/>
        <w:jc w:val="both"/>
        <w:rPr>
          <w:rFonts w:ascii="Times New Roman" w:hAnsi="Times New Roman"/>
          <w:sz w:val="28"/>
          <w:szCs w:val="28"/>
        </w:rPr>
      </w:pPr>
      <w:r w:rsidRPr="005A42A5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5A42A5">
        <w:rPr>
          <w:rFonts w:ascii="Times New Roman" w:hAnsi="Times New Roman"/>
          <w:sz w:val="28"/>
          <w:szCs w:val="28"/>
        </w:rPr>
        <w:t>Nghị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lực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và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kiên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trì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sẽ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chiến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thắng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tất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cả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! </w:t>
      </w:r>
    </w:p>
    <w:p w14:paraId="16072EA2" w14:textId="7E76C970" w:rsidR="005A42A5" w:rsidRPr="000E413C" w:rsidRDefault="005A42A5" w:rsidP="000E413C">
      <w:pPr>
        <w:pStyle w:val="ListParagraph"/>
        <w:spacing w:line="360" w:lineRule="auto"/>
        <w:ind w:left="705"/>
        <w:jc w:val="both"/>
        <w:rPr>
          <w:rFonts w:ascii="Times New Roman" w:hAnsi="Times New Roman"/>
          <w:sz w:val="28"/>
          <w:szCs w:val="28"/>
        </w:rPr>
      </w:pPr>
      <w:r w:rsidRPr="005A42A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(Benjamin Franklin)</w:t>
      </w:r>
    </w:p>
    <w:p w14:paraId="5CCEBDB5" w14:textId="6E3FBBBC" w:rsidR="005A42A5" w:rsidRPr="000E413C" w:rsidRDefault="005A42A5" w:rsidP="000E413C">
      <w:pPr>
        <w:pStyle w:val="ListParagraph"/>
        <w:spacing w:line="360" w:lineRule="auto"/>
        <w:ind w:left="705"/>
        <w:jc w:val="both"/>
        <w:rPr>
          <w:rFonts w:ascii="Times New Roman" w:hAnsi="Times New Roman"/>
          <w:sz w:val="28"/>
          <w:szCs w:val="28"/>
        </w:rPr>
      </w:pPr>
      <w:r w:rsidRPr="005A42A5">
        <w:rPr>
          <w:rFonts w:ascii="Times New Roman" w:hAnsi="Times New Roman"/>
          <w:b/>
          <w:bCs/>
          <w:sz w:val="28"/>
          <w:szCs w:val="28"/>
          <w:u w:val="single"/>
        </w:rPr>
        <w:t>CÂU HỎI:</w:t>
      </w:r>
      <w:r w:rsidRPr="005A42A5"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Dựa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vào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hai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câu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danh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ngôn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trên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A42A5">
        <w:rPr>
          <w:rFonts w:ascii="Times New Roman" w:hAnsi="Times New Roman"/>
          <w:sz w:val="28"/>
          <w:szCs w:val="28"/>
        </w:rPr>
        <w:t>em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hãy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tự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đánh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giá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về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sư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siêng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năng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A42A5">
        <w:rPr>
          <w:rFonts w:ascii="Times New Roman" w:hAnsi="Times New Roman"/>
          <w:sz w:val="28"/>
          <w:szCs w:val="28"/>
        </w:rPr>
        <w:t>kiên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tri </w:t>
      </w:r>
      <w:proofErr w:type="spellStart"/>
      <w:r w:rsidRPr="005A42A5">
        <w:rPr>
          <w:rFonts w:ascii="Times New Roman" w:hAnsi="Times New Roman"/>
          <w:sz w:val="28"/>
          <w:szCs w:val="28"/>
        </w:rPr>
        <w:t>của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bản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thân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em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đạt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và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chưa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đạt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như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sz w:val="28"/>
          <w:szCs w:val="28"/>
        </w:rPr>
        <w:t>th</w:t>
      </w:r>
      <w:r>
        <w:rPr>
          <w:rFonts w:ascii="Times New Roman" w:hAnsi="Times New Roman"/>
          <w:sz w:val="28"/>
          <w:szCs w:val="28"/>
        </w:rPr>
        <w:t>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A42A5">
        <w:rPr>
          <w:rFonts w:ascii="Times New Roman" w:hAnsi="Times New Roman"/>
          <w:sz w:val="28"/>
          <w:szCs w:val="28"/>
        </w:rPr>
        <w:t>nào</w:t>
      </w:r>
      <w:proofErr w:type="spellEnd"/>
      <w:r w:rsidRPr="005A42A5">
        <w:rPr>
          <w:rFonts w:ascii="Times New Roman" w:hAnsi="Times New Roman"/>
          <w:sz w:val="28"/>
          <w:szCs w:val="28"/>
        </w:rPr>
        <w:t xml:space="preserve"> ?</w:t>
      </w:r>
      <w:proofErr w:type="gramEnd"/>
    </w:p>
    <w:p w14:paraId="25D90680" w14:textId="6DA2F967" w:rsidR="005A42A5" w:rsidRPr="000E413C" w:rsidRDefault="005A42A5" w:rsidP="000E413C">
      <w:pPr>
        <w:pStyle w:val="ListParagraph"/>
        <w:spacing w:line="360" w:lineRule="auto"/>
        <w:ind w:left="705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proofErr w:type="gramStart"/>
      <w:r w:rsidRPr="005A42A5">
        <w:rPr>
          <w:rFonts w:ascii="Times New Roman" w:hAnsi="Times New Roman"/>
          <w:b/>
          <w:bCs/>
          <w:sz w:val="28"/>
          <w:szCs w:val="28"/>
        </w:rPr>
        <w:t>Hoạt</w:t>
      </w:r>
      <w:proofErr w:type="spellEnd"/>
      <w:r w:rsidRPr="005A42A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b/>
          <w:bCs/>
          <w:sz w:val="28"/>
          <w:szCs w:val="28"/>
        </w:rPr>
        <w:t>động</w:t>
      </w:r>
      <w:proofErr w:type="spellEnd"/>
      <w:r w:rsidRPr="005A42A5">
        <w:rPr>
          <w:rFonts w:ascii="Times New Roman" w:hAnsi="Times New Roman"/>
          <w:b/>
          <w:bCs/>
          <w:sz w:val="28"/>
          <w:szCs w:val="28"/>
        </w:rPr>
        <w:t xml:space="preserve"> 3.</w:t>
      </w:r>
      <w:proofErr w:type="gramEnd"/>
      <w:r w:rsidRPr="005A42A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b/>
          <w:bCs/>
          <w:sz w:val="28"/>
          <w:szCs w:val="28"/>
        </w:rPr>
        <w:t>Em</w:t>
      </w:r>
      <w:proofErr w:type="spellEnd"/>
      <w:r w:rsidRPr="005A42A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b/>
          <w:bCs/>
          <w:sz w:val="28"/>
          <w:szCs w:val="28"/>
        </w:rPr>
        <w:t>hãy</w:t>
      </w:r>
      <w:proofErr w:type="spellEnd"/>
      <w:r w:rsidRPr="005A42A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b/>
          <w:bCs/>
          <w:sz w:val="28"/>
          <w:szCs w:val="28"/>
        </w:rPr>
        <w:t>quan</w:t>
      </w:r>
      <w:proofErr w:type="spellEnd"/>
      <w:r w:rsidRPr="005A42A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b/>
          <w:bCs/>
          <w:sz w:val="28"/>
          <w:szCs w:val="28"/>
        </w:rPr>
        <w:t>sát</w:t>
      </w:r>
      <w:proofErr w:type="spellEnd"/>
      <w:r w:rsidRPr="005A42A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b/>
          <w:bCs/>
          <w:sz w:val="28"/>
          <w:szCs w:val="28"/>
        </w:rPr>
        <w:t>các</w:t>
      </w:r>
      <w:proofErr w:type="spellEnd"/>
      <w:r w:rsidRPr="005A42A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b/>
          <w:bCs/>
          <w:sz w:val="28"/>
          <w:szCs w:val="28"/>
        </w:rPr>
        <w:t>hình</w:t>
      </w:r>
      <w:proofErr w:type="spellEnd"/>
      <w:r w:rsidRPr="005A42A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b/>
          <w:bCs/>
          <w:sz w:val="28"/>
          <w:szCs w:val="28"/>
        </w:rPr>
        <w:t>ảnh</w:t>
      </w:r>
      <w:proofErr w:type="spellEnd"/>
      <w:r w:rsidRPr="005A42A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b/>
          <w:bCs/>
          <w:sz w:val="28"/>
          <w:szCs w:val="28"/>
        </w:rPr>
        <w:t>dưới</w:t>
      </w:r>
      <w:proofErr w:type="spellEnd"/>
      <w:r w:rsidRPr="005A42A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b/>
          <w:bCs/>
          <w:sz w:val="28"/>
          <w:szCs w:val="28"/>
        </w:rPr>
        <w:t>đây</w:t>
      </w:r>
      <w:proofErr w:type="spellEnd"/>
      <w:r w:rsidRPr="005A42A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b/>
          <w:bCs/>
          <w:sz w:val="28"/>
          <w:szCs w:val="28"/>
        </w:rPr>
        <w:t>đê</w:t>
      </w:r>
      <w:proofErr w:type="spellEnd"/>
      <w:r w:rsidRPr="005A42A5">
        <w:rPr>
          <w:rFonts w:ascii="Times New Roman" w:hAnsi="Times New Roman"/>
          <w:b/>
          <w:bCs/>
          <w:sz w:val="28"/>
          <w:szCs w:val="28"/>
        </w:rPr>
        <w:t xml:space="preserve">̉ </w:t>
      </w:r>
      <w:proofErr w:type="spellStart"/>
      <w:r w:rsidRPr="005A42A5">
        <w:rPr>
          <w:rFonts w:ascii="Times New Roman" w:hAnsi="Times New Roman"/>
          <w:b/>
          <w:bCs/>
          <w:sz w:val="28"/>
          <w:szCs w:val="28"/>
        </w:rPr>
        <w:t>xác</w:t>
      </w:r>
      <w:proofErr w:type="spellEnd"/>
      <w:r w:rsidRPr="005A42A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b/>
          <w:bCs/>
          <w:sz w:val="28"/>
          <w:szCs w:val="28"/>
        </w:rPr>
        <w:t>định</w:t>
      </w:r>
      <w:proofErr w:type="spellEnd"/>
      <w:r w:rsidRPr="005A42A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b/>
          <w:bCs/>
          <w:sz w:val="28"/>
          <w:szCs w:val="28"/>
        </w:rPr>
        <w:t>biể̉u</w:t>
      </w:r>
      <w:proofErr w:type="spellEnd"/>
      <w:r w:rsidRPr="005A42A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b/>
          <w:bCs/>
          <w:sz w:val="28"/>
          <w:szCs w:val="28"/>
        </w:rPr>
        <w:t>hiện</w:t>
      </w:r>
      <w:proofErr w:type="spellEnd"/>
      <w:r w:rsidRPr="005A42A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b/>
          <w:bCs/>
          <w:sz w:val="28"/>
          <w:szCs w:val="28"/>
        </w:rPr>
        <w:t>của</w:t>
      </w:r>
      <w:proofErr w:type="spellEnd"/>
      <w:r w:rsidRPr="005A42A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b/>
          <w:bCs/>
          <w:sz w:val="28"/>
          <w:szCs w:val="28"/>
        </w:rPr>
        <w:t>siêng</w:t>
      </w:r>
      <w:proofErr w:type="spellEnd"/>
      <w:r w:rsidRPr="005A42A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b/>
          <w:bCs/>
          <w:sz w:val="28"/>
          <w:szCs w:val="28"/>
        </w:rPr>
        <w:t>năng</w:t>
      </w:r>
      <w:proofErr w:type="spellEnd"/>
      <w:r w:rsidRPr="005A42A5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5A42A5">
        <w:rPr>
          <w:rFonts w:ascii="Times New Roman" w:hAnsi="Times New Roman"/>
          <w:b/>
          <w:bCs/>
          <w:sz w:val="28"/>
          <w:szCs w:val="28"/>
        </w:rPr>
        <w:t>kiên</w:t>
      </w:r>
      <w:proofErr w:type="spellEnd"/>
      <w:r w:rsidRPr="005A42A5">
        <w:rPr>
          <w:rFonts w:ascii="Times New Roman" w:hAnsi="Times New Roman"/>
          <w:b/>
          <w:bCs/>
          <w:sz w:val="28"/>
          <w:szCs w:val="28"/>
        </w:rPr>
        <w:t xml:space="preserve"> trì </w:t>
      </w:r>
      <w:proofErr w:type="spellStart"/>
      <w:r w:rsidRPr="005A42A5">
        <w:rPr>
          <w:rFonts w:ascii="Times New Roman" w:hAnsi="Times New Roman"/>
          <w:b/>
          <w:bCs/>
          <w:sz w:val="28"/>
          <w:szCs w:val="28"/>
        </w:rPr>
        <w:t>và</w:t>
      </w:r>
      <w:proofErr w:type="spellEnd"/>
      <w:r w:rsidRPr="005A42A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b/>
          <w:bCs/>
          <w:sz w:val="28"/>
          <w:szCs w:val="28"/>
        </w:rPr>
        <w:t>chưa</w:t>
      </w:r>
      <w:proofErr w:type="spellEnd"/>
      <w:r w:rsidRPr="005A42A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b/>
          <w:bCs/>
          <w:sz w:val="28"/>
          <w:szCs w:val="28"/>
        </w:rPr>
        <w:t>siêng</w:t>
      </w:r>
      <w:proofErr w:type="spellEnd"/>
      <w:r w:rsidRPr="005A42A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A42A5">
        <w:rPr>
          <w:rFonts w:ascii="Times New Roman" w:hAnsi="Times New Roman"/>
          <w:b/>
          <w:bCs/>
          <w:sz w:val="28"/>
          <w:szCs w:val="28"/>
        </w:rPr>
        <w:t>năng</w:t>
      </w:r>
      <w:proofErr w:type="spellEnd"/>
      <w:r w:rsidRPr="005A42A5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5A42A5">
        <w:rPr>
          <w:rFonts w:ascii="Times New Roman" w:hAnsi="Times New Roman"/>
          <w:b/>
          <w:bCs/>
          <w:sz w:val="28"/>
          <w:szCs w:val="28"/>
        </w:rPr>
        <w:t>kiên</w:t>
      </w:r>
      <w:proofErr w:type="spellEnd"/>
      <w:r w:rsidRPr="005A42A5">
        <w:rPr>
          <w:rFonts w:ascii="Times New Roman" w:hAnsi="Times New Roman"/>
          <w:b/>
          <w:bCs/>
          <w:sz w:val="28"/>
          <w:szCs w:val="28"/>
        </w:rPr>
        <w:t xml:space="preserve"> trì.</w:t>
      </w:r>
    </w:p>
    <w:p w14:paraId="7674777E" w14:textId="77777777" w:rsidR="000E413C" w:rsidRDefault="005A42A5" w:rsidP="000E413C">
      <w:pPr>
        <w:pStyle w:val="ListParagraph"/>
        <w:spacing w:line="360" w:lineRule="auto"/>
        <w:ind w:left="705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Hình</w:t>
      </w:r>
      <w:proofErr w:type="spellEnd"/>
      <w:r>
        <w:rPr>
          <w:rFonts w:ascii="Times New Roman" w:hAnsi="Times New Roman"/>
          <w:sz w:val="28"/>
          <w:szCs w:val="28"/>
        </w:rPr>
        <w:t xml:space="preserve"> 1.</w:t>
      </w:r>
      <w:proofErr w:type="gramEnd"/>
      <w:r w:rsidR="000E413C">
        <w:rPr>
          <w:rFonts w:ascii="Times New Roman" w:hAnsi="Times New Roman"/>
          <w:sz w:val="28"/>
          <w:szCs w:val="28"/>
        </w:rPr>
        <w:tab/>
      </w:r>
    </w:p>
    <w:p w14:paraId="75650B3D" w14:textId="6D190779" w:rsidR="005A42A5" w:rsidRDefault="000E413C" w:rsidP="000E413C">
      <w:pPr>
        <w:pStyle w:val="ListParagraph"/>
        <w:spacing w:line="360" w:lineRule="auto"/>
        <w:ind w:left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tbl>
      <w:tblPr>
        <w:tblpPr w:leftFromText="180" w:rightFromText="180" w:vertAnchor="text" w:horzAnchor="page" w:tblpX="7816" w:tblpY="13"/>
        <w:tblW w:w="25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60"/>
      </w:tblGrid>
      <w:tr w:rsidR="000E413C" w:rsidRPr="005A42A5" w14:paraId="7DB11B4C" w14:textId="77777777" w:rsidTr="000E413C">
        <w:trPr>
          <w:trHeight w:val="782"/>
        </w:trPr>
        <w:tc>
          <w:tcPr>
            <w:tcW w:w="2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83850" w14:textId="77777777" w:rsidR="000E413C" w:rsidRPr="005A42A5" w:rsidRDefault="000E413C" w:rsidP="000E413C">
            <w:pPr>
              <w:spacing w:after="0" w:line="360" w:lineRule="auto"/>
              <w:ind w:right="173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A42A5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40"/>
                <w:szCs w:val="40"/>
              </w:rPr>
              <w:t>Bài</w:t>
            </w:r>
            <w:proofErr w:type="spellEnd"/>
            <w:r w:rsidRPr="005A42A5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40"/>
                <w:szCs w:val="40"/>
              </w:rPr>
              <w:t xml:space="preserve"> </w:t>
            </w:r>
            <w:proofErr w:type="spellStart"/>
            <w:r w:rsidRPr="005A42A5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40"/>
                <w:szCs w:val="40"/>
              </w:rPr>
              <w:t>này</w:t>
            </w:r>
            <w:proofErr w:type="spellEnd"/>
            <w:r w:rsidRPr="005A42A5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40"/>
                <w:szCs w:val="40"/>
              </w:rPr>
              <w:t xml:space="preserve"> </w:t>
            </w:r>
          </w:p>
          <w:p w14:paraId="36A54767" w14:textId="77777777" w:rsidR="000E413C" w:rsidRPr="005A42A5" w:rsidRDefault="000E413C" w:rsidP="000E413C">
            <w:pPr>
              <w:spacing w:after="0" w:line="360" w:lineRule="auto"/>
              <w:ind w:right="173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A42A5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40"/>
                <w:szCs w:val="40"/>
              </w:rPr>
              <w:t>khó</w:t>
            </w:r>
            <w:proofErr w:type="spellEnd"/>
            <w:r w:rsidRPr="005A42A5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40"/>
                <w:szCs w:val="40"/>
              </w:rPr>
              <w:t>́ quá</w:t>
            </w:r>
          </w:p>
        </w:tc>
      </w:tr>
      <w:tr w:rsidR="000E413C" w:rsidRPr="005A42A5" w14:paraId="26EB106B" w14:textId="77777777" w:rsidTr="000E413C">
        <w:trPr>
          <w:trHeight w:val="391"/>
        </w:trPr>
        <w:tc>
          <w:tcPr>
            <w:tcW w:w="2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12D7F" w14:textId="77777777" w:rsidR="000E413C" w:rsidRPr="005A42A5" w:rsidRDefault="000E413C" w:rsidP="000E413C">
            <w:pPr>
              <w:spacing w:after="0" w:line="360" w:lineRule="auto"/>
              <w:ind w:right="187"/>
              <w:jc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5A42A5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40"/>
                <w:szCs w:val="40"/>
              </w:rPr>
              <w:t>bo</w:t>
            </w:r>
            <w:proofErr w:type="spellEnd"/>
            <w:r w:rsidRPr="005A42A5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40"/>
                <w:szCs w:val="40"/>
              </w:rPr>
              <w:t xml:space="preserve">̉ qua </w:t>
            </w:r>
            <w:proofErr w:type="spellStart"/>
            <w:r w:rsidRPr="005A42A5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40"/>
                <w:szCs w:val="40"/>
              </w:rPr>
              <w:t>thôi</w:t>
            </w:r>
            <w:proofErr w:type="spellEnd"/>
            <w:r w:rsidRPr="005A42A5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40"/>
                <w:szCs w:val="40"/>
              </w:rPr>
              <w:t>!</w:t>
            </w:r>
          </w:p>
        </w:tc>
      </w:tr>
    </w:tbl>
    <w:p w14:paraId="030556BE" w14:textId="344E0036" w:rsidR="000E413C" w:rsidRDefault="000E413C" w:rsidP="000E413C">
      <w:pPr>
        <w:pStyle w:val="ListParagraph"/>
        <w:spacing w:line="360" w:lineRule="auto"/>
        <w:ind w:left="70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n-GB" w:eastAsia="en-GB"/>
        </w:rPr>
        <w:drawing>
          <wp:inline distT="0" distB="0" distL="0" distR="0" wp14:anchorId="2F6AD98E" wp14:editId="3128F06F">
            <wp:extent cx="3292586" cy="2629822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731" cy="26355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DD743D" w14:textId="224C6DF1" w:rsidR="000E413C" w:rsidRPr="005A42A5" w:rsidRDefault="000E413C" w:rsidP="000E413C">
      <w:pPr>
        <w:pStyle w:val="ListParagraph"/>
        <w:spacing w:line="360" w:lineRule="auto"/>
        <w:ind w:left="705"/>
        <w:jc w:val="both"/>
        <w:rPr>
          <w:rFonts w:ascii="Times New Roman" w:hAnsi="Times New Roman"/>
          <w:sz w:val="28"/>
          <w:szCs w:val="28"/>
        </w:rPr>
      </w:pPr>
    </w:p>
    <w:p w14:paraId="15DDEDC1" w14:textId="1318F748" w:rsidR="005A42A5" w:rsidRPr="000E413C" w:rsidRDefault="000E413C" w:rsidP="000E413C">
      <w:pPr>
        <w:spacing w:line="360" w:lineRule="auto"/>
        <w:ind w:left="851" w:firstLine="567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20B537E0" wp14:editId="2E1F27C8">
            <wp:simplePos x="0" y="0"/>
            <wp:positionH relativeFrom="margin">
              <wp:posOffset>168910</wp:posOffset>
            </wp:positionH>
            <wp:positionV relativeFrom="margin">
              <wp:posOffset>-152400</wp:posOffset>
            </wp:positionV>
            <wp:extent cx="3381375" cy="2695575"/>
            <wp:effectExtent l="0" t="0" r="9525" b="9525"/>
            <wp:wrapSquare wrapText="bothSides"/>
            <wp:docPr id="5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85"/>
                    <a:stretch/>
                  </pic:blipFill>
                  <pic:spPr bwMode="auto">
                    <a:xfrm>
                      <a:off x="0" y="0"/>
                      <a:ext cx="3381375" cy="269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3E3D04" w14:textId="1F01DF62" w:rsidR="005A42A5" w:rsidRPr="005A42A5" w:rsidRDefault="000E413C" w:rsidP="000E413C">
      <w:pPr>
        <w:pStyle w:val="ListParagraph"/>
        <w:spacing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1742B89" wp14:editId="25E36B2D">
            <wp:simplePos x="0" y="0"/>
            <wp:positionH relativeFrom="column">
              <wp:posOffset>790575</wp:posOffset>
            </wp:positionH>
            <wp:positionV relativeFrom="paragraph">
              <wp:posOffset>306070</wp:posOffset>
            </wp:positionV>
            <wp:extent cx="2076450" cy="85598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85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42A5">
        <w:rPr>
          <w:rFonts w:ascii="Times New Roman" w:hAnsi="Times New Roman"/>
          <w:sz w:val="28"/>
          <w:szCs w:val="28"/>
        </w:rPr>
        <w:t xml:space="preserve"> </w:t>
      </w:r>
    </w:p>
    <w:p w14:paraId="2F8CC69C" w14:textId="712B239B" w:rsidR="0033516B" w:rsidRDefault="0033516B" w:rsidP="000E413C">
      <w:pPr>
        <w:spacing w:line="360" w:lineRule="auto"/>
        <w:jc w:val="center"/>
      </w:pPr>
    </w:p>
    <w:p w14:paraId="6A7ABEBD" w14:textId="01F45B6A" w:rsidR="00D92CE6" w:rsidRDefault="00D92CE6" w:rsidP="000E413C">
      <w:pPr>
        <w:spacing w:line="360" w:lineRule="auto"/>
        <w:jc w:val="center"/>
      </w:pPr>
    </w:p>
    <w:p w14:paraId="7007AAA7" w14:textId="712AAD98" w:rsidR="00D92CE6" w:rsidRDefault="00D92CE6" w:rsidP="000E413C">
      <w:pPr>
        <w:spacing w:line="360" w:lineRule="auto"/>
        <w:rPr>
          <w:sz w:val="28"/>
          <w:szCs w:val="28"/>
        </w:rPr>
      </w:pPr>
    </w:p>
    <w:p w14:paraId="4BDF4ADA" w14:textId="77777777" w:rsidR="000E413C" w:rsidRDefault="000E413C" w:rsidP="000E413C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5047678F" w14:textId="77777777" w:rsidR="000E413C" w:rsidRDefault="000E413C" w:rsidP="000E413C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7C45E61D" w14:textId="2599FD2D" w:rsidR="000E413C" w:rsidRPr="000E413C" w:rsidRDefault="000E413C" w:rsidP="000E413C">
      <w:pPr>
        <w:spacing w:line="360" w:lineRule="auto"/>
        <w:ind w:left="1440" w:firstLine="720"/>
        <w:rPr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Hình</w:t>
      </w:r>
      <w:proofErr w:type="spellEnd"/>
      <w:r>
        <w:rPr>
          <w:rFonts w:ascii="Times New Roman" w:hAnsi="Times New Roman"/>
          <w:sz w:val="28"/>
          <w:szCs w:val="28"/>
        </w:rPr>
        <w:t xml:space="preserve"> 2.</w:t>
      </w:r>
      <w:proofErr w:type="gramEnd"/>
    </w:p>
    <w:p w14:paraId="38457D84" w14:textId="2099EB29" w:rsidR="00D92CE6" w:rsidRDefault="00D92CE6" w:rsidP="000E413C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proofErr w:type="spellStart"/>
      <w:r w:rsidRPr="00D92CE6">
        <w:rPr>
          <w:rFonts w:ascii="Times New Roman" w:hAnsi="Times New Roman"/>
          <w:sz w:val="28"/>
          <w:szCs w:val="28"/>
        </w:rPr>
        <w:t>Ngoài</w:t>
      </w:r>
      <w:proofErr w:type="spellEnd"/>
      <w:r w:rsidRPr="00D92C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2CE6">
        <w:rPr>
          <w:rFonts w:ascii="Times New Roman" w:hAnsi="Times New Roman"/>
          <w:sz w:val="28"/>
          <w:szCs w:val="28"/>
        </w:rPr>
        <w:t>những</w:t>
      </w:r>
      <w:proofErr w:type="spellEnd"/>
      <w:r w:rsidRPr="00D92C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2CE6">
        <w:rPr>
          <w:rFonts w:ascii="Times New Roman" w:hAnsi="Times New Roman"/>
          <w:sz w:val="28"/>
          <w:szCs w:val="28"/>
        </w:rPr>
        <w:t>biểu</w:t>
      </w:r>
      <w:proofErr w:type="spellEnd"/>
      <w:r w:rsidRPr="00D92C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2CE6">
        <w:rPr>
          <w:rFonts w:ascii="Times New Roman" w:hAnsi="Times New Roman"/>
          <w:sz w:val="28"/>
          <w:szCs w:val="28"/>
        </w:rPr>
        <w:t>hiện</w:t>
      </w:r>
      <w:proofErr w:type="spellEnd"/>
      <w:r w:rsidRPr="00D92C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2CE6">
        <w:rPr>
          <w:rFonts w:ascii="Times New Roman" w:hAnsi="Times New Roman"/>
          <w:sz w:val="28"/>
          <w:szCs w:val="28"/>
        </w:rPr>
        <w:t>trên</w:t>
      </w:r>
      <w:proofErr w:type="spellEnd"/>
      <w:r w:rsidRPr="00D92C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92CE6">
        <w:rPr>
          <w:rFonts w:ascii="Times New Roman" w:hAnsi="Times New Roman"/>
          <w:sz w:val="28"/>
          <w:szCs w:val="28"/>
        </w:rPr>
        <w:t>hãy</w:t>
      </w:r>
      <w:proofErr w:type="spellEnd"/>
      <w:r w:rsidRPr="00D92C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2CE6">
        <w:rPr>
          <w:rFonts w:ascii="Times New Roman" w:hAnsi="Times New Roman"/>
          <w:sz w:val="28"/>
          <w:szCs w:val="28"/>
        </w:rPr>
        <w:t>kể</w:t>
      </w:r>
      <w:proofErr w:type="spellEnd"/>
      <w:r w:rsidRPr="00D92C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2CE6">
        <w:rPr>
          <w:rFonts w:ascii="Times New Roman" w:hAnsi="Times New Roman"/>
          <w:sz w:val="28"/>
          <w:szCs w:val="28"/>
        </w:rPr>
        <w:t>thêm</w:t>
      </w:r>
      <w:proofErr w:type="spellEnd"/>
      <w:r w:rsidRPr="00D92C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2CE6">
        <w:rPr>
          <w:rFonts w:ascii="Times New Roman" w:hAnsi="Times New Roman"/>
          <w:sz w:val="28"/>
          <w:szCs w:val="28"/>
        </w:rPr>
        <w:t>những</w:t>
      </w:r>
      <w:proofErr w:type="spellEnd"/>
      <w:r w:rsidRPr="00D92C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2CE6">
        <w:rPr>
          <w:rFonts w:ascii="Times New Roman" w:hAnsi="Times New Roman"/>
          <w:sz w:val="28"/>
          <w:szCs w:val="28"/>
        </w:rPr>
        <w:t>biểu</w:t>
      </w:r>
      <w:proofErr w:type="spellEnd"/>
      <w:r w:rsidRPr="00D92C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2CE6">
        <w:rPr>
          <w:rFonts w:ascii="Times New Roman" w:hAnsi="Times New Roman"/>
          <w:sz w:val="28"/>
          <w:szCs w:val="28"/>
        </w:rPr>
        <w:t>hiện</w:t>
      </w:r>
      <w:proofErr w:type="spellEnd"/>
      <w:r w:rsidRPr="00D92C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2CE6">
        <w:rPr>
          <w:rFonts w:ascii="Times New Roman" w:hAnsi="Times New Roman"/>
          <w:sz w:val="28"/>
          <w:szCs w:val="28"/>
        </w:rPr>
        <w:t>khác</w:t>
      </w:r>
      <w:proofErr w:type="spellEnd"/>
      <w:r w:rsidRPr="00D92C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2CE6">
        <w:rPr>
          <w:rFonts w:ascii="Times New Roman" w:hAnsi="Times New Roman"/>
          <w:sz w:val="28"/>
          <w:szCs w:val="28"/>
        </w:rPr>
        <w:t>của</w:t>
      </w:r>
      <w:proofErr w:type="spellEnd"/>
      <w:r w:rsidRPr="00D92C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2CE6">
        <w:rPr>
          <w:rFonts w:ascii="Times New Roman" w:hAnsi="Times New Roman"/>
          <w:sz w:val="28"/>
          <w:szCs w:val="28"/>
        </w:rPr>
        <w:t>siêng</w:t>
      </w:r>
      <w:proofErr w:type="spellEnd"/>
      <w:r w:rsidRPr="00D92C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2CE6">
        <w:rPr>
          <w:rFonts w:ascii="Times New Roman" w:hAnsi="Times New Roman"/>
          <w:sz w:val="28"/>
          <w:szCs w:val="28"/>
        </w:rPr>
        <w:t>năng</w:t>
      </w:r>
      <w:proofErr w:type="spellEnd"/>
      <w:r w:rsidRPr="00D92C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92CE6">
        <w:rPr>
          <w:rFonts w:ascii="Times New Roman" w:hAnsi="Times New Roman"/>
          <w:sz w:val="28"/>
          <w:szCs w:val="28"/>
        </w:rPr>
        <w:t>kiên</w:t>
      </w:r>
      <w:proofErr w:type="spellEnd"/>
      <w:r w:rsidRPr="00D92C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2CE6">
        <w:rPr>
          <w:rFonts w:ascii="Times New Roman" w:hAnsi="Times New Roman"/>
          <w:sz w:val="28"/>
          <w:szCs w:val="28"/>
        </w:rPr>
        <w:t>trì</w:t>
      </w:r>
      <w:proofErr w:type="spellEnd"/>
      <w:r w:rsidRPr="00D92C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2CE6">
        <w:rPr>
          <w:rFonts w:ascii="Times New Roman" w:hAnsi="Times New Roman"/>
          <w:sz w:val="28"/>
          <w:szCs w:val="28"/>
        </w:rPr>
        <w:t>trong</w:t>
      </w:r>
      <w:proofErr w:type="spellEnd"/>
      <w:r w:rsidRPr="00D92CE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92CE6">
        <w:rPr>
          <w:rFonts w:ascii="Times New Roman" w:hAnsi="Times New Roman"/>
          <w:sz w:val="28"/>
          <w:szCs w:val="28"/>
        </w:rPr>
        <w:t>lao</w:t>
      </w:r>
      <w:proofErr w:type="spellEnd"/>
      <w:proofErr w:type="gramEnd"/>
      <w:r w:rsidRPr="00D92C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2CE6">
        <w:rPr>
          <w:rFonts w:ascii="Times New Roman" w:hAnsi="Times New Roman"/>
          <w:sz w:val="28"/>
          <w:szCs w:val="28"/>
        </w:rPr>
        <w:t>động</w:t>
      </w:r>
      <w:proofErr w:type="spellEnd"/>
      <w:r w:rsidRPr="00D92C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92CE6">
        <w:rPr>
          <w:rFonts w:ascii="Times New Roman" w:hAnsi="Times New Roman"/>
          <w:sz w:val="28"/>
          <w:szCs w:val="28"/>
        </w:rPr>
        <w:t>học</w:t>
      </w:r>
      <w:proofErr w:type="spellEnd"/>
      <w:r w:rsidRPr="00D92C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2CE6">
        <w:rPr>
          <w:rFonts w:ascii="Times New Roman" w:hAnsi="Times New Roman"/>
          <w:sz w:val="28"/>
          <w:szCs w:val="28"/>
        </w:rPr>
        <w:t>tập</w:t>
      </w:r>
      <w:proofErr w:type="spellEnd"/>
      <w:r w:rsidRPr="00D92C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2CE6">
        <w:rPr>
          <w:rFonts w:ascii="Times New Roman" w:hAnsi="Times New Roman"/>
          <w:sz w:val="28"/>
          <w:szCs w:val="28"/>
        </w:rPr>
        <w:t>và</w:t>
      </w:r>
      <w:proofErr w:type="spellEnd"/>
      <w:r w:rsidRPr="00D92C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2CE6">
        <w:rPr>
          <w:rFonts w:ascii="Times New Roman" w:hAnsi="Times New Roman"/>
          <w:sz w:val="28"/>
          <w:szCs w:val="28"/>
        </w:rPr>
        <w:t>sinh</w:t>
      </w:r>
      <w:proofErr w:type="spellEnd"/>
      <w:r w:rsidRPr="00D92C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2CE6">
        <w:rPr>
          <w:rFonts w:ascii="Times New Roman" w:hAnsi="Times New Roman"/>
          <w:sz w:val="28"/>
          <w:szCs w:val="28"/>
        </w:rPr>
        <w:t>hoạt</w:t>
      </w:r>
      <w:proofErr w:type="spellEnd"/>
      <w:r w:rsidRPr="00D92C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2CE6">
        <w:rPr>
          <w:rFonts w:ascii="Times New Roman" w:hAnsi="Times New Roman"/>
          <w:sz w:val="28"/>
          <w:szCs w:val="28"/>
        </w:rPr>
        <w:t>hằng</w:t>
      </w:r>
      <w:proofErr w:type="spellEnd"/>
      <w:r w:rsidRPr="00D92C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2CE6">
        <w:rPr>
          <w:rFonts w:ascii="Times New Roman" w:hAnsi="Times New Roman"/>
          <w:sz w:val="28"/>
          <w:szCs w:val="28"/>
        </w:rPr>
        <w:t>ngày</w:t>
      </w:r>
      <w:proofErr w:type="spellEnd"/>
      <w:r w:rsidRPr="00D92C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2CE6">
        <w:rPr>
          <w:rFonts w:ascii="Times New Roman" w:hAnsi="Times New Roman"/>
          <w:sz w:val="28"/>
          <w:szCs w:val="28"/>
        </w:rPr>
        <w:t>mà</w:t>
      </w:r>
      <w:proofErr w:type="spellEnd"/>
      <w:r w:rsidRPr="00D92C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2CE6">
        <w:rPr>
          <w:rFonts w:ascii="Times New Roman" w:hAnsi="Times New Roman"/>
          <w:sz w:val="28"/>
          <w:szCs w:val="28"/>
        </w:rPr>
        <w:t>em</w:t>
      </w:r>
      <w:proofErr w:type="spellEnd"/>
      <w:r w:rsidRPr="00D92C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2CE6">
        <w:rPr>
          <w:rFonts w:ascii="Times New Roman" w:hAnsi="Times New Roman"/>
          <w:sz w:val="28"/>
          <w:szCs w:val="28"/>
        </w:rPr>
        <w:t>biết</w:t>
      </w:r>
      <w:proofErr w:type="spellEnd"/>
      <w:r w:rsidRPr="00D92CE6">
        <w:rPr>
          <w:rFonts w:ascii="Times New Roman" w:hAnsi="Times New Roman"/>
          <w:sz w:val="28"/>
          <w:szCs w:val="28"/>
        </w:rPr>
        <w:t xml:space="preserve">. Theo </w:t>
      </w:r>
      <w:proofErr w:type="spellStart"/>
      <w:r w:rsidRPr="00D92CE6">
        <w:rPr>
          <w:rFonts w:ascii="Times New Roman" w:hAnsi="Times New Roman"/>
          <w:sz w:val="28"/>
          <w:szCs w:val="28"/>
        </w:rPr>
        <w:t>em</w:t>
      </w:r>
      <w:proofErr w:type="spellEnd"/>
      <w:r w:rsidRPr="00D92C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92CE6">
        <w:rPr>
          <w:rFonts w:ascii="Times New Roman" w:hAnsi="Times New Roman"/>
          <w:sz w:val="28"/>
          <w:szCs w:val="28"/>
        </w:rPr>
        <w:t>siêng</w:t>
      </w:r>
      <w:proofErr w:type="spellEnd"/>
      <w:r w:rsidRPr="00D92C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2CE6">
        <w:rPr>
          <w:rFonts w:ascii="Times New Roman" w:hAnsi="Times New Roman"/>
          <w:sz w:val="28"/>
          <w:szCs w:val="28"/>
        </w:rPr>
        <w:t>năng</w:t>
      </w:r>
      <w:proofErr w:type="spellEnd"/>
      <w:r w:rsidRPr="00D92CE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92CE6">
        <w:rPr>
          <w:rFonts w:ascii="Times New Roman" w:hAnsi="Times New Roman"/>
          <w:sz w:val="28"/>
          <w:szCs w:val="28"/>
        </w:rPr>
        <w:t>kiên</w:t>
      </w:r>
      <w:proofErr w:type="spellEnd"/>
      <w:r w:rsidRPr="00D92C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2CE6">
        <w:rPr>
          <w:rFonts w:ascii="Times New Roman" w:hAnsi="Times New Roman"/>
          <w:sz w:val="28"/>
          <w:szCs w:val="28"/>
        </w:rPr>
        <w:t>trì</w:t>
      </w:r>
      <w:proofErr w:type="spellEnd"/>
      <w:r w:rsidRPr="00D92C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2CE6">
        <w:rPr>
          <w:rFonts w:ascii="Times New Roman" w:hAnsi="Times New Roman"/>
          <w:sz w:val="28"/>
          <w:szCs w:val="28"/>
        </w:rPr>
        <w:t>sẽ</w:t>
      </w:r>
      <w:proofErr w:type="spellEnd"/>
      <w:r w:rsidRPr="00D92C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2CE6">
        <w:rPr>
          <w:rFonts w:ascii="Times New Roman" w:hAnsi="Times New Roman"/>
          <w:sz w:val="28"/>
          <w:szCs w:val="28"/>
        </w:rPr>
        <w:t>mang</w:t>
      </w:r>
      <w:proofErr w:type="spellEnd"/>
      <w:r w:rsidRPr="00D92C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2CE6">
        <w:rPr>
          <w:rFonts w:ascii="Times New Roman" w:hAnsi="Times New Roman"/>
          <w:sz w:val="28"/>
          <w:szCs w:val="28"/>
        </w:rPr>
        <w:t>lại</w:t>
      </w:r>
      <w:proofErr w:type="spellEnd"/>
      <w:r w:rsidRPr="00D92CE6">
        <w:rPr>
          <w:rFonts w:ascii="Times New Roman" w:hAnsi="Times New Roman"/>
          <w:sz w:val="28"/>
          <w:szCs w:val="28"/>
        </w:rPr>
        <w:t xml:space="preserve"> ý </w:t>
      </w:r>
      <w:proofErr w:type="spellStart"/>
      <w:r w:rsidRPr="00D92CE6">
        <w:rPr>
          <w:rFonts w:ascii="Times New Roman" w:hAnsi="Times New Roman"/>
          <w:sz w:val="28"/>
          <w:szCs w:val="28"/>
        </w:rPr>
        <w:t>nghĩa</w:t>
      </w:r>
      <w:proofErr w:type="spellEnd"/>
      <w:r w:rsidRPr="00D92C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2CE6">
        <w:rPr>
          <w:rFonts w:ascii="Times New Roman" w:hAnsi="Times New Roman"/>
          <w:sz w:val="28"/>
          <w:szCs w:val="28"/>
        </w:rPr>
        <w:t>gì</w:t>
      </w:r>
      <w:proofErr w:type="spellEnd"/>
      <w:r w:rsidRPr="00D92CE6">
        <w:rPr>
          <w:rFonts w:ascii="Times New Roman" w:hAnsi="Times New Roman"/>
          <w:sz w:val="28"/>
          <w:szCs w:val="28"/>
        </w:rPr>
        <w:t>?</w:t>
      </w:r>
    </w:p>
    <w:p w14:paraId="3A859FE9" w14:textId="07B470F9" w:rsidR="00D92CE6" w:rsidRPr="00D92CE6" w:rsidRDefault="00D92CE6" w:rsidP="000E413C">
      <w:pPr>
        <w:spacing w:line="360" w:lineRule="auto"/>
        <w:jc w:val="center"/>
        <w:rPr>
          <w:b/>
          <w:bCs/>
        </w:rPr>
      </w:pPr>
      <w:r w:rsidRPr="00D92CE6">
        <w:rPr>
          <w:rFonts w:ascii="Times New Roman" w:hAnsi="Times New Roman"/>
          <w:b/>
          <w:bCs/>
          <w:sz w:val="28"/>
          <w:szCs w:val="28"/>
        </w:rPr>
        <w:t>TUẦN SAU TIẾP TỤC TÌ</w:t>
      </w:r>
      <w:bookmarkStart w:id="0" w:name="_GoBack"/>
      <w:bookmarkEnd w:id="0"/>
      <w:r w:rsidRPr="00D92CE6">
        <w:rPr>
          <w:rFonts w:ascii="Times New Roman" w:hAnsi="Times New Roman"/>
          <w:b/>
          <w:bCs/>
          <w:sz w:val="28"/>
          <w:szCs w:val="28"/>
        </w:rPr>
        <w:t>M HIỂU NỘI DUNG BÀI!</w:t>
      </w:r>
    </w:p>
    <w:sectPr w:rsidR="00D92CE6" w:rsidRPr="00D92CE6" w:rsidSect="000E413C">
      <w:pgSz w:w="11909" w:h="16834" w:code="9"/>
      <w:pgMar w:top="1440" w:right="806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B4A49"/>
    <w:multiLevelType w:val="hybridMultilevel"/>
    <w:tmpl w:val="E7680DB0"/>
    <w:lvl w:ilvl="0" w:tplc="3614E80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59CF34F6"/>
    <w:multiLevelType w:val="hybridMultilevel"/>
    <w:tmpl w:val="8410DB00"/>
    <w:lvl w:ilvl="0" w:tplc="489E4E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F11657"/>
    <w:multiLevelType w:val="hybridMultilevel"/>
    <w:tmpl w:val="63BA3496"/>
    <w:lvl w:ilvl="0" w:tplc="B470C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022B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B2CA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160D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1EB7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54F7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88F8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E405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A619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2A5"/>
    <w:rsid w:val="000E413C"/>
    <w:rsid w:val="0033516B"/>
    <w:rsid w:val="0037036B"/>
    <w:rsid w:val="00395BE4"/>
    <w:rsid w:val="005A42A5"/>
    <w:rsid w:val="00A915BB"/>
    <w:rsid w:val="00D9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499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2A5"/>
    <w:rPr>
      <w:rFonts w:ascii="Calibri" w:eastAsia="Yu Mincho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2A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42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13C"/>
    <w:rPr>
      <w:rFonts w:ascii="Tahoma" w:eastAsia="Yu Mincho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2A5"/>
    <w:rPr>
      <w:rFonts w:ascii="Calibri" w:eastAsia="Yu Mincho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42A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42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13C"/>
    <w:rPr>
      <w:rFonts w:ascii="Tahoma" w:eastAsia="Yu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3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2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E1399-0320-4132-99EE-ABD534E31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Thi Thanh Thao</dc:creator>
  <cp:keywords/>
  <dc:description/>
  <cp:lastModifiedBy>84944592297</cp:lastModifiedBy>
  <cp:revision>2</cp:revision>
  <dcterms:created xsi:type="dcterms:W3CDTF">2021-10-03T17:57:00Z</dcterms:created>
  <dcterms:modified xsi:type="dcterms:W3CDTF">2021-10-05T07:25:00Z</dcterms:modified>
</cp:coreProperties>
</file>