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60" w:rsidRDefault="00B51660" w:rsidP="00DD0F75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  <w:r w:rsidRP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Unit 1</w:t>
      </w:r>
      <w:r w:rsid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:</w:t>
      </w:r>
      <w:r w:rsidRP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 xml:space="preserve"> </w:t>
      </w:r>
      <w:r w:rsidR="00784301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A visit from a penpal</w:t>
      </w:r>
    </w:p>
    <w:p w:rsidR="00FB4F90" w:rsidRPr="00FB4F90" w:rsidRDefault="00FB4F90" w:rsidP="00FB4F90">
      <w:pPr>
        <w:pStyle w:val="ListParagraph"/>
        <w:numPr>
          <w:ilvl w:val="0"/>
          <w:numId w:val="6"/>
        </w:numPr>
        <w:rPr>
          <w:color w:val="00B050"/>
          <w:sz w:val="28"/>
          <w:szCs w:val="28"/>
        </w:rPr>
      </w:pPr>
      <w:r w:rsidRPr="00FB4F90">
        <w:rPr>
          <w:color w:val="00B050"/>
          <w:sz w:val="28"/>
          <w:szCs w:val="28"/>
        </w:rPr>
        <w:t>Getting started, Listen and read</w:t>
      </w:r>
    </w:p>
    <w:p w:rsidR="005A3B3D" w:rsidRDefault="005A3B3D" w:rsidP="00784301">
      <w:pPr>
        <w:rPr>
          <w:color w:val="C00000"/>
          <w:u w:val="single"/>
        </w:rPr>
      </w:pPr>
      <w:r w:rsidRPr="005A3B3D">
        <w:rPr>
          <w:color w:val="C00000"/>
        </w:rPr>
        <w:t xml:space="preserve">* </w:t>
      </w:r>
      <w:r w:rsidR="00DD0F75" w:rsidRPr="005A3B3D">
        <w:rPr>
          <w:color w:val="C00000"/>
          <w:u w:val="single"/>
        </w:rPr>
        <w:t>Vocabulary</w:t>
      </w:r>
      <w:r w:rsidR="00AF376C" w:rsidRPr="005A3B3D">
        <w:rPr>
          <w:color w:val="C00000"/>
        </w:rPr>
        <w:t>:</w:t>
      </w:r>
    </w:p>
    <w:tbl>
      <w:tblPr>
        <w:tblW w:w="100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507"/>
        <w:gridCol w:w="2509"/>
        <w:gridCol w:w="2509"/>
      </w:tblGrid>
      <w:tr w:rsidR="00784301" w:rsidRPr="00784301" w:rsidTr="00640646">
        <w:trPr>
          <w:trHeight w:val="242"/>
        </w:trPr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bookmarkStart w:id="0" w:name="_GoBack"/>
            <w:bookmarkEnd w:id="0"/>
            <w:r w:rsidRPr="00784301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 </w:t>
            </w:r>
          </w:p>
        </w:tc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Phát âm 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Định nghĩa</w:t>
            </w:r>
          </w:p>
        </w:tc>
      </w:tr>
      <w:tr w:rsidR="00784301" w:rsidRPr="00784301" w:rsidTr="00640646">
        <w:trPr>
          <w:trHeight w:val="278"/>
        </w:trPr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784301" w:rsidRPr="00784301">
              <w:rPr>
                <w:rFonts w:eastAsia="Times New Roman" w:cs="Times New Roman"/>
                <w:szCs w:val="24"/>
              </w:rPr>
              <w:t>. correspond</w:t>
            </w:r>
          </w:p>
        </w:tc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/ˌkɒrəˈspɒnd/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trao đổi thư từ</w:t>
            </w:r>
          </w:p>
        </w:tc>
      </w:tr>
      <w:tr w:rsidR="00640646" w:rsidRPr="00784301" w:rsidTr="00640646">
        <w:trPr>
          <w:trHeight w:val="242"/>
        </w:trPr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0646" w:rsidRPr="00784301" w:rsidRDefault="00640646" w:rsidP="0058315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784301">
              <w:rPr>
                <w:rFonts w:eastAsia="Times New Roman" w:cs="Times New Roman"/>
                <w:szCs w:val="24"/>
              </w:rPr>
              <w:t>. pray</w:t>
            </w:r>
          </w:p>
        </w:tc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0646" w:rsidRPr="00784301" w:rsidRDefault="00640646" w:rsidP="0058315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0646" w:rsidRPr="00784301" w:rsidRDefault="00640646" w:rsidP="0058315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/preɪ/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0646" w:rsidRPr="00784301" w:rsidRDefault="00640646" w:rsidP="0058315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cầu nguyện</w:t>
            </w:r>
          </w:p>
        </w:tc>
      </w:tr>
      <w:tr w:rsidR="00C14F95" w:rsidRPr="00784301" w:rsidTr="00640646">
        <w:trPr>
          <w:trHeight w:val="242"/>
        </w:trPr>
        <w:tc>
          <w:tcPr>
            <w:tcW w:w="2507" w:type="dxa"/>
            <w:tcBorders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="00784301" w:rsidRPr="00784301">
              <w:rPr>
                <w:rFonts w:eastAsia="Times New Roman" w:cs="Times New Roman"/>
                <w:szCs w:val="24"/>
              </w:rPr>
              <w:t>. impress</w:t>
            </w:r>
          </w:p>
        </w:tc>
        <w:tc>
          <w:tcPr>
            <w:tcW w:w="250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509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/ɪmˈpres/</w:t>
            </w:r>
          </w:p>
        </w:tc>
        <w:tc>
          <w:tcPr>
            <w:tcW w:w="2509" w:type="dxa"/>
            <w:tcBorders>
              <w:left w:val="dotted" w:sz="4" w:space="0" w:color="auto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gây ấn tượng</w:t>
            </w:r>
          </w:p>
        </w:tc>
      </w:tr>
      <w:tr w:rsidR="00C14F95" w:rsidRPr="00784301" w:rsidTr="00640646">
        <w:trPr>
          <w:trHeight w:val="242"/>
        </w:trPr>
        <w:tc>
          <w:tcPr>
            <w:tcW w:w="2507" w:type="dxa"/>
            <w:tcBorders>
              <w:top w:val="nil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-&gt; </w:t>
            </w:r>
            <w:r w:rsidRPr="00784301">
              <w:rPr>
                <w:rFonts w:eastAsia="Times New Roman" w:cs="Times New Roman"/>
                <w:szCs w:val="24"/>
              </w:rPr>
              <w:t>impression</w:t>
            </w:r>
          </w:p>
        </w:tc>
        <w:tc>
          <w:tcPr>
            <w:tcW w:w="25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5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/ɪmˈpreʃn/</w:t>
            </w:r>
          </w:p>
        </w:tc>
        <w:tc>
          <w:tcPr>
            <w:tcW w:w="2509" w:type="dxa"/>
            <w:tcBorders>
              <w:top w:val="nil"/>
              <w:left w:val="dotted" w:sz="4" w:space="0" w:color="auto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sự gây ấn tượng</w:t>
            </w:r>
          </w:p>
        </w:tc>
      </w:tr>
      <w:tr w:rsidR="00C14F95" w:rsidRPr="00784301" w:rsidTr="00640646">
        <w:trPr>
          <w:trHeight w:val="242"/>
        </w:trPr>
        <w:tc>
          <w:tcPr>
            <w:tcW w:w="2507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-&gt;</w:t>
            </w:r>
            <w:r w:rsidRPr="00784301">
              <w:rPr>
                <w:rFonts w:eastAsia="Times New Roman" w:cs="Times New Roman"/>
                <w:szCs w:val="24"/>
              </w:rPr>
              <w:t xml:space="preserve"> impressive</w:t>
            </w:r>
          </w:p>
        </w:tc>
        <w:tc>
          <w:tcPr>
            <w:tcW w:w="250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(a)</w:t>
            </w:r>
          </w:p>
        </w:tc>
        <w:tc>
          <w:tcPr>
            <w:tcW w:w="25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/ɪmˈpresɪv/</w:t>
            </w:r>
          </w:p>
        </w:tc>
        <w:tc>
          <w:tcPr>
            <w:tcW w:w="2509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gây ấn tượng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784301" w:rsidRPr="00784301">
              <w:rPr>
                <w:rFonts w:eastAsia="Times New Roman" w:cs="Times New Roman"/>
                <w:szCs w:val="24"/>
              </w:rPr>
              <w:t>. beauty</w:t>
            </w:r>
          </w:p>
        </w:tc>
        <w:tc>
          <w:tcPr>
            <w:tcW w:w="2507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/ˈbjuːti/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vẻ đẹp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-&gt; </w:t>
            </w:r>
            <w:r w:rsidRPr="00784301">
              <w:rPr>
                <w:rFonts w:eastAsia="Times New Roman" w:cs="Times New Roman"/>
                <w:szCs w:val="24"/>
              </w:rPr>
              <w:t>beautiful</w:t>
            </w:r>
          </w:p>
        </w:tc>
        <w:tc>
          <w:tcPr>
            <w:tcW w:w="2507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(a)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/ˈbjuːtɪfl/</w:t>
            </w:r>
          </w:p>
        </w:tc>
        <w:tc>
          <w:tcPr>
            <w:tcW w:w="2509" w:type="dxa"/>
            <w:tcBorders>
              <w:top w:val="nil"/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đẹp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-&gt; </w:t>
            </w:r>
            <w:r w:rsidRPr="00784301">
              <w:rPr>
                <w:rFonts w:eastAsia="Times New Roman" w:cs="Times New Roman"/>
                <w:szCs w:val="24"/>
              </w:rPr>
              <w:t>beautify</w:t>
            </w:r>
          </w:p>
        </w:tc>
        <w:tc>
          <w:tcPr>
            <w:tcW w:w="2507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509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/ˈbjuːtɪfaɪ/</w:t>
            </w:r>
          </w:p>
        </w:tc>
        <w:tc>
          <w:tcPr>
            <w:tcW w:w="2509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làm đẹp</w:t>
            </w:r>
          </w:p>
        </w:tc>
      </w:tr>
      <w:tr w:rsidR="00393D55" w:rsidRPr="00784301" w:rsidTr="00640646">
        <w:trPr>
          <w:trHeight w:val="242"/>
        </w:trPr>
        <w:tc>
          <w:tcPr>
            <w:tcW w:w="2507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3D55" w:rsidRDefault="00393D55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 (un)friendly</w:t>
            </w:r>
          </w:p>
        </w:tc>
        <w:tc>
          <w:tcPr>
            <w:tcW w:w="2507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3D55" w:rsidRPr="00784301" w:rsidRDefault="00393D55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(a)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3D55" w:rsidRPr="00784301" w:rsidRDefault="00393D55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0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3D55" w:rsidRPr="00784301" w:rsidRDefault="00393D55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(không) thân thiện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393D55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-&gt; </w:t>
            </w:r>
            <w:r w:rsidR="00784301" w:rsidRPr="00784301">
              <w:rPr>
                <w:rFonts w:eastAsia="Times New Roman" w:cs="Times New Roman"/>
                <w:szCs w:val="24"/>
              </w:rPr>
              <w:t>friendliness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509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/ˈfrendlinəs/</w:t>
            </w:r>
          </w:p>
        </w:tc>
        <w:tc>
          <w:tcPr>
            <w:tcW w:w="2509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sự thân thiện</w:t>
            </w:r>
          </w:p>
        </w:tc>
      </w:tr>
      <w:tr w:rsidR="00784301" w:rsidRPr="00784301" w:rsidTr="00640646">
        <w:trPr>
          <w:trHeight w:val="311"/>
        </w:trPr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  <w:r w:rsidR="00784301" w:rsidRPr="00784301">
              <w:rPr>
                <w:rFonts w:eastAsia="Times New Roman" w:cs="Times New Roman"/>
                <w:szCs w:val="24"/>
              </w:rPr>
              <w:t>. mausoleum</w:t>
            </w:r>
          </w:p>
        </w:tc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/ˌmɔːsəˈliːəm/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lăng, </w:t>
            </w:r>
            <w:r w:rsidR="00784301" w:rsidRPr="00784301">
              <w:rPr>
                <w:rFonts w:eastAsia="Times New Roman" w:cs="Times New Roman"/>
                <w:szCs w:val="24"/>
              </w:rPr>
              <w:t>lăng mộ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  <w:r w:rsidR="00784301" w:rsidRPr="00784301">
              <w:rPr>
                <w:rFonts w:eastAsia="Times New Roman" w:cs="Times New Roman"/>
                <w:szCs w:val="24"/>
              </w:rPr>
              <w:t>. mosque</w:t>
            </w:r>
          </w:p>
        </w:tc>
        <w:tc>
          <w:tcPr>
            <w:tcW w:w="2507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509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/mɒsk/</w:t>
            </w:r>
          </w:p>
        </w:tc>
        <w:tc>
          <w:tcPr>
            <w:tcW w:w="2509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nhà thờ Hồi giáo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8. peace</w:t>
            </w:r>
          </w:p>
        </w:tc>
        <w:tc>
          <w:tcPr>
            <w:tcW w:w="2507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/piːs/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hòa bình, sự thanh bình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-&gt; </w:t>
            </w:r>
            <w:r w:rsidR="00784301" w:rsidRPr="00784301">
              <w:rPr>
                <w:rFonts w:eastAsia="Times New Roman" w:cs="Times New Roman"/>
                <w:szCs w:val="24"/>
              </w:rPr>
              <w:t>peaceful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(a)</w:t>
            </w:r>
          </w:p>
        </w:tc>
        <w:tc>
          <w:tcPr>
            <w:tcW w:w="2509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/ˈpiːsfl/</w:t>
            </w:r>
          </w:p>
        </w:tc>
        <w:tc>
          <w:tcPr>
            <w:tcW w:w="2509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thanh bình, yên tĩnh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  <w:r w:rsidR="00784301" w:rsidRPr="00784301">
              <w:rPr>
                <w:rFonts w:eastAsia="Times New Roman" w:cs="Times New Roman"/>
                <w:szCs w:val="24"/>
              </w:rPr>
              <w:t>. atmosphere</w:t>
            </w:r>
          </w:p>
        </w:tc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/ˈætməsfɪə(r)/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bầu không khí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  <w:r w:rsidR="00784301" w:rsidRPr="00784301">
              <w:rPr>
                <w:rFonts w:eastAsia="Times New Roman" w:cs="Times New Roman"/>
                <w:szCs w:val="24"/>
              </w:rPr>
              <w:t>. pray</w:t>
            </w:r>
          </w:p>
        </w:tc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/preɪ/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cầu nguyện</w:t>
            </w:r>
          </w:p>
        </w:tc>
      </w:tr>
      <w:tr w:rsidR="00640646" w:rsidRPr="00784301" w:rsidTr="00640646">
        <w:trPr>
          <w:trHeight w:val="192"/>
        </w:trPr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0646" w:rsidRPr="00784301" w:rsidRDefault="00640646" w:rsidP="0058315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  <w:r w:rsidRPr="00784301">
              <w:rPr>
                <w:rFonts w:eastAsia="Times New Roman" w:cs="Times New Roman"/>
                <w:szCs w:val="24"/>
              </w:rPr>
              <w:t>. worship</w:t>
            </w:r>
          </w:p>
        </w:tc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0646" w:rsidRPr="00784301" w:rsidRDefault="00640646" w:rsidP="0058315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(v)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0646" w:rsidRPr="00784301" w:rsidRDefault="00640646" w:rsidP="0058315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/ˈwɜːʃɪp/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0646" w:rsidRPr="00784301" w:rsidRDefault="00640646" w:rsidP="0058315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thờ cúng</w:t>
            </w:r>
          </w:p>
        </w:tc>
      </w:tr>
      <w:tr w:rsidR="00784301" w:rsidRPr="00784301" w:rsidTr="00640646">
        <w:trPr>
          <w:trHeight w:val="242"/>
        </w:trPr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912D87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  <w:r w:rsidR="00784301" w:rsidRPr="00784301">
              <w:rPr>
                <w:rFonts w:eastAsia="Times New Roman" w:cs="Times New Roman"/>
                <w:szCs w:val="24"/>
              </w:rPr>
              <w:t>. keep in touch with</w:t>
            </w:r>
          </w:p>
        </w:tc>
        <w:tc>
          <w:tcPr>
            <w:tcW w:w="25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393D55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(exp)</w:t>
            </w: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1" w:rsidRPr="00784301" w:rsidRDefault="00784301" w:rsidP="00C14F9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784301">
              <w:rPr>
                <w:rFonts w:eastAsia="Times New Roman" w:cs="Times New Roman"/>
                <w:szCs w:val="24"/>
              </w:rPr>
              <w:t>giữ liên lạc</w:t>
            </w:r>
          </w:p>
        </w:tc>
      </w:tr>
    </w:tbl>
    <w:p w:rsidR="00664132" w:rsidRPr="00784301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22689D" w:rsidRPr="00C14F95" w:rsidRDefault="00784301" w:rsidP="0022689D">
      <w:pPr>
        <w:pStyle w:val="Heading2"/>
        <w:shd w:val="clear" w:color="auto" w:fill="FFFFFF"/>
        <w:spacing w:before="0" w:beforeAutospacing="0" w:after="0" w:afterAutospacing="0"/>
        <w:jc w:val="both"/>
        <w:rPr>
          <w:color w:val="003399"/>
          <w:sz w:val="24"/>
          <w:szCs w:val="24"/>
        </w:rPr>
      </w:pPr>
      <w:r w:rsidRPr="00C14F95">
        <w:rPr>
          <w:color w:val="C00000"/>
          <w:sz w:val="24"/>
          <w:szCs w:val="24"/>
        </w:rPr>
        <w:t xml:space="preserve">* </w:t>
      </w:r>
      <w:r w:rsidRPr="00C14F95">
        <w:rPr>
          <w:color w:val="C00000"/>
          <w:sz w:val="24"/>
          <w:szCs w:val="24"/>
          <w:u w:val="single"/>
        </w:rPr>
        <w:t>Grammar</w:t>
      </w:r>
      <w:r w:rsidRPr="00C14F95">
        <w:rPr>
          <w:color w:val="C00000"/>
          <w:sz w:val="24"/>
          <w:szCs w:val="24"/>
        </w:rPr>
        <w:t>:</w:t>
      </w:r>
      <w:r w:rsidR="0022689D" w:rsidRPr="00C14F95">
        <w:rPr>
          <w:color w:val="C00000"/>
          <w:sz w:val="24"/>
          <w:szCs w:val="24"/>
        </w:rPr>
        <w:t xml:space="preserve"> </w:t>
      </w:r>
      <w:r w:rsidR="0022689D" w:rsidRPr="00C14F95">
        <w:rPr>
          <w:color w:val="003399"/>
          <w:sz w:val="24"/>
          <w:szCs w:val="24"/>
        </w:rPr>
        <w:t>The past simple with wish (thì quá khứ đơn trong mệnh đề Wish)</w:t>
      </w:r>
    </w:p>
    <w:p w:rsidR="0022689D" w:rsidRPr="00C14F95" w:rsidRDefault="0022689D" w:rsidP="00C14F95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</w:pPr>
      <w:r w:rsidRPr="00C14F95">
        <w:t xml:space="preserve">Câu mong ước được dùng khi người nói mong ước điều trái ngược với thực </w:t>
      </w:r>
      <w:r w:rsidR="00C14F95" w:rsidRPr="00C14F95">
        <w:t>t</w:t>
      </w:r>
      <w:r w:rsidRPr="00C14F95">
        <w:t>ế</w:t>
      </w:r>
      <w:r w:rsidR="00C14F95" w:rsidRPr="00C14F95">
        <w:t>.</w:t>
      </w:r>
    </w:p>
    <w:p w:rsidR="0022689D" w:rsidRPr="00C14F95" w:rsidRDefault="0022689D" w:rsidP="002268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B050"/>
        </w:rPr>
      </w:pPr>
      <w:r w:rsidRPr="00C14F95">
        <w:rPr>
          <w:rStyle w:val="Strong"/>
          <w:color w:val="00B050"/>
          <w:bdr w:val="none" w:sz="0" w:space="0" w:color="auto" w:frame="1"/>
        </w:rPr>
        <w:t>1. Mong ước ở hiện tại (mong thay đổi việc gì ở hiện tại):</w:t>
      </w:r>
    </w:p>
    <w:p w:rsidR="0022689D" w:rsidRPr="00DA6A44" w:rsidRDefault="00C14F95" w:rsidP="00DA6A4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FF0000"/>
        </w:rPr>
      </w:pPr>
      <w:r w:rsidRPr="00DA6A44">
        <w:rPr>
          <w:rStyle w:val="Strong"/>
          <w:color w:val="FF0000"/>
          <w:bdr w:val="none" w:sz="0" w:space="0" w:color="auto" w:frame="1"/>
        </w:rPr>
        <w:t>S1 + WISH/ WISHES + S2</w:t>
      </w:r>
      <w:r w:rsidR="0022689D" w:rsidRPr="00DA6A44">
        <w:rPr>
          <w:rStyle w:val="Strong"/>
          <w:color w:val="FF0000"/>
          <w:bdr w:val="none" w:sz="0" w:space="0" w:color="auto" w:frame="1"/>
        </w:rPr>
        <w:t xml:space="preserve"> + V (past simple) ....</w:t>
      </w:r>
    </w:p>
    <w:p w:rsidR="00DA6A44" w:rsidRDefault="00DA6A44" w:rsidP="00DA6A44">
      <w:pPr>
        <w:pStyle w:val="NormalWeb"/>
        <w:shd w:val="clear" w:color="auto" w:fill="FFFFFF"/>
        <w:spacing w:before="0" w:beforeAutospacing="0" w:after="0" w:afterAutospacing="0"/>
        <w:jc w:val="both"/>
      </w:pPr>
      <w:r w:rsidRPr="00F4158D">
        <w:rPr>
          <w:u w:val="single"/>
        </w:rPr>
        <w:t>Ex:</w:t>
      </w:r>
      <w:r w:rsidRPr="00F4158D">
        <w:t xml:space="preserve"> </w:t>
      </w:r>
      <w:r>
        <w:tab/>
      </w:r>
      <w:r w:rsidRPr="00C14F95">
        <w:t>I don't have enough time to finish my exam.</w:t>
      </w:r>
    </w:p>
    <w:p w:rsidR="00DA6A44" w:rsidRDefault="00DA6A44" w:rsidP="00DA6A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C00000"/>
          <w:u w:val="single"/>
        </w:rPr>
      </w:pPr>
      <w:r>
        <w:t xml:space="preserve">-&gt; </w:t>
      </w:r>
      <w:r w:rsidRPr="00C14F95">
        <w:t>I wish I had enough time to finish my exam.</w:t>
      </w:r>
    </w:p>
    <w:p w:rsidR="00DA6A44" w:rsidRDefault="00DA6A44" w:rsidP="0022689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</w:pPr>
    </w:p>
    <w:p w:rsidR="0022689D" w:rsidRPr="00DA6A44" w:rsidRDefault="0022689D" w:rsidP="002268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B050"/>
        </w:rPr>
      </w:pPr>
      <w:r w:rsidRPr="00DA6A44">
        <w:rPr>
          <w:rStyle w:val="Strong"/>
          <w:color w:val="00B050"/>
          <w:bdr w:val="none" w:sz="0" w:space="0" w:color="auto" w:frame="1"/>
        </w:rPr>
        <w:t>2. Mong ước trong tương lai (mong điều gì sẽ xảy ra hoặc muốn ai đó làm việc gì trong tương lai):</w:t>
      </w:r>
    </w:p>
    <w:p w:rsidR="0022689D" w:rsidRPr="00DA6A44" w:rsidRDefault="00DA6A44" w:rsidP="00DA6A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</w:rPr>
      </w:pPr>
      <w:r>
        <w:rPr>
          <w:rStyle w:val="Strong"/>
          <w:color w:val="FF0000"/>
          <w:bdr w:val="none" w:sz="0" w:space="0" w:color="auto" w:frame="1"/>
        </w:rPr>
        <w:t>S1</w:t>
      </w:r>
      <w:r w:rsidR="0022689D" w:rsidRPr="00DA6A44">
        <w:rPr>
          <w:rStyle w:val="Strong"/>
          <w:color w:val="FF0000"/>
          <w:bdr w:val="none" w:sz="0" w:space="0" w:color="auto" w:frame="1"/>
        </w:rPr>
        <w:t xml:space="preserve"> + WISH/ WISHES + S</w:t>
      </w:r>
      <w:r>
        <w:rPr>
          <w:rStyle w:val="Strong"/>
          <w:color w:val="FF0000"/>
          <w:bdr w:val="none" w:sz="0" w:space="0" w:color="auto" w:frame="1"/>
        </w:rPr>
        <w:t>2</w:t>
      </w:r>
      <w:r w:rsidR="0022689D" w:rsidRPr="00DA6A44">
        <w:rPr>
          <w:rStyle w:val="Strong"/>
          <w:color w:val="FF0000"/>
          <w:bdr w:val="none" w:sz="0" w:space="0" w:color="auto" w:frame="1"/>
        </w:rPr>
        <w:t xml:space="preserve"> + WOULD/ COULD + V ....</w:t>
      </w:r>
    </w:p>
    <w:p w:rsidR="00DA6A44" w:rsidRPr="00DA6A44" w:rsidRDefault="00DA6A44" w:rsidP="00DA6A44">
      <w:pPr>
        <w:pStyle w:val="NormalWeb"/>
        <w:shd w:val="clear" w:color="auto" w:fill="FFFFFF"/>
        <w:spacing w:before="0" w:beforeAutospacing="0" w:after="0" w:afterAutospacing="0"/>
        <w:jc w:val="both"/>
      </w:pPr>
      <w:r w:rsidRPr="00DA6A44">
        <w:rPr>
          <w:u w:val="single"/>
        </w:rPr>
        <w:t>Ex:</w:t>
      </w:r>
      <w:r w:rsidRPr="00DA6A44">
        <w:t xml:space="preserve"> </w:t>
      </w:r>
      <w:r w:rsidRPr="00DA6A44">
        <w:tab/>
        <w:t>She will not tell me.</w:t>
      </w:r>
    </w:p>
    <w:p w:rsidR="00DA6A44" w:rsidRPr="00DA6A44" w:rsidRDefault="00DA6A44" w:rsidP="00DA6A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A6A44">
        <w:t>-&gt; I wish she would tell me.</w:t>
      </w:r>
    </w:p>
    <w:sectPr w:rsidR="00DA6A44" w:rsidRPr="00DA6A44" w:rsidSect="00C14F95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>
    <w:nsid w:val="1A794FB7"/>
    <w:multiLevelType w:val="hybridMultilevel"/>
    <w:tmpl w:val="048EFE2E"/>
    <w:lvl w:ilvl="0" w:tplc="ADD0B04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1185B"/>
    <w:multiLevelType w:val="hybridMultilevel"/>
    <w:tmpl w:val="87508BF2"/>
    <w:lvl w:ilvl="0" w:tplc="BBDEE70E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0B52B8"/>
    <w:rsid w:val="00182416"/>
    <w:rsid w:val="0022689D"/>
    <w:rsid w:val="0033312B"/>
    <w:rsid w:val="00346369"/>
    <w:rsid w:val="00393D55"/>
    <w:rsid w:val="00411441"/>
    <w:rsid w:val="00501E39"/>
    <w:rsid w:val="00596A2F"/>
    <w:rsid w:val="005A3B3D"/>
    <w:rsid w:val="00640646"/>
    <w:rsid w:val="00664132"/>
    <w:rsid w:val="006A4FC7"/>
    <w:rsid w:val="00784301"/>
    <w:rsid w:val="00912D87"/>
    <w:rsid w:val="00984587"/>
    <w:rsid w:val="009F0B11"/>
    <w:rsid w:val="00AF376C"/>
    <w:rsid w:val="00B51660"/>
    <w:rsid w:val="00BE14AE"/>
    <w:rsid w:val="00C14F95"/>
    <w:rsid w:val="00DA6A44"/>
    <w:rsid w:val="00DD0F75"/>
    <w:rsid w:val="00E63931"/>
    <w:rsid w:val="00F4158D"/>
    <w:rsid w:val="00FB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unhideWhenUsed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2021-09-06T05:46:00Z</dcterms:created>
  <dcterms:modified xsi:type="dcterms:W3CDTF">2021-09-11T02:07:00Z</dcterms:modified>
</cp:coreProperties>
</file>