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A83" w:rsidRDefault="009F3A83" w:rsidP="009F3A83">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vi-VN"/>
        </w:rPr>
      </w:pPr>
      <w:bookmarkStart w:id="0" w:name="_GoBack"/>
      <w:r>
        <w:rPr>
          <w:rFonts w:ascii="Times New Roman" w:eastAsia="Times New Roman" w:hAnsi="Times New Roman" w:cs="Times New Roman"/>
          <w:b/>
          <w:bCs/>
          <w:sz w:val="28"/>
          <w:szCs w:val="28"/>
          <w:bdr w:val="none" w:sz="0" w:space="0" w:color="auto" w:frame="1"/>
          <w:lang w:eastAsia="vi-VN"/>
        </w:rPr>
        <w:t>NỘI DUNG ÔN TẬP KIỂM TRA GIỮA KÌ I</w:t>
      </w:r>
    </w:p>
    <w:p w:rsidR="009F3A83" w:rsidRDefault="009F3A83" w:rsidP="009F3A83">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eastAsia="vi-VN"/>
        </w:rPr>
        <w:t>MÔN SINH HỌC 8</w:t>
      </w:r>
    </w:p>
    <w:bookmarkEnd w:id="0"/>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b/>
          <w:bCs/>
          <w:sz w:val="28"/>
          <w:szCs w:val="28"/>
          <w:bdr w:val="none" w:sz="0" w:space="0" w:color="auto" w:frame="1"/>
          <w:lang w:eastAsia="vi-VN"/>
        </w:rPr>
        <w:t>1. Cấu tạo và chức năng các hệ cơ quan:</w:t>
      </w:r>
    </w:p>
    <w:tbl>
      <w:tblPr>
        <w:tblW w:w="934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84"/>
        <w:gridCol w:w="3084"/>
        <w:gridCol w:w="4380"/>
      </w:tblGrid>
      <w:tr w:rsidR="0085159D" w:rsidRPr="0085159D" w:rsidTr="0085159D">
        <w:tc>
          <w:tcPr>
            <w:tcW w:w="18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5159D" w:rsidRPr="0085159D" w:rsidRDefault="0085159D" w:rsidP="0085159D">
            <w:pPr>
              <w:spacing w:after="0" w:line="240" w:lineRule="auto"/>
              <w:jc w:val="center"/>
              <w:rPr>
                <w:rFonts w:ascii="Times New Roman" w:eastAsia="Times New Roman" w:hAnsi="Times New Roman" w:cs="Times New Roman"/>
                <w:sz w:val="28"/>
                <w:szCs w:val="28"/>
                <w:lang w:eastAsia="vi-VN"/>
              </w:rPr>
            </w:pPr>
            <w:r w:rsidRPr="0085159D">
              <w:rPr>
                <w:rFonts w:ascii="Times New Roman" w:eastAsia="Times New Roman" w:hAnsi="Times New Roman" w:cs="Times New Roman"/>
                <w:b/>
                <w:bCs/>
                <w:sz w:val="28"/>
                <w:szCs w:val="28"/>
                <w:bdr w:val="none" w:sz="0" w:space="0" w:color="auto" w:frame="1"/>
                <w:lang w:eastAsia="vi-VN"/>
              </w:rPr>
              <w:t>Hệ cơ quan</w:t>
            </w:r>
          </w:p>
        </w:tc>
        <w:tc>
          <w:tcPr>
            <w:tcW w:w="30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5159D" w:rsidRPr="0085159D" w:rsidRDefault="0085159D" w:rsidP="0085159D">
            <w:pPr>
              <w:spacing w:after="0" w:line="240" w:lineRule="auto"/>
              <w:jc w:val="center"/>
              <w:rPr>
                <w:rFonts w:ascii="Times New Roman" w:eastAsia="Times New Roman" w:hAnsi="Times New Roman" w:cs="Times New Roman"/>
                <w:sz w:val="28"/>
                <w:szCs w:val="28"/>
                <w:lang w:eastAsia="vi-VN"/>
              </w:rPr>
            </w:pPr>
            <w:r w:rsidRPr="0085159D">
              <w:rPr>
                <w:rFonts w:ascii="Times New Roman" w:eastAsia="Times New Roman" w:hAnsi="Times New Roman" w:cs="Times New Roman"/>
                <w:b/>
                <w:bCs/>
                <w:sz w:val="28"/>
                <w:szCs w:val="28"/>
                <w:bdr w:val="none" w:sz="0" w:space="0" w:color="auto" w:frame="1"/>
                <w:lang w:eastAsia="vi-VN"/>
              </w:rPr>
              <w:t>Các cơ quan trong từng hệ cơ quan</w:t>
            </w:r>
          </w:p>
        </w:tc>
        <w:tc>
          <w:tcPr>
            <w:tcW w:w="43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5159D" w:rsidRPr="0085159D" w:rsidRDefault="0085159D" w:rsidP="0085159D">
            <w:pPr>
              <w:spacing w:after="0" w:line="240" w:lineRule="auto"/>
              <w:jc w:val="center"/>
              <w:rPr>
                <w:rFonts w:ascii="Times New Roman" w:eastAsia="Times New Roman" w:hAnsi="Times New Roman" w:cs="Times New Roman"/>
                <w:sz w:val="28"/>
                <w:szCs w:val="28"/>
                <w:lang w:eastAsia="vi-VN"/>
              </w:rPr>
            </w:pPr>
            <w:r w:rsidRPr="0085159D">
              <w:rPr>
                <w:rFonts w:ascii="Times New Roman" w:eastAsia="Times New Roman" w:hAnsi="Times New Roman" w:cs="Times New Roman"/>
                <w:b/>
                <w:bCs/>
                <w:sz w:val="28"/>
                <w:szCs w:val="28"/>
                <w:bdr w:val="none" w:sz="0" w:space="0" w:color="auto" w:frame="1"/>
                <w:lang w:eastAsia="vi-VN"/>
              </w:rPr>
              <w:t>Chức năng của hệ cơ quan</w:t>
            </w:r>
          </w:p>
        </w:tc>
      </w:tr>
      <w:tr w:rsidR="0085159D" w:rsidRPr="0085159D" w:rsidTr="0085159D">
        <w:tc>
          <w:tcPr>
            <w:tcW w:w="18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Hệ vận động.</w:t>
            </w:r>
          </w:p>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Hệ tiêu hóa.</w:t>
            </w:r>
          </w:p>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Hệ tuần hoàn.</w:t>
            </w:r>
          </w:p>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Hệ hô hấp.</w:t>
            </w:r>
          </w:p>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Hệ bài tiết.</w:t>
            </w:r>
          </w:p>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Hệ thần kinh.</w:t>
            </w:r>
          </w:p>
        </w:tc>
        <w:tc>
          <w:tcPr>
            <w:tcW w:w="30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Xương, cơ.</w:t>
            </w:r>
          </w:p>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Ống tiêu hóa, tuyến tiêu hóa.</w:t>
            </w:r>
          </w:p>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Tim và hệ mạch.</w:t>
            </w:r>
          </w:p>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Phổi, đường dẫn khí (mũi, họng, khí quản, phế quản).</w:t>
            </w:r>
          </w:p>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Thận, ống dẫn nước tiểu, bóng đái, ống đái.</w:t>
            </w:r>
          </w:p>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Não, tủy sống, dây thần kinh, hạch thần kinh.</w:t>
            </w:r>
          </w:p>
        </w:tc>
        <w:tc>
          <w:tcPr>
            <w:tcW w:w="43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Nâng đỡ, vận động cơ thể.</w:t>
            </w:r>
          </w:p>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Tiếp nhận biển đổi thức ăn thành dinh dưỡng để cung cấp cho cơ thể.</w:t>
            </w:r>
          </w:p>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Vận chuyển O</w:t>
            </w:r>
            <w:r w:rsidRPr="0085159D">
              <w:rPr>
                <w:rFonts w:ascii="Times New Roman" w:eastAsia="Times New Roman" w:hAnsi="Times New Roman" w:cs="Times New Roman"/>
                <w:sz w:val="28"/>
                <w:szCs w:val="28"/>
                <w:bdr w:val="none" w:sz="0" w:space="0" w:color="auto" w:frame="1"/>
                <w:vertAlign w:val="subscript"/>
                <w:lang w:eastAsia="vi-VN"/>
              </w:rPr>
              <w:t>2</w:t>
            </w:r>
            <w:r w:rsidRPr="0085159D">
              <w:rPr>
                <w:rFonts w:ascii="Times New Roman" w:eastAsia="Times New Roman" w:hAnsi="Times New Roman" w:cs="Times New Roman"/>
                <w:sz w:val="28"/>
                <w:szCs w:val="28"/>
                <w:lang w:eastAsia="vi-VN"/>
              </w:rPr>
              <w:t>, dinh dưỡng đến cho tế bào. Vận chuyển CO</w:t>
            </w:r>
            <w:r w:rsidRPr="0085159D">
              <w:rPr>
                <w:rFonts w:ascii="Times New Roman" w:eastAsia="Times New Roman" w:hAnsi="Times New Roman" w:cs="Times New Roman"/>
                <w:sz w:val="28"/>
                <w:szCs w:val="28"/>
                <w:bdr w:val="none" w:sz="0" w:space="0" w:color="auto" w:frame="1"/>
                <w:vertAlign w:val="subscript"/>
                <w:lang w:eastAsia="vi-VN"/>
              </w:rPr>
              <w:t>2</w:t>
            </w:r>
            <w:r w:rsidRPr="0085159D">
              <w:rPr>
                <w:rFonts w:ascii="Times New Roman" w:eastAsia="Times New Roman" w:hAnsi="Times New Roman" w:cs="Times New Roman"/>
                <w:sz w:val="28"/>
                <w:szCs w:val="28"/>
                <w:lang w:eastAsia="vi-VN"/>
              </w:rPr>
              <w:t>, chất thải từ tế bào đến các cơ quan bài tiết.</w:t>
            </w:r>
          </w:p>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Trao đổi khí.</w:t>
            </w:r>
          </w:p>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Lọc từ máu chất thải để đưa ra ngoài môi trường.</w:t>
            </w:r>
          </w:p>
          <w:p w:rsidR="0085159D" w:rsidRPr="0085159D" w:rsidRDefault="0085159D" w:rsidP="0085159D">
            <w:pPr>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Điều hòa hoạt động cơ thể. Tiếp nhận trả lời kích thích của môi trường.</w:t>
            </w:r>
          </w:p>
        </w:tc>
      </w:tr>
    </w:tbl>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bdr w:val="none" w:sz="0" w:space="0" w:color="auto" w:frame="1"/>
          <w:lang w:eastAsia="vi-VN"/>
        </w:rPr>
        <w:t>2</w:t>
      </w:r>
      <w:r w:rsidRPr="0085159D">
        <w:rPr>
          <w:rFonts w:ascii="Times New Roman" w:eastAsia="Times New Roman" w:hAnsi="Times New Roman" w:cs="Times New Roman"/>
          <w:b/>
          <w:bCs/>
          <w:sz w:val="28"/>
          <w:szCs w:val="28"/>
          <w:bdr w:val="none" w:sz="0" w:space="0" w:color="auto" w:frame="1"/>
          <w:lang w:eastAsia="vi-VN"/>
        </w:rPr>
        <w:t>. Phản xạ là gì? Cho ví dụ về phản xạ. Từ ví dụ đã nêu, hãy phân tích đường đi của xung thần kinh trong phản xạ đó?</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Phản xạ là phản ứng của cơ thể nhằm trả lời với các kích thích từ môi trường bên ngoài và môi trường trong cơ thểdưới sự điều khiển của hệ thần kinh</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Ví dụ: để tay vao nước nóng 100</w:t>
      </w:r>
      <w:r w:rsidRPr="0085159D">
        <w:rPr>
          <w:rFonts w:ascii="Times New Roman" w:eastAsia="Times New Roman" w:hAnsi="Times New Roman" w:cs="Times New Roman"/>
          <w:sz w:val="28"/>
          <w:szCs w:val="28"/>
          <w:bdr w:val="none" w:sz="0" w:space="0" w:color="auto" w:frame="1"/>
          <w:vertAlign w:val="superscript"/>
          <w:lang w:eastAsia="vi-VN"/>
        </w:rPr>
        <w:t>o</w:t>
      </w:r>
      <w:r w:rsidRPr="0085159D">
        <w:rPr>
          <w:rFonts w:ascii="Times New Roman" w:eastAsia="Times New Roman" w:hAnsi="Times New Roman" w:cs="Times New Roman"/>
          <w:sz w:val="28"/>
          <w:szCs w:val="28"/>
          <w:lang w:eastAsia="vi-VN"/>
        </w:rPr>
        <w:t>C, ta thấy da cảm thấy nóng</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Phân tích: kích thích nóng tác động vào cơ quan thụ cảm là nơron hướng tâm tiếp nhận kích thích và phát xung thần kinh truyền tới nơron trung gianà não nhận được xung thần kinh, truyền xung thần kinh cho nơron li tâm đến cơ quan vận động và rụt tay lại</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bdr w:val="none" w:sz="0" w:space="0" w:color="auto" w:frame="1"/>
          <w:lang w:eastAsia="vi-VN"/>
        </w:rPr>
        <w:t>3</w:t>
      </w:r>
      <w:r w:rsidRPr="0085159D">
        <w:rPr>
          <w:rFonts w:ascii="Times New Roman" w:eastAsia="Times New Roman" w:hAnsi="Times New Roman" w:cs="Times New Roman"/>
          <w:b/>
          <w:bCs/>
          <w:sz w:val="28"/>
          <w:szCs w:val="28"/>
          <w:bdr w:val="none" w:sz="0" w:space="0" w:color="auto" w:frame="1"/>
          <w:lang w:eastAsia="vi-VN"/>
        </w:rPr>
        <w:t xml:space="preserve">. Cung phản xạ là gì? Vòng phản xạ là gì? </w:t>
      </w:r>
      <w:r w:rsidRPr="0085159D">
        <w:rPr>
          <w:rFonts w:ascii="Times New Roman" w:eastAsia="Times New Roman" w:hAnsi="Times New Roman" w:cs="Times New Roman"/>
          <w:sz w:val="28"/>
          <w:szCs w:val="28"/>
          <w:lang w:eastAsia="vi-VN"/>
        </w:rPr>
        <w:t>Cung phản xạ: là con đường mà luồng xung thần kinh từ cơ quan thụ cảm qua trung ương thần kinh đến cơ quan phản ứng.</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Vòng phản xạ: luồng xung thần kinh và và đường phản hồi tạo nên vòng phản xạ.</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Phân biệt:</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bdr w:val="none" w:sz="0" w:space="0" w:color="auto" w:frame="1"/>
          <w:lang w:eastAsia="vi-VN"/>
        </w:rPr>
        <w:t>4</w:t>
      </w:r>
      <w:r w:rsidRPr="0085159D">
        <w:rPr>
          <w:rFonts w:ascii="Times New Roman" w:eastAsia="Times New Roman" w:hAnsi="Times New Roman" w:cs="Times New Roman"/>
          <w:b/>
          <w:bCs/>
          <w:sz w:val="28"/>
          <w:szCs w:val="28"/>
          <w:bdr w:val="none" w:sz="0" w:space="0" w:color="auto" w:frame="1"/>
          <w:lang w:eastAsia="vi-VN"/>
        </w:rPr>
        <w:t>. Cấu tạo và chức năng của nơron?</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Cấu tạo: bao gồm:</w:t>
      </w:r>
    </w:p>
    <w:p w:rsidR="0085159D" w:rsidRPr="0085159D" w:rsidRDefault="0085159D" w:rsidP="0085159D">
      <w:pPr>
        <w:numPr>
          <w:ilvl w:val="0"/>
          <w:numId w:val="2"/>
        </w:numPr>
        <w:shd w:val="clear" w:color="auto" w:fill="FFFFFF"/>
        <w:spacing w:after="0" w:line="240" w:lineRule="auto"/>
        <w:ind w:left="390"/>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Thân chứa nhân, xung quanh là những tua ngắn phân nhánh gọi là sợi nhánh</w:t>
      </w:r>
    </w:p>
    <w:p w:rsidR="0085159D" w:rsidRPr="0085159D" w:rsidRDefault="0085159D" w:rsidP="0085159D">
      <w:pPr>
        <w:numPr>
          <w:ilvl w:val="0"/>
          <w:numId w:val="2"/>
        </w:numPr>
        <w:shd w:val="clear" w:color="auto" w:fill="FFFFFF"/>
        <w:spacing w:after="0" w:line="240" w:lineRule="auto"/>
        <w:ind w:left="390"/>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Tua dài: gọi là sợi trục, trên sợi trục có bao mielin và ximap.</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Chức năng:</w:t>
      </w:r>
    </w:p>
    <w:p w:rsidR="0085159D" w:rsidRPr="0085159D" w:rsidRDefault="0085159D" w:rsidP="0085159D">
      <w:pPr>
        <w:numPr>
          <w:ilvl w:val="0"/>
          <w:numId w:val="3"/>
        </w:numPr>
        <w:shd w:val="clear" w:color="auto" w:fill="FFFFFF"/>
        <w:spacing w:after="0" w:line="240" w:lineRule="auto"/>
        <w:ind w:left="390"/>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Cảm ứng: là khả năng tiếp nhận các kích thích và phản ứng lại các kích thích bằng hình thức phát sinh xung thần kinh.</w:t>
      </w:r>
    </w:p>
    <w:p w:rsidR="0085159D" w:rsidRPr="0085159D" w:rsidRDefault="0085159D" w:rsidP="0085159D">
      <w:pPr>
        <w:numPr>
          <w:ilvl w:val="0"/>
          <w:numId w:val="3"/>
        </w:numPr>
        <w:shd w:val="clear" w:color="auto" w:fill="FFFFFF"/>
        <w:spacing w:after="0" w:line="240" w:lineRule="auto"/>
        <w:ind w:left="390"/>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Dẫn truyền xung thần kinh là khả năng lan truyền xung thần kinh theo 1 chiều nhất định.</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bdr w:val="none" w:sz="0" w:space="0" w:color="auto" w:frame="1"/>
          <w:lang w:eastAsia="vi-VN"/>
        </w:rPr>
        <w:lastRenderedPageBreak/>
        <w:t>5</w:t>
      </w:r>
      <w:r w:rsidRPr="0085159D">
        <w:rPr>
          <w:rFonts w:ascii="Times New Roman" w:eastAsia="Times New Roman" w:hAnsi="Times New Roman" w:cs="Times New Roman"/>
          <w:b/>
          <w:bCs/>
          <w:sz w:val="28"/>
          <w:szCs w:val="28"/>
          <w:bdr w:val="none" w:sz="0" w:space="0" w:color="auto" w:frame="1"/>
          <w:lang w:eastAsia="vi-VN"/>
        </w:rPr>
        <w:t>. Bộ xương người được chia thành các phần nào? Chức năng bộ xương người? Đặc điểm của từng loại khớp?</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Bộ xương người chia thành 3 phần:</w:t>
      </w:r>
    </w:p>
    <w:p w:rsidR="0085159D" w:rsidRPr="0085159D" w:rsidRDefault="0085159D" w:rsidP="0085159D">
      <w:pPr>
        <w:numPr>
          <w:ilvl w:val="0"/>
          <w:numId w:val="4"/>
        </w:numPr>
        <w:shd w:val="clear" w:color="auto" w:fill="FFFFFF"/>
        <w:spacing w:after="0" w:line="240" w:lineRule="auto"/>
        <w:ind w:left="390"/>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Xương đầu: ............</w:t>
      </w:r>
    </w:p>
    <w:p w:rsidR="0085159D" w:rsidRPr="0085159D" w:rsidRDefault="0085159D" w:rsidP="0085159D">
      <w:pPr>
        <w:numPr>
          <w:ilvl w:val="0"/>
          <w:numId w:val="4"/>
        </w:numPr>
        <w:shd w:val="clear" w:color="auto" w:fill="FFFFFF"/>
        <w:spacing w:after="0" w:line="240" w:lineRule="auto"/>
        <w:ind w:left="390"/>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Xương thân ...........</w:t>
      </w:r>
    </w:p>
    <w:p w:rsidR="0085159D" w:rsidRPr="0085159D" w:rsidRDefault="0085159D" w:rsidP="0085159D">
      <w:pPr>
        <w:numPr>
          <w:ilvl w:val="0"/>
          <w:numId w:val="4"/>
        </w:numPr>
        <w:shd w:val="clear" w:color="auto" w:fill="FFFFFF"/>
        <w:spacing w:after="0" w:line="240" w:lineRule="auto"/>
        <w:ind w:left="390"/>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Xương chi............</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Các xương liên hệ nhau bởi khớp xương.</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Chức năng bộ xương:</w:t>
      </w:r>
    </w:p>
    <w:p w:rsidR="0085159D" w:rsidRPr="0085159D" w:rsidRDefault="0085159D" w:rsidP="0085159D">
      <w:pPr>
        <w:numPr>
          <w:ilvl w:val="0"/>
          <w:numId w:val="5"/>
        </w:numPr>
        <w:shd w:val="clear" w:color="auto" w:fill="FFFFFF"/>
        <w:spacing w:after="0" w:line="240" w:lineRule="auto"/>
        <w:ind w:left="390"/>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Tạo khung giúp cơ thể có hình dạng nhất định</w:t>
      </w:r>
    </w:p>
    <w:p w:rsidR="0085159D" w:rsidRPr="0085159D" w:rsidRDefault="0085159D" w:rsidP="0085159D">
      <w:pPr>
        <w:numPr>
          <w:ilvl w:val="0"/>
          <w:numId w:val="5"/>
        </w:numPr>
        <w:shd w:val="clear" w:color="auto" w:fill="FFFFFF"/>
        <w:spacing w:after="0" w:line="240" w:lineRule="auto"/>
        <w:ind w:left="390"/>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Làm chỗ bám cho các cơ giúp cơ thể vận động</w:t>
      </w:r>
    </w:p>
    <w:p w:rsidR="0085159D" w:rsidRPr="0085159D" w:rsidRDefault="0085159D" w:rsidP="0085159D">
      <w:pPr>
        <w:numPr>
          <w:ilvl w:val="0"/>
          <w:numId w:val="5"/>
        </w:numPr>
        <w:shd w:val="clear" w:color="auto" w:fill="FFFFFF"/>
        <w:spacing w:after="0" w:line="240" w:lineRule="auto"/>
        <w:ind w:left="390"/>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Bảo vệ các nội quan</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Đặc điểm của từng loại khớp:</w:t>
      </w:r>
    </w:p>
    <w:p w:rsidR="0085159D" w:rsidRPr="0085159D" w:rsidRDefault="0085159D" w:rsidP="0085159D">
      <w:pPr>
        <w:numPr>
          <w:ilvl w:val="0"/>
          <w:numId w:val="6"/>
        </w:numPr>
        <w:shd w:val="clear" w:color="auto" w:fill="FFFFFF"/>
        <w:spacing w:after="0" w:line="240" w:lineRule="auto"/>
        <w:ind w:left="390"/>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Khớp bất động: là loại khớp không thể cử động được.</w:t>
      </w:r>
    </w:p>
    <w:p w:rsidR="0085159D" w:rsidRPr="0085159D" w:rsidRDefault="0085159D" w:rsidP="0085159D">
      <w:pPr>
        <w:numPr>
          <w:ilvl w:val="0"/>
          <w:numId w:val="6"/>
        </w:numPr>
        <w:shd w:val="clear" w:color="auto" w:fill="FFFFFF"/>
        <w:spacing w:after="0" w:line="240" w:lineRule="auto"/>
        <w:ind w:left="390"/>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Khớp bán động là loại khớp cử động hạn chế.</w:t>
      </w:r>
    </w:p>
    <w:p w:rsidR="0085159D" w:rsidRPr="0085159D" w:rsidRDefault="0085159D" w:rsidP="0085159D">
      <w:pPr>
        <w:numPr>
          <w:ilvl w:val="0"/>
          <w:numId w:val="6"/>
        </w:numPr>
        <w:shd w:val="clear" w:color="auto" w:fill="FFFFFF"/>
        <w:spacing w:after="0" w:line="240" w:lineRule="auto"/>
        <w:ind w:left="390"/>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Khớp động: Là loại khớp cử động dễ dàng nhờ hai đầu xương có sụn bao đầu khớp nằm trong bao chứa dịch khớp.</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b/>
          <w:bCs/>
          <w:i/>
          <w:iCs/>
          <w:sz w:val="28"/>
          <w:szCs w:val="28"/>
          <w:u w:val="single"/>
          <w:bdr w:val="none" w:sz="0" w:space="0" w:color="auto" w:frame="1"/>
          <w:lang w:eastAsia="vi-VN"/>
        </w:rPr>
        <w:t xml:space="preserve">6. </w:t>
      </w:r>
      <w:r w:rsidRPr="0085159D">
        <w:rPr>
          <w:rFonts w:ascii="Times New Roman" w:eastAsia="Times New Roman" w:hAnsi="Times New Roman" w:cs="Times New Roman"/>
          <w:b/>
          <w:bCs/>
          <w:i/>
          <w:iCs/>
          <w:sz w:val="28"/>
          <w:szCs w:val="28"/>
          <w:u w:val="single"/>
          <w:bdr w:val="none" w:sz="0" w:space="0" w:color="auto" w:frame="1"/>
          <w:lang w:eastAsia="vi-VN"/>
        </w:rPr>
        <w:t>cấu tạo và tính chất của cơ? Thế nào là sự co cơ? Ý nghĩa?</w:t>
      </w:r>
    </w:p>
    <w:p w:rsidR="0085159D" w:rsidRPr="0085159D" w:rsidRDefault="0085159D" w:rsidP="0085159D">
      <w:pPr>
        <w:shd w:val="clear" w:color="auto" w:fill="FFFFFF"/>
        <w:spacing w:after="0" w:line="240" w:lineRule="auto"/>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Cấu tạo:</w:t>
      </w:r>
    </w:p>
    <w:p w:rsidR="0085159D" w:rsidRPr="0085159D" w:rsidRDefault="0085159D" w:rsidP="0085159D">
      <w:pPr>
        <w:shd w:val="clear" w:color="auto" w:fill="FFFFFF"/>
        <w:spacing w:after="0" w:line="240" w:lineRule="auto"/>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Mỗi bắp cơ gồm nhiều bó cơ, mỗi bó cơ gồm nhiều tế bào cơ. Tế bào cơ được cấu tạo từ các tơ cơ gồm tơ cơ mảnh và tơ cơ dày.</w:t>
      </w:r>
    </w:p>
    <w:p w:rsidR="0085159D" w:rsidRPr="0085159D" w:rsidRDefault="0085159D" w:rsidP="0085159D">
      <w:pPr>
        <w:shd w:val="clear" w:color="auto" w:fill="FFFFFF"/>
        <w:spacing w:after="0" w:line="240" w:lineRule="auto"/>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Tính chất:</w:t>
      </w:r>
    </w:p>
    <w:p w:rsidR="0085159D" w:rsidRPr="0085159D" w:rsidRDefault="0085159D" w:rsidP="0085159D">
      <w:pPr>
        <w:numPr>
          <w:ilvl w:val="0"/>
          <w:numId w:val="8"/>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Tính chất cơ bản của cơ là co và giãn.</w:t>
      </w:r>
    </w:p>
    <w:p w:rsidR="0085159D" w:rsidRPr="0085159D" w:rsidRDefault="0085159D" w:rsidP="0085159D">
      <w:pPr>
        <w:numPr>
          <w:ilvl w:val="0"/>
          <w:numId w:val="8"/>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Cơ co khi có sự kích thích từ môi trường ngoài.</w:t>
      </w:r>
    </w:p>
    <w:p w:rsidR="0085159D" w:rsidRPr="0085159D" w:rsidRDefault="0085159D" w:rsidP="0085159D">
      <w:pPr>
        <w:shd w:val="clear" w:color="auto" w:fill="FFFFFF"/>
        <w:spacing w:after="0" w:line="240" w:lineRule="auto"/>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Sự co cơ là khi tơ cơ mảnh xuyên sâu vào vùng phân bố của tơ cơ dày làm cho cơ ngắn lại.</w:t>
      </w:r>
    </w:p>
    <w:p w:rsidR="0085159D" w:rsidRPr="0085159D" w:rsidRDefault="0085159D" w:rsidP="0085159D">
      <w:pPr>
        <w:shd w:val="clear" w:color="auto" w:fill="FFFFFF"/>
        <w:spacing w:after="0" w:line="240" w:lineRule="auto"/>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Ý nghĩa: Làm cho xương cử động dẫn đến sự vận động của cơ thể.</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b/>
          <w:bCs/>
          <w:i/>
          <w:iCs/>
          <w:sz w:val="28"/>
          <w:szCs w:val="28"/>
          <w:u w:val="single"/>
          <w:bdr w:val="none" w:sz="0" w:space="0" w:color="auto" w:frame="1"/>
          <w:lang w:eastAsia="vi-VN"/>
        </w:rPr>
        <w:t xml:space="preserve">7. </w:t>
      </w:r>
      <w:r w:rsidRPr="0085159D">
        <w:rPr>
          <w:rFonts w:ascii="Times New Roman" w:eastAsia="Times New Roman" w:hAnsi="Times New Roman" w:cs="Times New Roman"/>
          <w:b/>
          <w:bCs/>
          <w:i/>
          <w:iCs/>
          <w:sz w:val="28"/>
          <w:szCs w:val="28"/>
          <w:u w:val="single"/>
          <w:bdr w:val="none" w:sz="0" w:space="0" w:color="auto" w:frame="1"/>
          <w:lang w:eastAsia="vi-VN"/>
        </w:rPr>
        <w:t>những đặc điểm của bộ xương và hệ cơ người thích nghi với tư thế đứng thẳng và lao</w:t>
      </w:r>
      <w:r>
        <w:rPr>
          <w:rFonts w:ascii="Times New Roman" w:eastAsia="Times New Roman" w:hAnsi="Times New Roman" w:cs="Times New Roman"/>
          <w:b/>
          <w:bCs/>
          <w:i/>
          <w:iCs/>
          <w:sz w:val="28"/>
          <w:szCs w:val="28"/>
          <w:u w:val="single"/>
          <w:bdr w:val="none" w:sz="0" w:space="0" w:color="auto" w:frame="1"/>
          <w:lang w:eastAsia="vi-VN"/>
        </w:rPr>
        <w:t xml:space="preserve"> </w:t>
      </w:r>
      <w:r w:rsidRPr="0085159D">
        <w:rPr>
          <w:rFonts w:ascii="Times New Roman" w:eastAsia="Times New Roman" w:hAnsi="Times New Roman" w:cs="Times New Roman"/>
          <w:b/>
          <w:bCs/>
          <w:i/>
          <w:iCs/>
          <w:sz w:val="28"/>
          <w:szCs w:val="28"/>
          <w:u w:val="single"/>
          <w:bdr w:val="none" w:sz="0" w:space="0" w:color="auto" w:frame="1"/>
          <w:lang w:eastAsia="vi-VN"/>
        </w:rPr>
        <w:t>động?</w:t>
      </w:r>
    </w:p>
    <w:p w:rsidR="0085159D" w:rsidRPr="0085159D" w:rsidRDefault="0085159D" w:rsidP="0085159D">
      <w:pPr>
        <w:numPr>
          <w:ilvl w:val="0"/>
          <w:numId w:val="9"/>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Hộp sọ phát triển</w:t>
      </w:r>
    </w:p>
    <w:p w:rsidR="0085159D" w:rsidRPr="0085159D" w:rsidRDefault="0085159D" w:rsidP="0085159D">
      <w:pPr>
        <w:numPr>
          <w:ilvl w:val="0"/>
          <w:numId w:val="9"/>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Lồng ngực nở rộng sang hai bên.</w:t>
      </w:r>
    </w:p>
    <w:p w:rsidR="0085159D" w:rsidRPr="0085159D" w:rsidRDefault="0085159D" w:rsidP="0085159D">
      <w:pPr>
        <w:numPr>
          <w:ilvl w:val="0"/>
          <w:numId w:val="9"/>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Cột sống cong ở 4 chổ</w:t>
      </w:r>
    </w:p>
    <w:p w:rsidR="0085159D" w:rsidRPr="0085159D" w:rsidRDefault="0085159D" w:rsidP="0085159D">
      <w:pPr>
        <w:numPr>
          <w:ilvl w:val="0"/>
          <w:numId w:val="9"/>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Xương chậu nở, xương đùi lớn.</w:t>
      </w:r>
    </w:p>
    <w:p w:rsidR="0085159D" w:rsidRPr="0085159D" w:rsidRDefault="0085159D" w:rsidP="0085159D">
      <w:pPr>
        <w:numPr>
          <w:ilvl w:val="0"/>
          <w:numId w:val="9"/>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Cơ mông, cơ đùi, cơ bắp chân phát triển.</w:t>
      </w:r>
    </w:p>
    <w:p w:rsidR="0085159D" w:rsidRPr="0085159D" w:rsidRDefault="0085159D" w:rsidP="0085159D">
      <w:pPr>
        <w:numPr>
          <w:ilvl w:val="0"/>
          <w:numId w:val="9"/>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Bàn chân hình vòm, xương gót chân phát triễn.</w:t>
      </w:r>
    </w:p>
    <w:p w:rsidR="0085159D" w:rsidRPr="0085159D" w:rsidRDefault="0085159D" w:rsidP="0085159D">
      <w:pPr>
        <w:numPr>
          <w:ilvl w:val="0"/>
          <w:numId w:val="9"/>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Chi trên có các khớp linh hoạt, ngón cái đối diện với các ngón còn lại.</w:t>
      </w:r>
    </w:p>
    <w:p w:rsidR="0085159D" w:rsidRDefault="0085159D" w:rsidP="0085159D">
      <w:pPr>
        <w:numPr>
          <w:ilvl w:val="0"/>
          <w:numId w:val="9"/>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Cơ vận động cánh tay, cẳng tay, bàn tay và đặc biệt cơ vận động ngón cái phát triển.</w:t>
      </w:r>
    </w:p>
    <w:p w:rsidR="0085159D" w:rsidRPr="0085159D" w:rsidRDefault="0085159D" w:rsidP="0085159D">
      <w:pPr>
        <w:shd w:val="clear" w:color="auto" w:fill="FFFFFF"/>
        <w:spacing w:after="0" w:line="240" w:lineRule="auto"/>
        <w:ind w:left="3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8</w:t>
      </w:r>
      <w:r w:rsidRPr="0085159D">
        <w:rPr>
          <w:rFonts w:ascii="Times New Roman" w:eastAsia="Times New Roman" w:hAnsi="Times New Roman" w:cs="Times New Roman"/>
          <w:b/>
          <w:bCs/>
          <w:i/>
          <w:iCs/>
          <w:sz w:val="28"/>
          <w:szCs w:val="28"/>
          <w:u w:val="single"/>
          <w:bdr w:val="none" w:sz="0" w:space="0" w:color="auto" w:frame="1"/>
          <w:lang w:eastAsia="vi-VN"/>
        </w:rPr>
        <w:t>. Máu gồm những thành phần cấu tạo nào? Nêu chức năng của hồng cầu và huyết tương?</w:t>
      </w:r>
    </w:p>
    <w:p w:rsidR="0085159D" w:rsidRPr="0085159D" w:rsidRDefault="0085159D" w:rsidP="0085159D">
      <w:pPr>
        <w:shd w:val="clear" w:color="auto" w:fill="FFFFFF"/>
        <w:spacing w:after="0" w:line="240" w:lineRule="auto"/>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Máu gồm huyết tương (55%) và các tế bào máu (45%). Các tế bào máu bao gồm: Hồng cầu, bạch cầu và tiểu cầu.</w:t>
      </w:r>
    </w:p>
    <w:p w:rsidR="0085159D" w:rsidRPr="0085159D" w:rsidRDefault="0085159D" w:rsidP="0085159D">
      <w:pPr>
        <w:shd w:val="clear" w:color="auto" w:fill="FFFFFF"/>
        <w:spacing w:after="0" w:line="240" w:lineRule="auto"/>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Hồng cầu: màu hồng, hình đĩa, lõm 2 mặt</w:t>
      </w:r>
    </w:p>
    <w:p w:rsidR="0085159D" w:rsidRPr="0085159D" w:rsidRDefault="0085159D" w:rsidP="0085159D">
      <w:pPr>
        <w:shd w:val="clear" w:color="auto" w:fill="FFFFFF"/>
        <w:spacing w:after="0" w:line="240" w:lineRule="auto"/>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lastRenderedPageBreak/>
        <w:t>+ Bạch cầu: Có kích thước lớn, có nhân, chia thành 5 loại: BC trung tính, ưa axit, ưa kiềm, mono, limpho.</w:t>
      </w:r>
    </w:p>
    <w:p w:rsidR="0085159D" w:rsidRPr="0085159D" w:rsidRDefault="0085159D" w:rsidP="0085159D">
      <w:pPr>
        <w:shd w:val="clear" w:color="auto" w:fill="FFFFFF"/>
        <w:spacing w:after="0" w:line="240" w:lineRule="auto"/>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 Tiểu cầu: Thực chất chỉ là các mảnh chất tế bào của TB sinh tiểu cầu.</w:t>
      </w:r>
    </w:p>
    <w:p w:rsidR="0085159D" w:rsidRPr="0085159D" w:rsidRDefault="0085159D" w:rsidP="0085159D">
      <w:pPr>
        <w:shd w:val="clear" w:color="auto" w:fill="FFFFFF"/>
        <w:spacing w:after="0" w:line="240" w:lineRule="auto"/>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Vai trò của huyết tương</w:t>
      </w:r>
    </w:p>
    <w:p w:rsidR="0085159D" w:rsidRPr="0085159D" w:rsidRDefault="0085159D" w:rsidP="0085159D">
      <w:pPr>
        <w:numPr>
          <w:ilvl w:val="0"/>
          <w:numId w:val="10"/>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Duy trì máu ở trạng thái lỏng để lưu thông dễ dàng trong mạch</w:t>
      </w:r>
    </w:p>
    <w:p w:rsidR="0085159D" w:rsidRPr="0085159D" w:rsidRDefault="0085159D" w:rsidP="0085159D">
      <w:pPr>
        <w:numPr>
          <w:ilvl w:val="0"/>
          <w:numId w:val="10"/>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Vận chuyển các chất dinh dưỡng, các chất cần thiết khác và các chất thải.</w:t>
      </w:r>
    </w:p>
    <w:p w:rsidR="0085159D" w:rsidRPr="0085159D" w:rsidRDefault="0085159D" w:rsidP="0085159D">
      <w:pPr>
        <w:shd w:val="clear" w:color="auto" w:fill="FFFFFF"/>
        <w:spacing w:after="0" w:line="240" w:lineRule="auto"/>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Vai trò của hồng cầu: Vận chuyển oxy và cacbonic</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b/>
          <w:bCs/>
          <w:i/>
          <w:iCs/>
          <w:sz w:val="28"/>
          <w:szCs w:val="28"/>
          <w:u w:val="single"/>
          <w:bdr w:val="none" w:sz="0" w:space="0" w:color="auto" w:frame="1"/>
          <w:lang w:eastAsia="vi-VN"/>
        </w:rPr>
        <w:t>9</w:t>
      </w:r>
      <w:r w:rsidRPr="0085159D">
        <w:rPr>
          <w:rFonts w:ascii="Times New Roman" w:eastAsia="Times New Roman" w:hAnsi="Times New Roman" w:cs="Times New Roman"/>
          <w:b/>
          <w:bCs/>
          <w:i/>
          <w:iCs/>
          <w:sz w:val="28"/>
          <w:szCs w:val="28"/>
          <w:u w:val="single"/>
          <w:bdr w:val="none" w:sz="0" w:space="0" w:color="auto" w:frame="1"/>
          <w:lang w:eastAsia="vi-VN"/>
        </w:rPr>
        <w:t>. Môi trường trong cơ thể gồm những thành phần nào? Vai trò của môi trường trong cơ thể?</w:t>
      </w:r>
    </w:p>
    <w:p w:rsidR="0085159D" w:rsidRPr="0085159D" w:rsidRDefault="0085159D" w:rsidP="0085159D">
      <w:pPr>
        <w:numPr>
          <w:ilvl w:val="0"/>
          <w:numId w:val="11"/>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Môi trường trong cơ thể gồm: Máu, nước mô và bạch huyết.</w:t>
      </w:r>
    </w:p>
    <w:p w:rsidR="0085159D" w:rsidRPr="0085159D" w:rsidRDefault="0085159D" w:rsidP="0085159D">
      <w:pPr>
        <w:numPr>
          <w:ilvl w:val="0"/>
          <w:numId w:val="11"/>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Môi trường trong cơ thể giúp tế bào thường xuyên liên hệ với môi trường ngoài trong quá trình trao đổi chất.</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b/>
          <w:bCs/>
          <w:i/>
          <w:iCs/>
          <w:sz w:val="28"/>
          <w:szCs w:val="28"/>
          <w:u w:val="single"/>
          <w:bdr w:val="none" w:sz="0" w:space="0" w:color="auto" w:frame="1"/>
          <w:lang w:eastAsia="vi-VN"/>
        </w:rPr>
        <w:t>10</w:t>
      </w:r>
      <w:r w:rsidRPr="0085159D">
        <w:rPr>
          <w:rFonts w:ascii="Times New Roman" w:eastAsia="Times New Roman" w:hAnsi="Times New Roman" w:cs="Times New Roman"/>
          <w:b/>
          <w:bCs/>
          <w:i/>
          <w:iCs/>
          <w:sz w:val="28"/>
          <w:szCs w:val="28"/>
          <w:u w:val="single"/>
          <w:bdr w:val="none" w:sz="0" w:space="0" w:color="auto" w:frame="1"/>
          <w:lang w:eastAsia="vi-VN"/>
        </w:rPr>
        <w:t>. Miễn dịch là gì? Thế nào là miễn dịch tự nhiên và miễn dịch nhân tạo?</w:t>
      </w:r>
    </w:p>
    <w:p w:rsidR="0085159D" w:rsidRPr="0085159D" w:rsidRDefault="0085159D" w:rsidP="0085159D">
      <w:pPr>
        <w:numPr>
          <w:ilvl w:val="0"/>
          <w:numId w:val="12"/>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Miễn dịch là khả năng cơ thể không bị mắc một bệnh nào đó dù ở trong môi trường có mầm bệnh.</w:t>
      </w:r>
    </w:p>
    <w:p w:rsidR="0085159D" w:rsidRPr="0085159D" w:rsidRDefault="0085159D" w:rsidP="0085159D">
      <w:pPr>
        <w:numPr>
          <w:ilvl w:val="0"/>
          <w:numId w:val="12"/>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Miễn dịch tự nhiên: là hiện tượng cơ thể không mắc một số bệnh hoặc không mắc lại bệnh đã từng nhiễm.</w:t>
      </w:r>
    </w:p>
    <w:p w:rsidR="0085159D" w:rsidRPr="0085159D" w:rsidRDefault="0085159D" w:rsidP="0085159D">
      <w:pPr>
        <w:numPr>
          <w:ilvl w:val="0"/>
          <w:numId w:val="12"/>
        </w:numPr>
        <w:shd w:val="clear" w:color="auto" w:fill="FFFFFF"/>
        <w:spacing w:after="0" w:line="240" w:lineRule="auto"/>
        <w:ind w:left="390"/>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Miễn dịch nhân tạo: Là khi người được tiêm vacxin phòng bệnh nào đó thì không mắc bệnh.</w:t>
      </w:r>
    </w:p>
    <w:p w:rsidR="0085159D" w:rsidRPr="0085159D" w:rsidRDefault="0085159D" w:rsidP="0085159D">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b/>
          <w:bCs/>
          <w:i/>
          <w:iCs/>
          <w:sz w:val="28"/>
          <w:szCs w:val="28"/>
          <w:u w:val="single"/>
          <w:bdr w:val="none" w:sz="0" w:space="0" w:color="auto" w:frame="1"/>
          <w:lang w:eastAsia="vi-VN"/>
        </w:rPr>
        <w:t>11</w:t>
      </w:r>
      <w:r w:rsidRPr="0085159D">
        <w:rPr>
          <w:rFonts w:ascii="Times New Roman" w:eastAsia="Times New Roman" w:hAnsi="Times New Roman" w:cs="Times New Roman"/>
          <w:b/>
          <w:bCs/>
          <w:i/>
          <w:iCs/>
          <w:sz w:val="28"/>
          <w:szCs w:val="28"/>
          <w:u w:val="single"/>
          <w:bdr w:val="none" w:sz="0" w:space="0" w:color="auto" w:frame="1"/>
          <w:lang w:eastAsia="vi-VN"/>
        </w:rPr>
        <w:t>. Tiểu cầu đã tham gia bảo vệ cơ thể chống mất mau như thế nào? Ý nghĩa của sự đông máu?</w:t>
      </w:r>
    </w:p>
    <w:p w:rsidR="0085159D" w:rsidRPr="0085159D" w:rsidRDefault="0085159D" w:rsidP="0085159D">
      <w:pPr>
        <w:shd w:val="clear" w:color="auto" w:fill="FFFFFF"/>
        <w:spacing w:after="0" w:line="240" w:lineRule="auto"/>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Khi mạch máu bị đứt, tiểu cầu vỡ giải phóng enzym ra huyết tương để hình thành các tơ máu -&gt; một búi tơ máu to ôm giữ các tế bào thành một khối máu đông bịt kín vết thương.</w:t>
      </w:r>
    </w:p>
    <w:p w:rsidR="0085159D" w:rsidRPr="0085159D" w:rsidRDefault="0085159D" w:rsidP="0085159D">
      <w:pPr>
        <w:shd w:val="clear" w:color="auto" w:fill="FFFFFF"/>
        <w:spacing w:after="0" w:line="240" w:lineRule="auto"/>
        <w:jc w:val="both"/>
        <w:rPr>
          <w:rFonts w:ascii="Times New Roman" w:eastAsia="Times New Roman" w:hAnsi="Times New Roman" w:cs="Times New Roman"/>
          <w:sz w:val="28"/>
          <w:szCs w:val="28"/>
          <w:lang w:eastAsia="vi-VN"/>
        </w:rPr>
      </w:pPr>
      <w:r w:rsidRPr="0085159D">
        <w:rPr>
          <w:rFonts w:ascii="Times New Roman" w:eastAsia="Times New Roman" w:hAnsi="Times New Roman" w:cs="Times New Roman"/>
          <w:sz w:val="28"/>
          <w:szCs w:val="28"/>
          <w:lang w:eastAsia="vi-VN"/>
        </w:rPr>
        <w:t>Ý nghĩa: Hạn chế chảy máu và chống mất máu cho cơ thể.</w:t>
      </w:r>
    </w:p>
    <w:p w:rsidR="00567EB3" w:rsidRPr="0085159D" w:rsidRDefault="00567EB3">
      <w:pPr>
        <w:rPr>
          <w:rFonts w:ascii="Times New Roman" w:hAnsi="Times New Roman" w:cs="Times New Roman"/>
          <w:sz w:val="28"/>
          <w:szCs w:val="28"/>
        </w:rPr>
      </w:pPr>
    </w:p>
    <w:sectPr w:rsidR="00567EB3" w:rsidRPr="008515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8D1"/>
    <w:multiLevelType w:val="multilevel"/>
    <w:tmpl w:val="88B8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34CF1"/>
    <w:multiLevelType w:val="multilevel"/>
    <w:tmpl w:val="0242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12D09"/>
    <w:multiLevelType w:val="multilevel"/>
    <w:tmpl w:val="BE82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D22B6"/>
    <w:multiLevelType w:val="multilevel"/>
    <w:tmpl w:val="A730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83D54"/>
    <w:multiLevelType w:val="multilevel"/>
    <w:tmpl w:val="0C70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53CD2"/>
    <w:multiLevelType w:val="multilevel"/>
    <w:tmpl w:val="E7C2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A315B"/>
    <w:multiLevelType w:val="multilevel"/>
    <w:tmpl w:val="3564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76182"/>
    <w:multiLevelType w:val="multilevel"/>
    <w:tmpl w:val="0E0A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943CA"/>
    <w:multiLevelType w:val="multilevel"/>
    <w:tmpl w:val="D146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696E73"/>
    <w:multiLevelType w:val="multilevel"/>
    <w:tmpl w:val="18C6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E572D5"/>
    <w:multiLevelType w:val="multilevel"/>
    <w:tmpl w:val="69FA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63AF5"/>
    <w:multiLevelType w:val="multilevel"/>
    <w:tmpl w:val="032C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1"/>
  </w:num>
  <w:num w:numId="4">
    <w:abstractNumId w:val="10"/>
  </w:num>
  <w:num w:numId="5">
    <w:abstractNumId w:val="3"/>
  </w:num>
  <w:num w:numId="6">
    <w:abstractNumId w:val="9"/>
  </w:num>
  <w:num w:numId="7">
    <w:abstractNumId w:val="7"/>
  </w:num>
  <w:num w:numId="8">
    <w:abstractNumId w:val="6"/>
  </w:num>
  <w:num w:numId="9">
    <w:abstractNumId w:val="2"/>
  </w:num>
  <w:num w:numId="10">
    <w:abstractNumId w:val="4"/>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9D"/>
    <w:rsid w:val="00567EB3"/>
    <w:rsid w:val="0085159D"/>
    <w:rsid w:val="009F3A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C572"/>
  <w15:chartTrackingRefBased/>
  <w15:docId w15:val="{F6FF35AE-9B19-42D8-933F-165D9304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159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85159D"/>
    <w:rPr>
      <w:b/>
      <w:bCs/>
    </w:rPr>
  </w:style>
  <w:style w:type="paragraph" w:customStyle="1" w:styleId="p0">
    <w:name w:val="p0"/>
    <w:basedOn w:val="Normal"/>
    <w:rsid w:val="0085159D"/>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p15">
    <w:name w:val="p15"/>
    <w:basedOn w:val="Normal"/>
    <w:rsid w:val="0085159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8515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30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NHUNG</dc:creator>
  <cp:keywords/>
  <dc:description/>
  <cp:lastModifiedBy>HỒNG NHUNG</cp:lastModifiedBy>
  <cp:revision>2</cp:revision>
  <dcterms:created xsi:type="dcterms:W3CDTF">2021-11-06T15:52:00Z</dcterms:created>
  <dcterms:modified xsi:type="dcterms:W3CDTF">2021-11-06T15:56:00Z</dcterms:modified>
</cp:coreProperties>
</file>