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F44" w:rsidRPr="002F1F44" w:rsidRDefault="002F1F44" w:rsidP="002F1F44">
      <w:pPr>
        <w:shd w:val="clear" w:color="auto" w:fill="FFFFFF"/>
        <w:spacing w:before="100" w:beforeAutospacing="1" w:after="100" w:afterAutospacing="1" w:line="240" w:lineRule="auto"/>
        <w:jc w:val="both"/>
        <w:rPr>
          <w:rFonts w:ascii="Times New Roman" w:eastAsia="Times New Roman" w:hAnsi="Times New Roman" w:cs="Times New Roman"/>
          <w:b/>
          <w:bCs/>
          <w:color w:val="FF0000"/>
          <w:sz w:val="36"/>
          <w:szCs w:val="28"/>
        </w:rPr>
      </w:pPr>
      <w:r>
        <w:rPr>
          <w:rFonts w:ascii="Times New Roman" w:eastAsia="Times New Roman" w:hAnsi="Times New Roman" w:cs="Times New Roman"/>
          <w:bCs/>
          <w:sz w:val="28"/>
          <w:szCs w:val="28"/>
        </w:rPr>
        <w:t xml:space="preserve">                       </w:t>
      </w:r>
      <w:r w:rsidRPr="002F1F44">
        <w:rPr>
          <w:rFonts w:ascii="Times New Roman" w:eastAsia="Times New Roman" w:hAnsi="Times New Roman" w:cs="Times New Roman"/>
          <w:b/>
          <w:bCs/>
          <w:color w:val="FF0000"/>
          <w:sz w:val="36"/>
          <w:szCs w:val="28"/>
        </w:rPr>
        <w:t>BÀI TẬP VẬN DỤNG TUẦN 12</w:t>
      </w:r>
    </w:p>
    <w:p w:rsidR="00230BB5" w:rsidRPr="002F1F44" w:rsidRDefault="00527082"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F1F44">
        <w:rPr>
          <w:rFonts w:ascii="Times New Roman" w:eastAsia="Times New Roman" w:hAnsi="Times New Roman" w:cs="Times New Roman"/>
          <w:b/>
          <w:bCs/>
          <w:color w:val="1F497D" w:themeColor="text2"/>
          <w:sz w:val="28"/>
          <w:szCs w:val="28"/>
        </w:rPr>
        <w:t>Câu 1</w:t>
      </w:r>
      <w:r w:rsidR="00230BB5" w:rsidRPr="002F1F44">
        <w:rPr>
          <w:rFonts w:ascii="Times New Roman" w:eastAsia="Times New Roman" w:hAnsi="Times New Roman" w:cs="Times New Roman"/>
          <w:b/>
          <w:bCs/>
          <w:color w:val="1F497D" w:themeColor="text2"/>
          <w:sz w:val="28"/>
          <w:szCs w:val="28"/>
        </w:rPr>
        <w:t>:</w:t>
      </w:r>
      <w:r w:rsidR="00230BB5" w:rsidRPr="002F1F44">
        <w:rPr>
          <w:rFonts w:ascii="Times New Roman" w:eastAsia="Times New Roman" w:hAnsi="Times New Roman" w:cs="Times New Roman"/>
          <w:b/>
          <w:color w:val="1F497D" w:themeColor="text2"/>
          <w:sz w:val="28"/>
          <w:szCs w:val="28"/>
        </w:rPr>
        <w:t> Ngôn ngữ của văn bản trên có đặc điểm như thế nào?</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A. Ngôn ngữ của văn bản trên đảm bảo tính khoa học, chính xác, rõ ràng, chặt chẽ</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B. Văn bản dùng nhiều từ ngữ chuyên ngành</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C. Không sử dụng biện pháp tu từ</w:t>
      </w:r>
    </w:p>
    <w:p w:rsidR="00230BB5" w:rsidRDefault="00230BB5"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D. Cả A, B, C đều đúng</w:t>
      </w:r>
    </w:p>
    <w:p w:rsidR="002F1F44" w:rsidRPr="00F85165" w:rsidRDefault="002F1F44" w:rsidP="002F1F44">
      <w:pPr>
        <w:shd w:val="clear" w:color="auto" w:fill="FFFFFF"/>
        <w:spacing w:after="0" w:line="240" w:lineRule="auto"/>
        <w:jc w:val="both"/>
        <w:outlineLvl w:val="5"/>
        <w:rPr>
          <w:rFonts w:ascii="Times New Roman" w:eastAsia="Times New Roman" w:hAnsi="Times New Roman" w:cs="Times New Roman"/>
          <w:bCs/>
          <w:sz w:val="28"/>
          <w:szCs w:val="28"/>
        </w:rPr>
      </w:pPr>
    </w:p>
    <w:p w:rsidR="00230BB5" w:rsidRPr="002F1F44" w:rsidRDefault="00527082"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F1F44">
        <w:rPr>
          <w:rFonts w:ascii="Times New Roman" w:eastAsia="Times New Roman" w:hAnsi="Times New Roman" w:cs="Times New Roman"/>
          <w:b/>
          <w:bCs/>
          <w:color w:val="1F497D" w:themeColor="text2"/>
          <w:sz w:val="28"/>
          <w:szCs w:val="28"/>
        </w:rPr>
        <w:t>Câu 2</w:t>
      </w:r>
      <w:r w:rsidR="00230BB5" w:rsidRPr="002F1F44">
        <w:rPr>
          <w:rFonts w:ascii="Times New Roman" w:eastAsia="Times New Roman" w:hAnsi="Times New Roman" w:cs="Times New Roman"/>
          <w:b/>
          <w:bCs/>
          <w:color w:val="1F497D" w:themeColor="text2"/>
          <w:sz w:val="28"/>
          <w:szCs w:val="28"/>
        </w:rPr>
        <w:t>:</w:t>
      </w:r>
      <w:r w:rsidR="00230BB5" w:rsidRPr="002F1F44">
        <w:rPr>
          <w:rFonts w:ascii="Times New Roman" w:eastAsia="Times New Roman" w:hAnsi="Times New Roman" w:cs="Times New Roman"/>
          <w:b/>
          <w:color w:val="1F497D" w:themeColor="text2"/>
          <w:sz w:val="28"/>
          <w:szCs w:val="28"/>
        </w:rPr>
        <w:t> Văn bản thuyết minh được viết phụ thuộc vào cảm xúc cá nhân, đúng hay sai?</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A. Đúng </w:t>
      </w:r>
    </w:p>
    <w:p w:rsidR="00230BB5" w:rsidRPr="00F85165" w:rsidRDefault="00230BB5"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B. Sai</w:t>
      </w:r>
    </w:p>
    <w:p w:rsidR="00230BB5" w:rsidRPr="002F1F44" w:rsidRDefault="00527082"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F1F44">
        <w:rPr>
          <w:rFonts w:ascii="Times New Roman" w:eastAsia="Times New Roman" w:hAnsi="Times New Roman" w:cs="Times New Roman"/>
          <w:b/>
          <w:bCs/>
          <w:color w:val="1F497D" w:themeColor="text2"/>
          <w:sz w:val="28"/>
          <w:szCs w:val="28"/>
        </w:rPr>
        <w:t>Câu 3</w:t>
      </w:r>
      <w:r w:rsidR="00230BB5" w:rsidRPr="002F1F44">
        <w:rPr>
          <w:rFonts w:ascii="Times New Roman" w:eastAsia="Times New Roman" w:hAnsi="Times New Roman" w:cs="Times New Roman"/>
          <w:b/>
          <w:bCs/>
          <w:color w:val="1F497D" w:themeColor="text2"/>
          <w:sz w:val="28"/>
          <w:szCs w:val="28"/>
        </w:rPr>
        <w:t>:</w:t>
      </w:r>
      <w:r w:rsidR="00230BB5" w:rsidRPr="002F1F44">
        <w:rPr>
          <w:rFonts w:ascii="Times New Roman" w:eastAsia="Times New Roman" w:hAnsi="Times New Roman" w:cs="Times New Roman"/>
          <w:b/>
          <w:color w:val="1F497D" w:themeColor="text2"/>
          <w:sz w:val="28"/>
          <w:szCs w:val="28"/>
        </w:rPr>
        <w:t> Văn bản CÂY DỪA BÌNH ĐỊNH thuộc kiểu văn bản thông dụng ta vẫn thường gặp trong mọi lĩnh vực của đời sống. Chức năng là cung cấp tri thức về đặc điểm, tính chất, nguyên nhân,… của các hiện tượng, sự vật trong tự nhiên, xã hội bằng cách trình bày, giới thiệu, giải thích.</w:t>
      </w:r>
    </w:p>
    <w:p w:rsidR="00230BB5" w:rsidRPr="00F85165" w:rsidRDefault="00230BB5"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A. Đúng</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B. Sai</w:t>
      </w:r>
    </w:p>
    <w:p w:rsidR="00230BB5" w:rsidRPr="002F1F44" w:rsidRDefault="00527082"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F1F44">
        <w:rPr>
          <w:rFonts w:ascii="Times New Roman" w:eastAsia="Times New Roman" w:hAnsi="Times New Roman" w:cs="Times New Roman"/>
          <w:b/>
          <w:bCs/>
          <w:color w:val="1F497D" w:themeColor="text2"/>
          <w:sz w:val="28"/>
          <w:szCs w:val="28"/>
        </w:rPr>
        <w:t>Câu 4</w:t>
      </w:r>
      <w:r w:rsidR="00230BB5" w:rsidRPr="002F1F44">
        <w:rPr>
          <w:rFonts w:ascii="Times New Roman" w:eastAsia="Times New Roman" w:hAnsi="Times New Roman" w:cs="Times New Roman"/>
          <w:b/>
          <w:bCs/>
          <w:color w:val="1F497D" w:themeColor="text2"/>
          <w:sz w:val="28"/>
          <w:szCs w:val="28"/>
        </w:rPr>
        <w:t>:</w:t>
      </w:r>
      <w:r w:rsidR="00230BB5" w:rsidRPr="002F1F44">
        <w:rPr>
          <w:rFonts w:ascii="Times New Roman" w:eastAsia="Times New Roman" w:hAnsi="Times New Roman" w:cs="Times New Roman"/>
          <w:b/>
          <w:color w:val="1F497D" w:themeColor="text2"/>
          <w:sz w:val="28"/>
          <w:szCs w:val="28"/>
        </w:rPr>
        <w:t> Không thể xác định văn bản CÂY DỪA BÌNH ĐỊNH là văn bản tự sự (hay miêu tả, nghị luận, biểu cảm) vì sao?</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A. Văn bản giới thiệu về sự vật, thiên về tính khách quan, không phụ thuộc vào cảm xúc cá nhân.</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B. Văn bản tôn trọng sự thật, không dùng cảm quan cá nhân để thay đổi thông tin về đối tượng</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C. Văn bản cung cấp tri thức về đặc điểm, tính chất, nguyên nhân,… của CÂY DỪA BÌNH ĐỊNH bằng cách trình bày, giới thiệu, giải thích.</w:t>
      </w:r>
    </w:p>
    <w:p w:rsidR="00230BB5" w:rsidRPr="00F85165" w:rsidRDefault="00230BB5"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D. Cả A, B, C đều đúng</w:t>
      </w:r>
    </w:p>
    <w:p w:rsidR="002F1F44" w:rsidRDefault="002F1F44" w:rsidP="002F1F44">
      <w:pPr>
        <w:shd w:val="clear" w:color="auto" w:fill="FFFFFF"/>
        <w:spacing w:before="100" w:beforeAutospacing="1" w:after="100" w:afterAutospacing="1" w:line="240" w:lineRule="auto"/>
        <w:jc w:val="both"/>
        <w:rPr>
          <w:rFonts w:ascii="Times New Roman" w:eastAsia="Times New Roman" w:hAnsi="Times New Roman" w:cs="Times New Roman"/>
          <w:bCs/>
          <w:sz w:val="28"/>
          <w:szCs w:val="28"/>
        </w:rPr>
      </w:pPr>
    </w:p>
    <w:p w:rsidR="00230BB5" w:rsidRPr="002F1F44" w:rsidRDefault="00865A80"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F1F44">
        <w:rPr>
          <w:rFonts w:ascii="Times New Roman" w:eastAsia="Times New Roman" w:hAnsi="Times New Roman" w:cs="Times New Roman"/>
          <w:b/>
          <w:bCs/>
          <w:color w:val="1F497D" w:themeColor="text2"/>
          <w:sz w:val="28"/>
          <w:szCs w:val="28"/>
        </w:rPr>
        <w:lastRenderedPageBreak/>
        <w:t>Câu 5</w:t>
      </w:r>
      <w:r w:rsidR="00230BB5" w:rsidRPr="002F1F44">
        <w:rPr>
          <w:rFonts w:ascii="Times New Roman" w:eastAsia="Times New Roman" w:hAnsi="Times New Roman" w:cs="Times New Roman"/>
          <w:b/>
          <w:bCs/>
          <w:color w:val="1F497D" w:themeColor="text2"/>
          <w:sz w:val="28"/>
          <w:szCs w:val="28"/>
        </w:rPr>
        <w:t>:</w:t>
      </w:r>
      <w:r w:rsidR="00230BB5" w:rsidRPr="002F1F44">
        <w:rPr>
          <w:rFonts w:ascii="Times New Roman" w:eastAsia="Times New Roman" w:hAnsi="Times New Roman" w:cs="Times New Roman"/>
          <w:b/>
          <w:color w:val="1F497D" w:themeColor="text2"/>
          <w:sz w:val="28"/>
          <w:szCs w:val="28"/>
        </w:rPr>
        <w:t> Phương pháp thuyết minh được hiểu như thế nào?</w:t>
      </w:r>
    </w:p>
    <w:p w:rsidR="00230BB5" w:rsidRPr="00F85165" w:rsidRDefault="00230BB5"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A. Là một hệ thống những cách thức mà người thuyết minh sử dụng nhằm đạt đựợc mục đích đặt ra.</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B. Là một thao tác trong viết bài văn thuyết minh</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C. Là một phép tu từ nghệ thuật được sử dụng trong văn bản thuyết minh.</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D. Tất cả đáp án trên đều sai</w:t>
      </w:r>
    </w:p>
    <w:p w:rsidR="002F1F44" w:rsidRDefault="002F1F44" w:rsidP="002F1F44">
      <w:pPr>
        <w:shd w:val="clear" w:color="auto" w:fill="FFFFFF"/>
        <w:spacing w:before="100" w:beforeAutospacing="1" w:after="100" w:afterAutospacing="1" w:line="240" w:lineRule="auto"/>
        <w:jc w:val="both"/>
        <w:rPr>
          <w:rFonts w:ascii="Times New Roman" w:eastAsia="Times New Roman" w:hAnsi="Times New Roman" w:cs="Times New Roman"/>
          <w:bCs/>
          <w:sz w:val="28"/>
          <w:szCs w:val="28"/>
        </w:rPr>
      </w:pPr>
    </w:p>
    <w:p w:rsidR="00230BB5" w:rsidRPr="002F1F44" w:rsidRDefault="00865A80"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F1F44">
        <w:rPr>
          <w:rFonts w:ascii="Times New Roman" w:eastAsia="Times New Roman" w:hAnsi="Times New Roman" w:cs="Times New Roman"/>
          <w:b/>
          <w:bCs/>
          <w:color w:val="1F497D" w:themeColor="text2"/>
          <w:sz w:val="28"/>
          <w:szCs w:val="28"/>
        </w:rPr>
        <w:t>Câu 6</w:t>
      </w:r>
      <w:r w:rsidR="00230BB5" w:rsidRPr="002F1F44">
        <w:rPr>
          <w:rFonts w:ascii="Times New Roman" w:eastAsia="Times New Roman" w:hAnsi="Times New Roman" w:cs="Times New Roman"/>
          <w:b/>
          <w:bCs/>
          <w:color w:val="1F497D" w:themeColor="text2"/>
          <w:sz w:val="28"/>
          <w:szCs w:val="28"/>
        </w:rPr>
        <w:t>:</w:t>
      </w:r>
      <w:r w:rsidR="00230BB5" w:rsidRPr="002F1F44">
        <w:rPr>
          <w:rFonts w:ascii="Times New Roman" w:eastAsia="Times New Roman" w:hAnsi="Times New Roman" w:cs="Times New Roman"/>
          <w:b/>
          <w:color w:val="1F497D" w:themeColor="text2"/>
          <w:sz w:val="28"/>
          <w:szCs w:val="28"/>
        </w:rPr>
        <w:t> Phương pháp thuyết minh nào sau đây chưa học ở THCS?</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A. Dùng số liệu, nêu ví dụ</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B. So sánh, phân loại</w:t>
      </w:r>
    </w:p>
    <w:p w:rsidR="00230BB5" w:rsidRPr="00F85165" w:rsidRDefault="00230BB5"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C. Giảng giải nguyên nhân – kết quả</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D. Nêu định nghĩa, liệt kê</w:t>
      </w:r>
    </w:p>
    <w:p w:rsidR="00230BB5" w:rsidRPr="002F1F44" w:rsidRDefault="00865A80"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F1F44">
        <w:rPr>
          <w:rFonts w:ascii="Times New Roman" w:eastAsia="Times New Roman" w:hAnsi="Times New Roman" w:cs="Times New Roman"/>
          <w:b/>
          <w:bCs/>
          <w:color w:val="1F497D" w:themeColor="text2"/>
          <w:sz w:val="28"/>
          <w:szCs w:val="28"/>
        </w:rPr>
        <w:t>Câu 7</w:t>
      </w:r>
      <w:r w:rsidR="00230BB5" w:rsidRPr="002F1F44">
        <w:rPr>
          <w:rFonts w:ascii="Times New Roman" w:eastAsia="Times New Roman" w:hAnsi="Times New Roman" w:cs="Times New Roman"/>
          <w:b/>
          <w:bCs/>
          <w:color w:val="1F497D" w:themeColor="text2"/>
          <w:sz w:val="28"/>
          <w:szCs w:val="28"/>
        </w:rPr>
        <w:t>:</w:t>
      </w:r>
      <w:r w:rsidR="00230BB5" w:rsidRPr="002F1F44">
        <w:rPr>
          <w:rFonts w:ascii="Times New Roman" w:eastAsia="Times New Roman" w:hAnsi="Times New Roman" w:cs="Times New Roman"/>
          <w:b/>
          <w:color w:val="1F497D" w:themeColor="text2"/>
          <w:sz w:val="28"/>
          <w:szCs w:val="28"/>
        </w:rPr>
        <w:t> Yếu tố nào không bắt buộc phải có trong khi tìm hiểu sự vật, hiện tượng để viết bài văn thuyết minh?</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A. Hiểu biết rõ ràng, chính xác, đầy đủ về sự vật, hiện tượng cần thuyết minh.</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B. Phải thực lòng muốn truyền đạt cho người khác những hiểu biết về sự vật, hiện tượng.</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C. Phải có phương pháp thuyết minh.</w:t>
      </w:r>
    </w:p>
    <w:p w:rsidR="00230BB5" w:rsidRDefault="00230BB5"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D. Phải yêu mến, quý trọng đối tượng, sự vật được thuyết minh.</w:t>
      </w:r>
    </w:p>
    <w:p w:rsidR="002F1F44" w:rsidRPr="00F85165" w:rsidRDefault="002F1F44" w:rsidP="002F1F44">
      <w:pPr>
        <w:shd w:val="clear" w:color="auto" w:fill="FFFFFF"/>
        <w:spacing w:after="0" w:line="240" w:lineRule="auto"/>
        <w:jc w:val="both"/>
        <w:outlineLvl w:val="5"/>
        <w:rPr>
          <w:rFonts w:ascii="Times New Roman" w:eastAsia="Times New Roman" w:hAnsi="Times New Roman" w:cs="Times New Roman"/>
          <w:bCs/>
          <w:sz w:val="28"/>
          <w:szCs w:val="28"/>
        </w:rPr>
      </w:pPr>
    </w:p>
    <w:p w:rsidR="00230BB5" w:rsidRPr="002F1F44" w:rsidRDefault="009D17BC"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F1F44">
        <w:rPr>
          <w:rFonts w:ascii="Times New Roman" w:eastAsia="Times New Roman" w:hAnsi="Times New Roman" w:cs="Times New Roman"/>
          <w:b/>
          <w:bCs/>
          <w:color w:val="1F497D" w:themeColor="text2"/>
          <w:sz w:val="28"/>
          <w:szCs w:val="28"/>
        </w:rPr>
        <w:t>Câu 8</w:t>
      </w:r>
      <w:r w:rsidR="00230BB5" w:rsidRPr="002F1F44">
        <w:rPr>
          <w:rFonts w:ascii="Times New Roman" w:eastAsia="Times New Roman" w:hAnsi="Times New Roman" w:cs="Times New Roman"/>
          <w:b/>
          <w:bCs/>
          <w:color w:val="1F497D" w:themeColor="text2"/>
          <w:sz w:val="28"/>
          <w:szCs w:val="28"/>
        </w:rPr>
        <w:t>:</w:t>
      </w:r>
      <w:r w:rsidR="00230BB5" w:rsidRPr="002F1F44">
        <w:rPr>
          <w:rFonts w:ascii="Times New Roman" w:eastAsia="Times New Roman" w:hAnsi="Times New Roman" w:cs="Times New Roman"/>
          <w:b/>
          <w:color w:val="1F497D" w:themeColor="text2"/>
          <w:sz w:val="28"/>
          <w:szCs w:val="28"/>
        </w:rPr>
        <w:t> Phương pháp thuyết minh bằng định nghĩa có điểm gì giống với phương pháp thuyết minh bằng chú thích?</w:t>
      </w:r>
    </w:p>
    <w:p w:rsidR="00230BB5" w:rsidRPr="002F1F44" w:rsidRDefault="00230BB5" w:rsidP="002F1F44">
      <w:pPr>
        <w:shd w:val="clear" w:color="auto" w:fill="FFFFFF"/>
        <w:spacing w:after="0" w:line="240" w:lineRule="auto"/>
        <w:jc w:val="both"/>
        <w:outlineLvl w:val="5"/>
        <w:rPr>
          <w:rFonts w:ascii="Times New Roman" w:eastAsia="Times New Roman" w:hAnsi="Times New Roman" w:cs="Times New Roman"/>
          <w:bCs/>
          <w:sz w:val="28"/>
          <w:szCs w:val="28"/>
          <w:lang w:val="fr-FR"/>
        </w:rPr>
      </w:pPr>
      <w:r w:rsidRPr="002F1F44">
        <w:rPr>
          <w:rFonts w:ascii="Times New Roman" w:eastAsia="Times New Roman" w:hAnsi="Times New Roman" w:cs="Times New Roman"/>
          <w:bCs/>
          <w:sz w:val="28"/>
          <w:szCs w:val="28"/>
          <w:lang w:val="fr-FR"/>
        </w:rPr>
        <w:t>A. Có mô hình cấu trúc “A là B”</w:t>
      </w:r>
    </w:p>
    <w:p w:rsidR="00230BB5" w:rsidRPr="002F1F44"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F1F44">
        <w:rPr>
          <w:rFonts w:ascii="Times New Roman" w:eastAsia="Times New Roman" w:hAnsi="Times New Roman" w:cs="Times New Roman"/>
          <w:sz w:val="28"/>
          <w:szCs w:val="28"/>
          <w:lang w:val="fr-FR"/>
        </w:rPr>
        <w:t>B. Có mô hình cấu trúc "A khác B"</w:t>
      </w:r>
    </w:p>
    <w:p w:rsidR="00230BB5" w:rsidRPr="002F1F44"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F1F44">
        <w:rPr>
          <w:rFonts w:ascii="Times New Roman" w:eastAsia="Times New Roman" w:hAnsi="Times New Roman" w:cs="Times New Roman"/>
          <w:sz w:val="28"/>
          <w:szCs w:val="28"/>
          <w:lang w:val="fr-FR"/>
        </w:rPr>
        <w:t>C. Có mô hình cấu trúc "A thuộc B"</w:t>
      </w:r>
    </w:p>
    <w:p w:rsidR="00230BB5" w:rsidRPr="002F1F44"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F1F44">
        <w:rPr>
          <w:rFonts w:ascii="Times New Roman" w:eastAsia="Times New Roman" w:hAnsi="Times New Roman" w:cs="Times New Roman"/>
          <w:sz w:val="28"/>
          <w:szCs w:val="28"/>
          <w:lang w:val="fr-FR"/>
        </w:rPr>
        <w:t>D. Có mô hình cấu trúc "A bao gồm B" </w:t>
      </w:r>
    </w:p>
    <w:p w:rsidR="00230BB5" w:rsidRPr="002F1F44" w:rsidRDefault="009D17BC"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lang w:val="fr-FR"/>
        </w:rPr>
      </w:pPr>
      <w:r w:rsidRPr="002F1F44">
        <w:rPr>
          <w:rFonts w:ascii="Times New Roman" w:eastAsia="Times New Roman" w:hAnsi="Times New Roman" w:cs="Times New Roman"/>
          <w:b/>
          <w:bCs/>
          <w:color w:val="1F497D" w:themeColor="text2"/>
          <w:sz w:val="28"/>
          <w:szCs w:val="28"/>
          <w:lang w:val="fr-FR"/>
        </w:rPr>
        <w:lastRenderedPageBreak/>
        <w:t>Câu 9</w:t>
      </w:r>
      <w:r w:rsidR="00230BB5" w:rsidRPr="002F1F44">
        <w:rPr>
          <w:rFonts w:ascii="Times New Roman" w:eastAsia="Times New Roman" w:hAnsi="Times New Roman" w:cs="Times New Roman"/>
          <w:b/>
          <w:bCs/>
          <w:color w:val="1F497D" w:themeColor="text2"/>
          <w:sz w:val="28"/>
          <w:szCs w:val="28"/>
          <w:lang w:val="fr-FR"/>
        </w:rPr>
        <w:t>:</w:t>
      </w:r>
      <w:r w:rsidR="00230BB5" w:rsidRPr="002F1F44">
        <w:rPr>
          <w:rFonts w:ascii="Times New Roman" w:eastAsia="Times New Roman" w:hAnsi="Times New Roman" w:cs="Times New Roman"/>
          <w:b/>
          <w:color w:val="1F497D" w:themeColor="text2"/>
          <w:sz w:val="28"/>
          <w:szCs w:val="28"/>
          <w:lang w:val="fr-FR"/>
        </w:rPr>
        <w:t> Phương pháp thuyết minh bằng cách nêu định nghĩa khác thuyết minh bằng cách chú thích ở điểm gì?</w:t>
      </w:r>
    </w:p>
    <w:p w:rsidR="00230BB5" w:rsidRPr="002F1F44"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F1F44">
        <w:rPr>
          <w:rFonts w:ascii="Times New Roman" w:eastAsia="Times New Roman" w:hAnsi="Times New Roman" w:cs="Times New Roman"/>
          <w:sz w:val="28"/>
          <w:szCs w:val="28"/>
          <w:lang w:val="fr-FR"/>
        </w:rPr>
        <w:t>A. Làm nổi bật đặc điểm bản chất của sự vật, hiện tượng.</w:t>
      </w:r>
    </w:p>
    <w:p w:rsidR="00230BB5" w:rsidRPr="002F1F44" w:rsidRDefault="00230BB5" w:rsidP="002F1F44">
      <w:pPr>
        <w:shd w:val="clear" w:color="auto" w:fill="FFFFFF"/>
        <w:spacing w:after="0" w:line="240" w:lineRule="auto"/>
        <w:jc w:val="both"/>
        <w:outlineLvl w:val="5"/>
        <w:rPr>
          <w:rFonts w:ascii="Times New Roman" w:eastAsia="Times New Roman" w:hAnsi="Times New Roman" w:cs="Times New Roman"/>
          <w:bCs/>
          <w:sz w:val="28"/>
          <w:szCs w:val="28"/>
          <w:lang w:val="fr-FR"/>
        </w:rPr>
      </w:pPr>
      <w:r w:rsidRPr="002F1F44">
        <w:rPr>
          <w:rFonts w:ascii="Times New Roman" w:eastAsia="Times New Roman" w:hAnsi="Times New Roman" w:cs="Times New Roman"/>
          <w:bCs/>
          <w:sz w:val="28"/>
          <w:szCs w:val="28"/>
          <w:lang w:val="fr-FR"/>
        </w:rPr>
        <w:t>B. Nắm được chính xác những hiểu biết về sự vật, hiện tượng.</w:t>
      </w:r>
    </w:p>
    <w:p w:rsidR="00230BB5" w:rsidRPr="002F1F44"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F1F44">
        <w:rPr>
          <w:rFonts w:ascii="Times New Roman" w:eastAsia="Times New Roman" w:hAnsi="Times New Roman" w:cs="Times New Roman"/>
          <w:sz w:val="28"/>
          <w:szCs w:val="28"/>
          <w:lang w:val="fr-FR"/>
        </w:rPr>
        <w:t>C. Mang lại những hiểu biết rõ ràng về sự vật, hiện tượng.</w:t>
      </w:r>
    </w:p>
    <w:p w:rsidR="00230BB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F1F44">
        <w:rPr>
          <w:rFonts w:ascii="Times New Roman" w:eastAsia="Times New Roman" w:hAnsi="Times New Roman" w:cs="Times New Roman"/>
          <w:sz w:val="28"/>
          <w:szCs w:val="28"/>
          <w:lang w:val="fr-FR"/>
        </w:rPr>
        <w:t>D. Thể hiện được rõ mục đích vủa việc thuyết minh.</w:t>
      </w:r>
    </w:p>
    <w:p w:rsidR="002F1F44" w:rsidRPr="002F1F44" w:rsidRDefault="002F1F44"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p>
    <w:p w:rsidR="00230BB5" w:rsidRPr="002F1F44" w:rsidRDefault="009D17BC"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lang w:val="fr-FR"/>
        </w:rPr>
      </w:pPr>
      <w:r w:rsidRPr="002F1F44">
        <w:rPr>
          <w:rFonts w:ascii="Times New Roman" w:eastAsia="Times New Roman" w:hAnsi="Times New Roman" w:cs="Times New Roman"/>
          <w:b/>
          <w:bCs/>
          <w:color w:val="1F497D" w:themeColor="text2"/>
          <w:sz w:val="28"/>
          <w:szCs w:val="28"/>
          <w:lang w:val="fr-FR"/>
        </w:rPr>
        <w:t>Câu 10</w:t>
      </w:r>
      <w:r w:rsidR="00230BB5" w:rsidRPr="002F1F44">
        <w:rPr>
          <w:rFonts w:ascii="Times New Roman" w:eastAsia="Times New Roman" w:hAnsi="Times New Roman" w:cs="Times New Roman"/>
          <w:b/>
          <w:bCs/>
          <w:color w:val="1F497D" w:themeColor="text2"/>
          <w:sz w:val="28"/>
          <w:szCs w:val="28"/>
          <w:lang w:val="fr-FR"/>
        </w:rPr>
        <w:t>:</w:t>
      </w:r>
      <w:r w:rsidR="00230BB5" w:rsidRPr="002F1F44">
        <w:rPr>
          <w:rFonts w:ascii="Times New Roman" w:eastAsia="Times New Roman" w:hAnsi="Times New Roman" w:cs="Times New Roman"/>
          <w:b/>
          <w:color w:val="1F497D" w:themeColor="text2"/>
          <w:sz w:val="28"/>
          <w:szCs w:val="28"/>
          <w:lang w:val="fr-FR"/>
        </w:rPr>
        <w:t> Mục đích chủ yếu của thuyết minh là gì?</w:t>
      </w:r>
    </w:p>
    <w:p w:rsidR="00230BB5" w:rsidRPr="002F1F44" w:rsidRDefault="00230BB5" w:rsidP="002F1F44">
      <w:pPr>
        <w:shd w:val="clear" w:color="auto" w:fill="FFFFFF"/>
        <w:spacing w:after="0" w:line="240" w:lineRule="auto"/>
        <w:jc w:val="both"/>
        <w:outlineLvl w:val="5"/>
        <w:rPr>
          <w:rFonts w:ascii="Times New Roman" w:eastAsia="Times New Roman" w:hAnsi="Times New Roman" w:cs="Times New Roman"/>
          <w:bCs/>
          <w:sz w:val="28"/>
          <w:szCs w:val="28"/>
          <w:lang w:val="fr-FR"/>
        </w:rPr>
      </w:pPr>
      <w:r w:rsidRPr="002F1F44">
        <w:rPr>
          <w:rFonts w:ascii="Times New Roman" w:eastAsia="Times New Roman" w:hAnsi="Times New Roman" w:cs="Times New Roman"/>
          <w:bCs/>
          <w:sz w:val="28"/>
          <w:szCs w:val="28"/>
          <w:lang w:val="fr-FR"/>
        </w:rPr>
        <w:t>A. Bình luận về sự vật, hiện tượng.</w:t>
      </w:r>
    </w:p>
    <w:p w:rsidR="00230BB5" w:rsidRPr="002F1F44"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F1F44">
        <w:rPr>
          <w:rFonts w:ascii="Times New Roman" w:eastAsia="Times New Roman" w:hAnsi="Times New Roman" w:cs="Times New Roman"/>
          <w:sz w:val="28"/>
          <w:szCs w:val="28"/>
          <w:lang w:val="fr-FR"/>
        </w:rPr>
        <w:t>B. Nói thật rõ về sự vật, hiện tượng.</w:t>
      </w:r>
    </w:p>
    <w:p w:rsidR="00230BB5" w:rsidRPr="002F1F44"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F1F44">
        <w:rPr>
          <w:rFonts w:ascii="Times New Roman" w:eastAsia="Times New Roman" w:hAnsi="Times New Roman" w:cs="Times New Roman"/>
          <w:sz w:val="28"/>
          <w:szCs w:val="28"/>
          <w:lang w:val="fr-FR"/>
        </w:rPr>
        <w:t>C. Kể về sự vật, hiện tượng.</w:t>
      </w:r>
    </w:p>
    <w:p w:rsidR="00230BB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F1F44">
        <w:rPr>
          <w:rFonts w:ascii="Times New Roman" w:eastAsia="Times New Roman" w:hAnsi="Times New Roman" w:cs="Times New Roman"/>
          <w:sz w:val="28"/>
          <w:szCs w:val="28"/>
          <w:lang w:val="fr-FR"/>
        </w:rPr>
        <w:t>D. Ca ngợi sự vật, hiện tượng.</w:t>
      </w:r>
    </w:p>
    <w:p w:rsidR="002F1F44" w:rsidRPr="002F1F44" w:rsidRDefault="002F1F44"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p>
    <w:p w:rsidR="00230BB5" w:rsidRPr="002F1F44" w:rsidRDefault="009D17BC"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lang w:val="fr-FR"/>
        </w:rPr>
      </w:pPr>
      <w:r w:rsidRPr="002F1F44">
        <w:rPr>
          <w:rFonts w:ascii="Times New Roman" w:eastAsia="Times New Roman" w:hAnsi="Times New Roman" w:cs="Times New Roman"/>
          <w:b/>
          <w:bCs/>
          <w:color w:val="1F497D" w:themeColor="text2"/>
          <w:sz w:val="28"/>
          <w:szCs w:val="28"/>
          <w:lang w:val="fr-FR"/>
        </w:rPr>
        <w:t>Câu 11</w:t>
      </w:r>
      <w:r w:rsidR="00230BB5" w:rsidRPr="002F1F44">
        <w:rPr>
          <w:rFonts w:ascii="Times New Roman" w:eastAsia="Times New Roman" w:hAnsi="Times New Roman" w:cs="Times New Roman"/>
          <w:b/>
          <w:bCs/>
          <w:color w:val="1F497D" w:themeColor="text2"/>
          <w:sz w:val="28"/>
          <w:szCs w:val="28"/>
          <w:lang w:val="fr-FR"/>
        </w:rPr>
        <w:t>:</w:t>
      </w:r>
      <w:r w:rsidR="00230BB5" w:rsidRPr="002F1F44">
        <w:rPr>
          <w:rFonts w:ascii="Times New Roman" w:eastAsia="Times New Roman" w:hAnsi="Times New Roman" w:cs="Times New Roman"/>
          <w:b/>
          <w:color w:val="1F497D" w:themeColor="text2"/>
          <w:sz w:val="28"/>
          <w:szCs w:val="28"/>
          <w:lang w:val="fr-FR"/>
        </w:rPr>
        <w:t> Nguyên tắc của việc vận dụng, phối hợp và lựa chọn các phương pháp thuyết minh là gì?</w:t>
      </w:r>
    </w:p>
    <w:p w:rsidR="00230BB5" w:rsidRPr="002F1F44"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F1F44">
        <w:rPr>
          <w:rFonts w:ascii="Times New Roman" w:eastAsia="Times New Roman" w:hAnsi="Times New Roman" w:cs="Times New Roman"/>
          <w:sz w:val="28"/>
          <w:szCs w:val="28"/>
          <w:lang w:val="fr-FR"/>
        </w:rPr>
        <w:t>A. Làm cho người đọc, người nghe dễ tiếp thu.</w:t>
      </w:r>
    </w:p>
    <w:p w:rsidR="00230BB5" w:rsidRPr="002F1F44"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F1F44">
        <w:rPr>
          <w:rFonts w:ascii="Times New Roman" w:eastAsia="Times New Roman" w:hAnsi="Times New Roman" w:cs="Times New Roman"/>
          <w:sz w:val="28"/>
          <w:szCs w:val="28"/>
          <w:lang w:val="fr-FR"/>
        </w:rPr>
        <w:t>B. Không xa rời mục đích thuyết minh.</w:t>
      </w:r>
    </w:p>
    <w:p w:rsidR="00230BB5" w:rsidRPr="002F1F44"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F1F44">
        <w:rPr>
          <w:rFonts w:ascii="Times New Roman" w:eastAsia="Times New Roman" w:hAnsi="Times New Roman" w:cs="Times New Roman"/>
          <w:sz w:val="28"/>
          <w:szCs w:val="28"/>
          <w:lang w:val="fr-FR"/>
        </w:rPr>
        <w:t>C. Làm nổi bật bản chất và đặc trưng của sự vật, hiện tượng.</w:t>
      </w:r>
    </w:p>
    <w:p w:rsidR="00230BB5" w:rsidRPr="00F85165" w:rsidRDefault="00230BB5"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D. Cả A, B và C.</w:t>
      </w:r>
    </w:p>
    <w:p w:rsidR="00230BB5" w:rsidRPr="002F1F44" w:rsidRDefault="009D17BC"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F1F44">
        <w:rPr>
          <w:rFonts w:ascii="Times New Roman" w:eastAsia="Times New Roman" w:hAnsi="Times New Roman" w:cs="Times New Roman"/>
          <w:b/>
          <w:bCs/>
          <w:color w:val="1F497D" w:themeColor="text2"/>
          <w:sz w:val="28"/>
          <w:szCs w:val="28"/>
        </w:rPr>
        <w:t>Câu 12</w:t>
      </w:r>
      <w:r w:rsidR="00230BB5" w:rsidRPr="002F1F44">
        <w:rPr>
          <w:rFonts w:ascii="Times New Roman" w:eastAsia="Times New Roman" w:hAnsi="Times New Roman" w:cs="Times New Roman"/>
          <w:b/>
          <w:bCs/>
          <w:color w:val="1F497D" w:themeColor="text2"/>
          <w:sz w:val="28"/>
          <w:szCs w:val="28"/>
        </w:rPr>
        <w:t>:</w:t>
      </w:r>
      <w:r w:rsidR="00230BB5" w:rsidRPr="002F1F44">
        <w:rPr>
          <w:rFonts w:ascii="Times New Roman" w:eastAsia="Times New Roman" w:hAnsi="Times New Roman" w:cs="Times New Roman"/>
          <w:b/>
          <w:color w:val="1F497D" w:themeColor="text2"/>
          <w:sz w:val="28"/>
          <w:szCs w:val="28"/>
        </w:rPr>
        <w:t> Truyện ngắn là tác phẩm tự sự cở nhỏ. Nội dung của thể loại truyện ngắn bao trùm hầu hết các phương diện của đời sống: đời tư, thế sự hay sử thi, nhưng các độc đáo của nó là ngắn. Truyện ngắn được viết ra để thiếp thu liền một mạch, đọc một hơi không nghỉ.</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Đoạn văn trên thuyết minh thể loại truyện ngắn theo phương pháp nào?</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A. Phân loại</w:t>
      </w:r>
    </w:p>
    <w:p w:rsidR="00230BB5" w:rsidRPr="00F8516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B. Đưa số liệu</w:t>
      </w:r>
    </w:p>
    <w:p w:rsidR="00230BB5" w:rsidRPr="00F85165" w:rsidRDefault="00230BB5"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lastRenderedPageBreak/>
        <w:t>C. Nêu định nghĩa</w:t>
      </w:r>
    </w:p>
    <w:p w:rsidR="00230BB5" w:rsidRDefault="00230BB5"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D. Phân tích</w:t>
      </w:r>
    </w:p>
    <w:p w:rsidR="002F1F44" w:rsidRPr="00F85165" w:rsidRDefault="002F1F44"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9D38A1" w:rsidRPr="002F1F44"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F1F44">
        <w:rPr>
          <w:rFonts w:ascii="Times New Roman" w:eastAsia="Times New Roman" w:hAnsi="Times New Roman" w:cs="Times New Roman"/>
          <w:b/>
          <w:bCs/>
          <w:color w:val="1F497D" w:themeColor="text2"/>
          <w:sz w:val="28"/>
          <w:szCs w:val="28"/>
        </w:rPr>
        <w:t>Câu 1</w:t>
      </w:r>
      <w:r w:rsidR="009D17BC" w:rsidRPr="002F1F44">
        <w:rPr>
          <w:rFonts w:ascii="Times New Roman" w:eastAsia="Times New Roman" w:hAnsi="Times New Roman" w:cs="Times New Roman"/>
          <w:b/>
          <w:bCs/>
          <w:color w:val="1F497D" w:themeColor="text2"/>
          <w:sz w:val="28"/>
          <w:szCs w:val="28"/>
        </w:rPr>
        <w:t>3</w:t>
      </w:r>
      <w:r w:rsidRPr="002F1F44">
        <w:rPr>
          <w:rFonts w:ascii="Times New Roman" w:eastAsia="Times New Roman" w:hAnsi="Times New Roman" w:cs="Times New Roman"/>
          <w:b/>
          <w:bCs/>
          <w:color w:val="1F497D" w:themeColor="text2"/>
          <w:sz w:val="28"/>
          <w:szCs w:val="28"/>
        </w:rPr>
        <w:t>:</w:t>
      </w:r>
      <w:r w:rsidRPr="002F1F44">
        <w:rPr>
          <w:rFonts w:ascii="Times New Roman" w:eastAsia="Times New Roman" w:hAnsi="Times New Roman" w:cs="Times New Roman"/>
          <w:b/>
          <w:color w:val="1F497D" w:themeColor="text2"/>
          <w:sz w:val="28"/>
          <w:szCs w:val="28"/>
        </w:rPr>
        <w:t> Đề văn thuyết minh nêu lên điều gì? </w:t>
      </w:r>
    </w:p>
    <w:p w:rsidR="009D38A1" w:rsidRPr="00F85165" w:rsidRDefault="009D38A1"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A. Nêu các đối tượng để người làm bài trình bày tri thức về chúng.</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B. Nêu các đối tượng để người làm bài miêu tả từng chi tiết về chúng.</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C. Nêu các đối tượng để người làm bài bảo vệ các quan điểm đúng về chúng.</w:t>
      </w:r>
    </w:p>
    <w:p w:rsidR="009D38A1"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D. Nêu các đối tượng để người làm bài nói về cảm xúc chủ quan về chúng.</w:t>
      </w:r>
    </w:p>
    <w:p w:rsidR="002F1F44" w:rsidRPr="00F85165" w:rsidRDefault="002F1F44"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9D38A1" w:rsidRPr="002F1F44" w:rsidRDefault="009D17BC"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F1F44">
        <w:rPr>
          <w:rFonts w:ascii="Times New Roman" w:eastAsia="Times New Roman" w:hAnsi="Times New Roman" w:cs="Times New Roman"/>
          <w:b/>
          <w:bCs/>
          <w:color w:val="1F497D" w:themeColor="text2"/>
          <w:sz w:val="28"/>
          <w:szCs w:val="28"/>
        </w:rPr>
        <w:t>Câu 14</w:t>
      </w:r>
      <w:r w:rsidR="009D38A1" w:rsidRPr="002F1F44">
        <w:rPr>
          <w:rFonts w:ascii="Times New Roman" w:eastAsia="Times New Roman" w:hAnsi="Times New Roman" w:cs="Times New Roman"/>
          <w:b/>
          <w:bCs/>
          <w:color w:val="1F497D" w:themeColor="text2"/>
          <w:sz w:val="28"/>
          <w:szCs w:val="28"/>
        </w:rPr>
        <w:t>:</w:t>
      </w:r>
      <w:r w:rsidR="009D38A1" w:rsidRPr="002F1F44">
        <w:rPr>
          <w:rFonts w:ascii="Times New Roman" w:eastAsia="Times New Roman" w:hAnsi="Times New Roman" w:cs="Times New Roman"/>
          <w:b/>
          <w:color w:val="1F497D" w:themeColor="text2"/>
          <w:sz w:val="28"/>
          <w:szCs w:val="28"/>
        </w:rPr>
        <w:t> Để làm bài văn thuyết minh cần có những yêu cầu gì?</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A. Tìm hiểu kĩ đối tượng thuyết minh, xác định rõ phạm vi tri thức về đối tượng đó.</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B. Sử dụng phương pháp thuyết minh thích hợp.</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C. Ngôn từ chính xác, dễ hiểu.</w:t>
      </w:r>
    </w:p>
    <w:p w:rsidR="002F1F44" w:rsidRDefault="009D38A1"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D. Tất cả các đáp án trên</w:t>
      </w:r>
    </w:p>
    <w:p w:rsidR="009D38A1" w:rsidRPr="00F85165" w:rsidRDefault="009D38A1"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w:t>
      </w:r>
    </w:p>
    <w:p w:rsidR="009D38A1" w:rsidRPr="002F1F44" w:rsidRDefault="009D17BC"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F1F44">
        <w:rPr>
          <w:rFonts w:ascii="Times New Roman" w:eastAsia="Times New Roman" w:hAnsi="Times New Roman" w:cs="Times New Roman"/>
          <w:b/>
          <w:bCs/>
          <w:color w:val="1F497D" w:themeColor="text2"/>
          <w:sz w:val="28"/>
          <w:szCs w:val="28"/>
        </w:rPr>
        <w:t>Câu 15</w:t>
      </w:r>
      <w:r w:rsidR="009D38A1" w:rsidRPr="002F1F44">
        <w:rPr>
          <w:rFonts w:ascii="Times New Roman" w:eastAsia="Times New Roman" w:hAnsi="Times New Roman" w:cs="Times New Roman"/>
          <w:b/>
          <w:bCs/>
          <w:color w:val="1F497D" w:themeColor="text2"/>
          <w:sz w:val="28"/>
          <w:szCs w:val="28"/>
        </w:rPr>
        <w:t>:</w:t>
      </w:r>
      <w:r w:rsidR="009D38A1" w:rsidRPr="002F1F44">
        <w:rPr>
          <w:rFonts w:ascii="Times New Roman" w:eastAsia="Times New Roman" w:hAnsi="Times New Roman" w:cs="Times New Roman"/>
          <w:b/>
          <w:color w:val="1F497D" w:themeColor="text2"/>
          <w:sz w:val="28"/>
          <w:szCs w:val="28"/>
        </w:rPr>
        <w:t> Bố cục một bài văn thuyết minh thường có những phần nào?</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A. Đề, thực, luận, kết </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B. Giới thiệu vấn đề, giải thích vấn đề, kết luận vấn đề.</w:t>
      </w:r>
    </w:p>
    <w:p w:rsidR="009D38A1" w:rsidRPr="00F85165" w:rsidRDefault="009D38A1"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C. Mở bài, thân bài, kết bài.</w:t>
      </w:r>
    </w:p>
    <w:p w:rsidR="009D38A1"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D. Bố cục tùy theo nhu cầu của người viết, không có quy định cụ thể.</w:t>
      </w:r>
    </w:p>
    <w:p w:rsidR="002F1F44" w:rsidRPr="00F85165" w:rsidRDefault="002F1F44"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9D38A1" w:rsidRPr="002F1F44" w:rsidRDefault="009D17BC"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F1F44">
        <w:rPr>
          <w:rFonts w:ascii="Times New Roman" w:eastAsia="Times New Roman" w:hAnsi="Times New Roman" w:cs="Times New Roman"/>
          <w:b/>
          <w:bCs/>
          <w:color w:val="1F497D" w:themeColor="text2"/>
          <w:sz w:val="28"/>
          <w:szCs w:val="28"/>
        </w:rPr>
        <w:t>Câu 16</w:t>
      </w:r>
      <w:r w:rsidR="009D38A1" w:rsidRPr="002F1F44">
        <w:rPr>
          <w:rFonts w:ascii="Times New Roman" w:eastAsia="Times New Roman" w:hAnsi="Times New Roman" w:cs="Times New Roman"/>
          <w:b/>
          <w:bCs/>
          <w:color w:val="1F497D" w:themeColor="text2"/>
          <w:sz w:val="28"/>
          <w:szCs w:val="28"/>
        </w:rPr>
        <w:t>:</w:t>
      </w:r>
      <w:r w:rsidR="009D38A1" w:rsidRPr="002F1F44">
        <w:rPr>
          <w:rFonts w:ascii="Times New Roman" w:eastAsia="Times New Roman" w:hAnsi="Times New Roman" w:cs="Times New Roman"/>
          <w:b/>
          <w:color w:val="1F497D" w:themeColor="text2"/>
          <w:sz w:val="28"/>
          <w:szCs w:val="28"/>
        </w:rPr>
        <w:t> Trình bày cấu tạo, các đặc điểm, lợi ích,...của đối tượng là nội dung cụ thể của phần nào trong kết cấu một bài văn thuyết minh?</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A. Luận</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lastRenderedPageBreak/>
        <w:t>B. Giải thích vấn đề </w:t>
      </w:r>
    </w:p>
    <w:p w:rsidR="009D38A1" w:rsidRPr="00F85165" w:rsidRDefault="009D38A1"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C. Thân bài </w:t>
      </w:r>
    </w:p>
    <w:p w:rsidR="009D38A1"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D. Tùy thèo sắp xếp của người viết</w:t>
      </w:r>
    </w:p>
    <w:p w:rsidR="00205258" w:rsidRPr="00F85165" w:rsidRDefault="00205258"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9D38A1" w:rsidRPr="00205258" w:rsidRDefault="009D17BC"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05258">
        <w:rPr>
          <w:rFonts w:ascii="Times New Roman" w:eastAsia="Times New Roman" w:hAnsi="Times New Roman" w:cs="Times New Roman"/>
          <w:b/>
          <w:bCs/>
          <w:color w:val="1F497D" w:themeColor="text2"/>
          <w:sz w:val="28"/>
          <w:szCs w:val="28"/>
        </w:rPr>
        <w:t>Câu 17</w:t>
      </w:r>
      <w:r w:rsidR="009D38A1" w:rsidRPr="00205258">
        <w:rPr>
          <w:rFonts w:ascii="Times New Roman" w:eastAsia="Times New Roman" w:hAnsi="Times New Roman" w:cs="Times New Roman"/>
          <w:b/>
          <w:bCs/>
          <w:color w:val="1F497D" w:themeColor="text2"/>
          <w:sz w:val="28"/>
          <w:szCs w:val="28"/>
        </w:rPr>
        <w:t>:</w:t>
      </w:r>
      <w:r w:rsidR="009D38A1" w:rsidRPr="00205258">
        <w:rPr>
          <w:rFonts w:ascii="Times New Roman" w:eastAsia="Times New Roman" w:hAnsi="Times New Roman" w:cs="Times New Roman"/>
          <w:b/>
          <w:color w:val="1F497D" w:themeColor="text2"/>
          <w:sz w:val="28"/>
          <w:szCs w:val="28"/>
        </w:rPr>
        <w:t> Cách nhận biết một đề văn là đề văn thuyết minh là gì?</w:t>
      </w:r>
    </w:p>
    <w:p w:rsidR="009D38A1" w:rsidRPr="00F85165" w:rsidRDefault="009D38A1"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A. Đề bài có chứa từ ngữ thể hiện mệnh lệnh, yêu cầu như từ "giới thiệu”, "thuyết minh"</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B. Đề bài có chứa từ ngữ như từ "miêu tả”, "trình bày chi tiết"</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C. Đề bài có chứa từ ngữ như từ "kể”, "tự sự"</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D. Tất cả các đáp án trên</w:t>
      </w:r>
    </w:p>
    <w:p w:rsidR="009D38A1" w:rsidRPr="00205258"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05258">
        <w:rPr>
          <w:rFonts w:ascii="Times New Roman" w:eastAsia="Times New Roman" w:hAnsi="Times New Roman" w:cs="Times New Roman"/>
          <w:b/>
          <w:bCs/>
          <w:color w:val="1F497D" w:themeColor="text2"/>
          <w:sz w:val="28"/>
          <w:szCs w:val="28"/>
        </w:rPr>
        <w:t>Câu</w:t>
      </w:r>
      <w:r w:rsidR="009D17BC" w:rsidRPr="00205258">
        <w:rPr>
          <w:rFonts w:ascii="Times New Roman" w:eastAsia="Times New Roman" w:hAnsi="Times New Roman" w:cs="Times New Roman"/>
          <w:b/>
          <w:bCs/>
          <w:color w:val="1F497D" w:themeColor="text2"/>
          <w:sz w:val="28"/>
          <w:szCs w:val="28"/>
        </w:rPr>
        <w:t xml:space="preserve"> 18</w:t>
      </w:r>
      <w:r w:rsidRPr="00205258">
        <w:rPr>
          <w:rFonts w:ascii="Times New Roman" w:eastAsia="Times New Roman" w:hAnsi="Times New Roman" w:cs="Times New Roman"/>
          <w:b/>
          <w:bCs/>
          <w:color w:val="1F497D" w:themeColor="text2"/>
          <w:sz w:val="28"/>
          <w:szCs w:val="28"/>
        </w:rPr>
        <w:t>:</w:t>
      </w:r>
      <w:r w:rsidRPr="00205258">
        <w:rPr>
          <w:rFonts w:ascii="Times New Roman" w:eastAsia="Times New Roman" w:hAnsi="Times New Roman" w:cs="Times New Roman"/>
          <w:b/>
          <w:color w:val="1F497D" w:themeColor="text2"/>
          <w:sz w:val="28"/>
          <w:szCs w:val="28"/>
        </w:rPr>
        <w:t> Phương pháp thuyết minh nào phù hợp với một bài văn thuyết minh?</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A. Nêu định nghĩa, nêu ví dụ</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B. Liệt kê, so sánh đối chiếu phân tích, phân loại, dùng số liệu</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C. Mô tả sự vật, sự việc</w:t>
      </w:r>
    </w:p>
    <w:p w:rsidR="009D38A1" w:rsidRDefault="009D38A1"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D. Sử dụng phối hợp những phương pháp thuyết minh nêu trên</w:t>
      </w:r>
    </w:p>
    <w:p w:rsidR="00205258" w:rsidRPr="00F85165" w:rsidRDefault="00205258" w:rsidP="002F1F44">
      <w:pPr>
        <w:shd w:val="clear" w:color="auto" w:fill="FFFFFF"/>
        <w:spacing w:after="0" w:line="240" w:lineRule="auto"/>
        <w:jc w:val="both"/>
        <w:outlineLvl w:val="5"/>
        <w:rPr>
          <w:rFonts w:ascii="Times New Roman" w:eastAsia="Times New Roman" w:hAnsi="Times New Roman" w:cs="Times New Roman"/>
          <w:bCs/>
          <w:sz w:val="28"/>
          <w:szCs w:val="28"/>
        </w:rPr>
      </w:pPr>
    </w:p>
    <w:p w:rsidR="009D38A1" w:rsidRPr="00205258" w:rsidRDefault="009D17BC"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05258">
        <w:rPr>
          <w:rFonts w:ascii="Times New Roman" w:eastAsia="Times New Roman" w:hAnsi="Times New Roman" w:cs="Times New Roman"/>
          <w:b/>
          <w:bCs/>
          <w:color w:val="1F497D" w:themeColor="text2"/>
          <w:sz w:val="28"/>
          <w:szCs w:val="28"/>
        </w:rPr>
        <w:t>Câu 19</w:t>
      </w:r>
      <w:r w:rsidR="009D38A1" w:rsidRPr="00205258">
        <w:rPr>
          <w:rFonts w:ascii="Times New Roman" w:eastAsia="Times New Roman" w:hAnsi="Times New Roman" w:cs="Times New Roman"/>
          <w:b/>
          <w:bCs/>
          <w:color w:val="1F497D" w:themeColor="text2"/>
          <w:sz w:val="28"/>
          <w:szCs w:val="28"/>
        </w:rPr>
        <w:t>:</w:t>
      </w:r>
      <w:r w:rsidR="009D38A1" w:rsidRPr="00205258">
        <w:rPr>
          <w:rFonts w:ascii="Times New Roman" w:eastAsia="Times New Roman" w:hAnsi="Times New Roman" w:cs="Times New Roman"/>
          <w:b/>
          <w:color w:val="1F497D" w:themeColor="text2"/>
          <w:sz w:val="28"/>
          <w:szCs w:val="28"/>
        </w:rPr>
        <w:t> Đề văn nào sau đây không phải là đề văn thuyết minh?</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A.  Giới thiệu một gương mặt trẻ của thể thao Việt Nam (ví dụ: Nguyễn Thúy Hiền, Trần Hiếu Ngân, Nguyễn Ngọc Trường Sơn,...)</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B. Giới thiệu một tập truyện</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C. Giới thiệu về chiếc áo dài Việt Nam</w:t>
      </w:r>
    </w:p>
    <w:p w:rsidR="009D38A1" w:rsidRDefault="009D38A1"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D. Miêu tả về cuộc sống hàng ngày quanh em</w:t>
      </w:r>
    </w:p>
    <w:p w:rsidR="00205258" w:rsidRPr="00F85165" w:rsidRDefault="00205258" w:rsidP="002F1F44">
      <w:pPr>
        <w:shd w:val="clear" w:color="auto" w:fill="FFFFFF"/>
        <w:spacing w:after="0" w:line="240" w:lineRule="auto"/>
        <w:jc w:val="both"/>
        <w:outlineLvl w:val="5"/>
        <w:rPr>
          <w:rFonts w:ascii="Times New Roman" w:eastAsia="Times New Roman" w:hAnsi="Times New Roman" w:cs="Times New Roman"/>
          <w:bCs/>
          <w:sz w:val="28"/>
          <w:szCs w:val="28"/>
        </w:rPr>
      </w:pPr>
      <w:bookmarkStart w:id="0" w:name="_GoBack"/>
      <w:bookmarkEnd w:id="0"/>
    </w:p>
    <w:p w:rsidR="009D38A1" w:rsidRPr="00205258" w:rsidRDefault="00CD7D36" w:rsidP="002F1F44">
      <w:pPr>
        <w:shd w:val="clear" w:color="auto" w:fill="FFFFFF"/>
        <w:spacing w:before="100" w:beforeAutospacing="1" w:after="100" w:afterAutospacing="1" w:line="240" w:lineRule="auto"/>
        <w:jc w:val="both"/>
        <w:rPr>
          <w:rFonts w:ascii="Times New Roman" w:eastAsia="Times New Roman" w:hAnsi="Times New Roman" w:cs="Times New Roman"/>
          <w:b/>
          <w:color w:val="1F497D" w:themeColor="text2"/>
          <w:sz w:val="28"/>
          <w:szCs w:val="28"/>
        </w:rPr>
      </w:pPr>
      <w:r w:rsidRPr="00205258">
        <w:rPr>
          <w:rFonts w:ascii="Times New Roman" w:eastAsia="Times New Roman" w:hAnsi="Times New Roman" w:cs="Times New Roman"/>
          <w:b/>
          <w:bCs/>
          <w:color w:val="1F497D" w:themeColor="text2"/>
          <w:sz w:val="28"/>
          <w:szCs w:val="28"/>
        </w:rPr>
        <w:t>Câu 20</w:t>
      </w:r>
      <w:r w:rsidR="009D38A1" w:rsidRPr="00205258">
        <w:rPr>
          <w:rFonts w:ascii="Times New Roman" w:eastAsia="Times New Roman" w:hAnsi="Times New Roman" w:cs="Times New Roman"/>
          <w:b/>
          <w:bCs/>
          <w:color w:val="1F497D" w:themeColor="text2"/>
          <w:sz w:val="28"/>
          <w:szCs w:val="28"/>
        </w:rPr>
        <w:t>:</w:t>
      </w:r>
      <w:r w:rsidR="009D38A1" w:rsidRPr="00205258">
        <w:rPr>
          <w:rFonts w:ascii="Times New Roman" w:eastAsia="Times New Roman" w:hAnsi="Times New Roman" w:cs="Times New Roman"/>
          <w:b/>
          <w:color w:val="1F497D" w:themeColor="text2"/>
          <w:sz w:val="28"/>
          <w:szCs w:val="28"/>
        </w:rPr>
        <w:t> </w:t>
      </w:r>
      <w:r w:rsidRPr="00205258">
        <w:rPr>
          <w:rFonts w:ascii="Times New Roman" w:eastAsia="Times New Roman" w:hAnsi="Times New Roman" w:cs="Times New Roman"/>
          <w:b/>
          <w:color w:val="1F497D" w:themeColor="text2"/>
          <w:sz w:val="28"/>
          <w:szCs w:val="28"/>
        </w:rPr>
        <w:t xml:space="preserve">Cho đề bài: Thuyết minh về một món ăn dân tộc (bánh chưng, bánh giầy, phở, cốm....). </w:t>
      </w:r>
      <w:r w:rsidR="009D38A1" w:rsidRPr="00205258">
        <w:rPr>
          <w:rFonts w:ascii="Times New Roman" w:eastAsia="Times New Roman" w:hAnsi="Times New Roman" w:cs="Times New Roman"/>
          <w:b/>
          <w:color w:val="1F497D" w:themeColor="text2"/>
          <w:sz w:val="28"/>
          <w:szCs w:val="28"/>
        </w:rPr>
        <w:t>Đối tượng thuyết minh của đề bài trên là gì?</w:t>
      </w:r>
    </w:p>
    <w:p w:rsidR="009D38A1" w:rsidRPr="00F85165" w:rsidRDefault="009D38A1" w:rsidP="002F1F44">
      <w:pPr>
        <w:shd w:val="clear" w:color="auto" w:fill="FFFFFF"/>
        <w:spacing w:after="0" w:line="240" w:lineRule="auto"/>
        <w:jc w:val="both"/>
        <w:outlineLvl w:val="5"/>
        <w:rPr>
          <w:rFonts w:ascii="Times New Roman" w:eastAsia="Times New Roman" w:hAnsi="Times New Roman" w:cs="Times New Roman"/>
          <w:bCs/>
          <w:sz w:val="28"/>
          <w:szCs w:val="28"/>
        </w:rPr>
      </w:pPr>
      <w:r w:rsidRPr="00F85165">
        <w:rPr>
          <w:rFonts w:ascii="Times New Roman" w:eastAsia="Times New Roman" w:hAnsi="Times New Roman" w:cs="Times New Roman"/>
          <w:bCs/>
          <w:sz w:val="28"/>
          <w:szCs w:val="28"/>
        </w:rPr>
        <w:t>A. Một món ăn dân tộc</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lastRenderedPageBreak/>
        <w:t>B. Món bít tết bò kiểu Mỹ </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C. Một thức quà ăn vặt</w:t>
      </w:r>
    </w:p>
    <w:p w:rsidR="009D38A1" w:rsidRPr="00F85165" w:rsidRDefault="009D38A1" w:rsidP="002F1F4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5165">
        <w:rPr>
          <w:rFonts w:ascii="Times New Roman" w:eastAsia="Times New Roman" w:hAnsi="Times New Roman" w:cs="Times New Roman"/>
          <w:sz w:val="28"/>
          <w:szCs w:val="28"/>
        </w:rPr>
        <w:t>D. Một loại thực phẩm phổ biến trong cuộc sống hàng ngày</w:t>
      </w:r>
    </w:p>
    <w:p w:rsidR="00A34DD3" w:rsidRPr="00F85165" w:rsidRDefault="00A34DD3" w:rsidP="002F1F44">
      <w:pPr>
        <w:spacing w:line="240" w:lineRule="auto"/>
        <w:jc w:val="both"/>
        <w:rPr>
          <w:rFonts w:ascii="Times New Roman" w:hAnsi="Times New Roman" w:cs="Times New Roman"/>
          <w:sz w:val="28"/>
          <w:szCs w:val="28"/>
        </w:rPr>
      </w:pPr>
    </w:p>
    <w:sectPr w:rsidR="00A34DD3" w:rsidRPr="00F85165" w:rsidSect="00F91915">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4A9" w:rsidRDefault="00D134A9" w:rsidP="00CD7D36">
      <w:pPr>
        <w:spacing w:after="0" w:line="240" w:lineRule="auto"/>
      </w:pPr>
      <w:r>
        <w:separator/>
      </w:r>
    </w:p>
  </w:endnote>
  <w:endnote w:type="continuationSeparator" w:id="0">
    <w:p w:rsidR="00D134A9" w:rsidRDefault="00D134A9" w:rsidP="00CD7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36" w:rsidRDefault="00CD7D36">
    <w:pPr>
      <w:pStyle w:val="Footer"/>
    </w:pPr>
  </w:p>
  <w:p w:rsidR="00CD7D36" w:rsidRDefault="00CD7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4A9" w:rsidRDefault="00D134A9" w:rsidP="00CD7D36">
      <w:pPr>
        <w:spacing w:after="0" w:line="240" w:lineRule="auto"/>
      </w:pPr>
      <w:r>
        <w:separator/>
      </w:r>
    </w:p>
  </w:footnote>
  <w:footnote w:type="continuationSeparator" w:id="0">
    <w:p w:rsidR="00D134A9" w:rsidRDefault="00D134A9" w:rsidP="00CD7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36" w:rsidRDefault="00CD7D36">
    <w:pPr>
      <w:pStyle w:val="Header"/>
    </w:pPr>
  </w:p>
  <w:p w:rsidR="00CD7D36" w:rsidRDefault="00CD7D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7A0"/>
    <w:multiLevelType w:val="multilevel"/>
    <w:tmpl w:val="CA3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43F33"/>
    <w:multiLevelType w:val="multilevel"/>
    <w:tmpl w:val="7E70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A009D"/>
    <w:multiLevelType w:val="multilevel"/>
    <w:tmpl w:val="8F20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C72D74"/>
    <w:multiLevelType w:val="multilevel"/>
    <w:tmpl w:val="E324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DF1004"/>
    <w:multiLevelType w:val="multilevel"/>
    <w:tmpl w:val="13B0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4E49AF"/>
    <w:multiLevelType w:val="multilevel"/>
    <w:tmpl w:val="F5E2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855DC6"/>
    <w:multiLevelType w:val="multilevel"/>
    <w:tmpl w:val="88FA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8D2850"/>
    <w:multiLevelType w:val="multilevel"/>
    <w:tmpl w:val="6E20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136A8F"/>
    <w:multiLevelType w:val="multilevel"/>
    <w:tmpl w:val="6DA4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301AAB"/>
    <w:multiLevelType w:val="multilevel"/>
    <w:tmpl w:val="A100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397355"/>
    <w:multiLevelType w:val="multilevel"/>
    <w:tmpl w:val="BD1A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5B754C"/>
    <w:multiLevelType w:val="multilevel"/>
    <w:tmpl w:val="4EB6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ED772F"/>
    <w:multiLevelType w:val="multilevel"/>
    <w:tmpl w:val="2BFA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97328"/>
    <w:multiLevelType w:val="multilevel"/>
    <w:tmpl w:val="3E3E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B87499"/>
    <w:multiLevelType w:val="multilevel"/>
    <w:tmpl w:val="AA40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9812E9"/>
    <w:multiLevelType w:val="multilevel"/>
    <w:tmpl w:val="3D66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AB59E0"/>
    <w:multiLevelType w:val="multilevel"/>
    <w:tmpl w:val="5E78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547FBC"/>
    <w:multiLevelType w:val="multilevel"/>
    <w:tmpl w:val="405A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7C3A43"/>
    <w:multiLevelType w:val="multilevel"/>
    <w:tmpl w:val="CB6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423C81"/>
    <w:multiLevelType w:val="multilevel"/>
    <w:tmpl w:val="E424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54309A"/>
    <w:multiLevelType w:val="multilevel"/>
    <w:tmpl w:val="7F1C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6"/>
  </w:num>
  <w:num w:numId="4">
    <w:abstractNumId w:val="6"/>
  </w:num>
  <w:num w:numId="5">
    <w:abstractNumId w:val="0"/>
  </w:num>
  <w:num w:numId="6">
    <w:abstractNumId w:val="20"/>
  </w:num>
  <w:num w:numId="7">
    <w:abstractNumId w:val="10"/>
  </w:num>
  <w:num w:numId="8">
    <w:abstractNumId w:val="2"/>
  </w:num>
  <w:num w:numId="9">
    <w:abstractNumId w:val="19"/>
  </w:num>
  <w:num w:numId="10">
    <w:abstractNumId w:val="7"/>
  </w:num>
  <w:num w:numId="11">
    <w:abstractNumId w:val="8"/>
  </w:num>
  <w:num w:numId="12">
    <w:abstractNumId w:val="15"/>
  </w:num>
  <w:num w:numId="13">
    <w:abstractNumId w:val="13"/>
  </w:num>
  <w:num w:numId="14">
    <w:abstractNumId w:val="3"/>
  </w:num>
  <w:num w:numId="15">
    <w:abstractNumId w:val="17"/>
  </w:num>
  <w:num w:numId="16">
    <w:abstractNumId w:val="18"/>
  </w:num>
  <w:num w:numId="17">
    <w:abstractNumId w:val="5"/>
  </w:num>
  <w:num w:numId="18">
    <w:abstractNumId w:val="11"/>
  </w:num>
  <w:num w:numId="19">
    <w:abstractNumId w:val="14"/>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BB5"/>
    <w:rsid w:val="00205258"/>
    <w:rsid w:val="00230BB5"/>
    <w:rsid w:val="002F1F44"/>
    <w:rsid w:val="00315D80"/>
    <w:rsid w:val="004011AA"/>
    <w:rsid w:val="00427C49"/>
    <w:rsid w:val="004E13BC"/>
    <w:rsid w:val="00527082"/>
    <w:rsid w:val="006D5691"/>
    <w:rsid w:val="00865A80"/>
    <w:rsid w:val="009D17BC"/>
    <w:rsid w:val="009D38A1"/>
    <w:rsid w:val="009E0EA0"/>
    <w:rsid w:val="00A34DD3"/>
    <w:rsid w:val="00CD7D36"/>
    <w:rsid w:val="00D134A9"/>
    <w:rsid w:val="00D50088"/>
    <w:rsid w:val="00F85165"/>
    <w:rsid w:val="00F9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230BB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30BB5"/>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230B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7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D36"/>
  </w:style>
  <w:style w:type="paragraph" w:styleId="Footer">
    <w:name w:val="footer"/>
    <w:basedOn w:val="Normal"/>
    <w:link w:val="FooterChar"/>
    <w:uiPriority w:val="99"/>
    <w:unhideWhenUsed/>
    <w:rsid w:val="00CD7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D36"/>
  </w:style>
  <w:style w:type="paragraph" w:styleId="BalloonText">
    <w:name w:val="Balloon Text"/>
    <w:basedOn w:val="Normal"/>
    <w:link w:val="BalloonTextChar"/>
    <w:uiPriority w:val="99"/>
    <w:semiHidden/>
    <w:unhideWhenUsed/>
    <w:rsid w:val="00CD7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D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230BB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30BB5"/>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230B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7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D36"/>
  </w:style>
  <w:style w:type="paragraph" w:styleId="Footer">
    <w:name w:val="footer"/>
    <w:basedOn w:val="Normal"/>
    <w:link w:val="FooterChar"/>
    <w:uiPriority w:val="99"/>
    <w:unhideWhenUsed/>
    <w:rsid w:val="00CD7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D36"/>
  </w:style>
  <w:style w:type="paragraph" w:styleId="BalloonText">
    <w:name w:val="Balloon Text"/>
    <w:basedOn w:val="Normal"/>
    <w:link w:val="BalloonTextChar"/>
    <w:uiPriority w:val="99"/>
    <w:semiHidden/>
    <w:unhideWhenUsed/>
    <w:rsid w:val="00CD7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61395">
      <w:bodyDiv w:val="1"/>
      <w:marLeft w:val="0"/>
      <w:marRight w:val="0"/>
      <w:marTop w:val="0"/>
      <w:marBottom w:val="0"/>
      <w:divBdr>
        <w:top w:val="none" w:sz="0" w:space="0" w:color="auto"/>
        <w:left w:val="none" w:sz="0" w:space="0" w:color="auto"/>
        <w:bottom w:val="none" w:sz="0" w:space="0" w:color="auto"/>
        <w:right w:val="none" w:sz="0" w:space="0" w:color="auto"/>
      </w:divBdr>
    </w:div>
    <w:div w:id="412315071">
      <w:bodyDiv w:val="1"/>
      <w:marLeft w:val="0"/>
      <w:marRight w:val="0"/>
      <w:marTop w:val="0"/>
      <w:marBottom w:val="0"/>
      <w:divBdr>
        <w:top w:val="none" w:sz="0" w:space="0" w:color="auto"/>
        <w:left w:val="none" w:sz="0" w:space="0" w:color="auto"/>
        <w:bottom w:val="none" w:sz="0" w:space="0" w:color="auto"/>
        <w:right w:val="none" w:sz="0" w:space="0" w:color="auto"/>
      </w:divBdr>
    </w:div>
    <w:div w:id="807477384">
      <w:bodyDiv w:val="1"/>
      <w:marLeft w:val="0"/>
      <w:marRight w:val="0"/>
      <w:marTop w:val="0"/>
      <w:marBottom w:val="0"/>
      <w:divBdr>
        <w:top w:val="none" w:sz="0" w:space="0" w:color="auto"/>
        <w:left w:val="none" w:sz="0" w:space="0" w:color="auto"/>
        <w:bottom w:val="none" w:sz="0" w:space="0" w:color="auto"/>
        <w:right w:val="none" w:sz="0" w:space="0" w:color="auto"/>
      </w:divBdr>
    </w:div>
    <w:div w:id="195031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2021-11-18T15:18:00Z</dcterms:created>
  <dcterms:modified xsi:type="dcterms:W3CDTF">2021-11-18T15:18:00Z</dcterms:modified>
</cp:coreProperties>
</file>