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1C2C" w14:textId="77777777" w:rsidR="00376CD5" w:rsidRDefault="00376CD5" w:rsidP="00376CD5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</w:pPr>
    </w:p>
    <w:p w14:paraId="559D38B5" w14:textId="15131402" w:rsidR="0019331D" w:rsidRDefault="0019331D" w:rsidP="0019331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11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NGỮ VĂN 9</w:t>
      </w:r>
    </w:p>
    <w:p w14:paraId="0B956022" w14:textId="2C093CCC" w:rsidR="0019331D" w:rsidRPr="00A05C86" w:rsidRDefault="0019331D" w:rsidP="0019331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 DUNG KIẾN THỨC  BÀI: ĐOÀN THUYỀN ĐÁNH CÁ- HUY CẬN</w:t>
      </w:r>
    </w:p>
    <w:p w14:paraId="27D29B51" w14:textId="0F746FDB" w:rsidR="0019331D" w:rsidRPr="0019331D" w:rsidRDefault="0019331D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</w:t>
      </w:r>
      <w:r w:rsidRPr="0019331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/ PHẦN TRẮC NGHIỆM:</w:t>
      </w:r>
    </w:p>
    <w:p w14:paraId="2FE0DFC4" w14:textId="25E52609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</w:t>
      </w:r>
      <w:r w:rsidR="0019331D" w:rsidRP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Đoàn thuyền đánh cá</w:t>
      </w:r>
      <w:r w:rsidR="0019331D" w:rsidRP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viết về vùng biển nào?</w:t>
      </w:r>
    </w:p>
    <w:p w14:paraId="60F5212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Sầm Sơn (Thanh Hóa)</w:t>
      </w:r>
    </w:p>
    <w:p w14:paraId="3705521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Hạ Long (Quảng Ninh)</w:t>
      </w:r>
    </w:p>
    <w:p w14:paraId="622B51C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Đồ Sơn (Hải Phòng)</w:t>
      </w:r>
    </w:p>
    <w:p w14:paraId="32EC870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Cửa Lò (Nghệ An)</w:t>
      </w:r>
    </w:p>
    <w:p w14:paraId="4B8ECBC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2: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Huy Cận là nhà thơ nổi tiếng từ thời kì nào?</w:t>
      </w:r>
    </w:p>
    <w:p w14:paraId="402C5DD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Kháng chiến chống Pháp</w:t>
      </w:r>
    </w:p>
    <w:p w14:paraId="0119FFEB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Kháng chiến chống Mĩ</w:t>
      </w:r>
    </w:p>
    <w:p w14:paraId="5D7B8DE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Sau cách mạng tháng Tám năm 1945</w:t>
      </w:r>
    </w:p>
    <w:p w14:paraId="68006F6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Trước Cách mạng tháng Tám</w:t>
      </w:r>
    </w:p>
    <w:p w14:paraId="4B47A54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3: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Tác giả lấy cảm hứng nào để viết tác phẩm Đoàn thuyền đánh cá?</w:t>
      </w:r>
    </w:p>
    <w:p w14:paraId="169B8CA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lao động</w:t>
      </w:r>
    </w:p>
    <w:p w14:paraId="686F949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thiên nhiên</w:t>
      </w:r>
    </w:p>
    <w:p w14:paraId="1BA37DD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chiến tranh</w:t>
      </w:r>
    </w:p>
    <w:p w14:paraId="6A1F113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 và B đều đúng</w:t>
      </w:r>
    </w:p>
    <w:p w14:paraId="0CC51B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4: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có bố cục theo hành trình một chuyến ra khơi của đoàn thuyền đánh cá, đúng hay sai?</w:t>
      </w:r>
    </w:p>
    <w:p w14:paraId="00AFA4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Đúng</w:t>
      </w:r>
    </w:p>
    <w:p w14:paraId="6D3BFE9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Sai</w:t>
      </w:r>
    </w:p>
    <w:p w14:paraId="71259B8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5: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2 khổ thơ đầu là gì?</w:t>
      </w:r>
    </w:p>
    <w:p w14:paraId="4ACD62B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hoàng hôn và sự phong phú của các loài cá biển</w:t>
      </w:r>
    </w:p>
    <w:p w14:paraId="4450CEF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lên đường và tâm trạng náo nức của con người</w:t>
      </w:r>
    </w:p>
    <w:p w14:paraId="6B1F997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hoàng hôn trên biển</w:t>
      </w:r>
    </w:p>
    <w:p w14:paraId="364F40A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lao động trên biển</w:t>
      </w:r>
    </w:p>
    <w:p w14:paraId="521C21E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6: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Tìm biện pháp tu từ trong câu thơ sau:</w:t>
      </w:r>
    </w:p>
    <w:p w14:paraId="1C4DA085" w14:textId="2C45BAB1" w:rsidR="00376CD5" w:rsidRPr="00376CD5" w:rsidRDefault="0019331D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="00376CD5"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Đêm thở sao lùa nước Hạ Long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6913BC9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3538035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</w:t>
      </w:r>
    </w:p>
    <w:p w14:paraId="40E509C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Ẩn dụ</w:t>
      </w:r>
    </w:p>
    <w:p w14:paraId="2DB5FE9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Hoán dụ</w:t>
      </w:r>
    </w:p>
    <w:p w14:paraId="6661696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7: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các “câu hát” trong bài thơ có ý nghĩa như thế nào?</w:t>
      </w:r>
    </w:p>
    <w:p w14:paraId="42151A6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hiện của sức sống căn tràn của thiên nhiên</w:t>
      </w:r>
    </w:p>
    <w:p w14:paraId="3EA31C5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hiện niềm vui, sự phấn chấn của người lao động</w:t>
      </w:r>
    </w:p>
    <w:p w14:paraId="1283FD0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sự vô địch của con người</w:t>
      </w:r>
    </w:p>
    <w:p w14:paraId="6C8F5FF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sự bao la, hùng vĩ của biển cả</w:t>
      </w:r>
    </w:p>
    <w:p w14:paraId="04090BC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8: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nào cho thấy việc đánh cá là công việc thường xuyên của người dân chài?</w:t>
      </w:r>
    </w:p>
    <w:p w14:paraId="6A167FD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Đêm ngày dệt biển muôn luồng sáng</w:t>
      </w:r>
    </w:p>
    <w:p w14:paraId="7C33B9D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Dàn đan thế trận lưới vây giăng</w:t>
      </w:r>
    </w:p>
    <w:p w14:paraId="676E54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Đoàn thuyền đánh cá lại ra khơi</w:t>
      </w:r>
    </w:p>
    <w:p w14:paraId="0E9F92E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Đoàn thuyền chạy đua cùng mặt trời</w:t>
      </w:r>
    </w:p>
    <w:p w14:paraId="564456D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9: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Hãy tìm biện pháp tu từ trong những câu thơ sau:</w:t>
      </w:r>
    </w:p>
    <w:p w14:paraId="16C55513" w14:textId="72F9A6BD" w:rsidR="00376CD5" w:rsidRPr="00376CD5" w:rsidRDefault="0019331D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="00376CD5"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Thuyền ta lái gió với buồm trăng</w:t>
      </w:r>
    </w:p>
    <w:p w14:paraId="2B5D65E3" w14:textId="7777777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Lướt giữa mây cao với biển bằng</w:t>
      </w:r>
    </w:p>
    <w:p w14:paraId="391A80D8" w14:textId="7777777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Ra đậu dặm xa dò bụng biển,</w:t>
      </w:r>
    </w:p>
    <w:p w14:paraId="48CDADF8" w14:textId="7B845C5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Dàn đan thế trận lưới vây giăng</w:t>
      </w:r>
      <w:r w:rsid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1597D23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7C6880F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502951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</w:t>
      </w:r>
    </w:p>
    <w:p w14:paraId="5C1B776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2612766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10: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Phép tu từ đó có tác dụng gì?</w:t>
      </w:r>
    </w:p>
    <w:p w14:paraId="2D5615E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khung cảnh rộng lớn của biển cả</w:t>
      </w:r>
    </w:p>
    <w:p w14:paraId="5A9324B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sự nhộn nhịp của cảnh đánh cá trên biển</w:t>
      </w:r>
    </w:p>
    <w:p w14:paraId="59F5877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Làm cho con thuyền đánh cá trở nên kì vĩ, khổng lồ</w:t>
      </w:r>
    </w:p>
    <w:p w14:paraId="3B5A65B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niềm vui say trong lao động của con người</w:t>
      </w:r>
    </w:p>
    <w:p w14:paraId="0F282E2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11: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Hai câu thơ “Cá nhụ cá chim cùng cá đé- Cá song lấp lánh đuốc đen hồng” sử dụng phép tu từ gì?</w:t>
      </w:r>
    </w:p>
    <w:p w14:paraId="137E29A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6A102BE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Nói quá</w:t>
      </w:r>
    </w:p>
    <w:p w14:paraId="0971270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54F2A61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04C0396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12: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“Cái đuôi em quẫy trăng vàng chóe” nên hiểu như thế nào?</w:t>
      </w:r>
    </w:p>
    <w:p w14:paraId="5D6680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Đuôi cá quẫy vào bóng trăng màu vàng chóe</w:t>
      </w:r>
    </w:p>
    <w:p w14:paraId="4052152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Ánh trăng màu vàng chóe</w:t>
      </w:r>
    </w:p>
    <w:p w14:paraId="28032C9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Nước biển màu vàng chóe</w:t>
      </w:r>
    </w:p>
    <w:p w14:paraId="1CD2CDD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Mạn thuyền màu vàng chóe</w:t>
      </w:r>
    </w:p>
    <w:p w14:paraId="5B66377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13: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Phép so sánh trong hai câu thơ “Biển cho ta cá như lòng mẹ- Nuôi lớn đời ta tự buổi nào” có tác dụng gì?</w:t>
      </w:r>
    </w:p>
    <w:p w14:paraId="7B6AF8E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sự rộng lớn của biển cả</w:t>
      </w:r>
    </w:p>
    <w:p w14:paraId="51DB3E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tác dụng biển cả</w:t>
      </w:r>
    </w:p>
    <w:p w14:paraId="62EC8422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vẻ đẹp của biển cả</w:t>
      </w:r>
    </w:p>
    <w:p w14:paraId="2695F30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291031A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14: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Khổ thơ cuối nói về khoảng thời gian nào khi đoàn thuyền đánh cá trở về</w:t>
      </w:r>
    </w:p>
    <w:p w14:paraId="6D4D95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Bình minh</w:t>
      </w:r>
    </w:p>
    <w:p w14:paraId="5462CFC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Hoàng hôn</w:t>
      </w:r>
    </w:p>
    <w:p w14:paraId="6DCABD8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Đêm tối</w:t>
      </w:r>
    </w:p>
    <w:p w14:paraId="15D56D3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trưa</w:t>
      </w:r>
    </w:p>
    <w:p w14:paraId="6F3EC0D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15: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Nhận định nào nói đúng nhất giọng điệu của bài thơ?</w:t>
      </w:r>
    </w:p>
    <w:p w14:paraId="5577EA6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Khỏe khoắn</w:t>
      </w:r>
    </w:p>
    <w:p w14:paraId="7468D24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Sôi nổi</w:t>
      </w:r>
    </w:p>
    <w:p w14:paraId="7457CB9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Bay bổng</w:t>
      </w:r>
    </w:p>
    <w:p w14:paraId="672ABCAB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0085D173" w14:textId="16F0D7F6" w:rsidR="00BE4129" w:rsidRDefault="00BE4129" w:rsidP="00BE4129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 w:rsidRPr="00BE412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II/ PHẦN LUỆN TẬP.</w:t>
      </w:r>
    </w:p>
    <w:p w14:paraId="3099B848" w14:textId="75F4DCC2" w:rsidR="00BE4129" w:rsidRDefault="00BE4129" w:rsidP="00BE4129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1: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 xml:space="preserve">ảm nhận khổ thơ cuối bài thơ </w:t>
      </w:r>
      <w:r>
        <w:rPr>
          <w:rFonts w:ascii="Times New Roman" w:eastAsia="Times New Roman" w:hAnsi="Times New Roman" w:cs="Times New Roman"/>
          <w:sz w:val="26"/>
          <w:szCs w:val="26"/>
        </w:rPr>
        <w:t>‘Đ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>ồng chí”</w:t>
      </w:r>
      <w:r>
        <w:rPr>
          <w:rFonts w:ascii="Times New Roman" w:eastAsia="Times New Roman" w:hAnsi="Times New Roman" w:cs="Times New Roman"/>
          <w:sz w:val="26"/>
          <w:szCs w:val="26"/>
        </w:rPr>
        <w:t>- Chính Hữu</w:t>
      </w:r>
    </w:p>
    <w:p w14:paraId="00E14F8D" w14:textId="2A4FC0AE" w:rsidR="00785F75" w:rsidRPr="00376CD5" w:rsidRDefault="00BE4129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2:  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ảm nhận khổ cuối bài thơ “ Đoàn thuyền đánh cá” – Huy </w:t>
      </w:r>
      <w:r w:rsidR="004D7A13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ận</w:t>
      </w:r>
    </w:p>
    <w:p w14:paraId="60DBAC10" w14:textId="77777777" w:rsidR="00634395" w:rsidRPr="00785F75" w:rsidRDefault="00634395">
      <w:pPr>
        <w:rPr>
          <w:rFonts w:ascii="Times New Roman" w:hAnsi="Times New Roman" w:cs="Times New Roman"/>
          <w:sz w:val="26"/>
          <w:szCs w:val="26"/>
        </w:rPr>
      </w:pPr>
    </w:p>
    <w:sectPr w:rsidR="00634395" w:rsidRPr="00785F75" w:rsidSect="00E0462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532"/>
    <w:multiLevelType w:val="multilevel"/>
    <w:tmpl w:val="45F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95"/>
    <w:rsid w:val="0019331D"/>
    <w:rsid w:val="00376CD5"/>
    <w:rsid w:val="004D7A13"/>
    <w:rsid w:val="00634395"/>
    <w:rsid w:val="00785F75"/>
    <w:rsid w:val="00BE4129"/>
    <w:rsid w:val="00C7323B"/>
    <w:rsid w:val="00E0462F"/>
    <w:rsid w:val="00F61307"/>
    <w:rsid w:val="00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D0C4"/>
  <w15:chartTrackingRefBased/>
  <w15:docId w15:val="{76EFFD4C-3938-4066-A593-2C6EB7AE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85F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CD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85F7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785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Loan</dc:creator>
  <cp:keywords/>
  <dc:description/>
  <cp:lastModifiedBy>Nguyen Loan</cp:lastModifiedBy>
  <cp:revision>9</cp:revision>
  <dcterms:created xsi:type="dcterms:W3CDTF">2021-11-09T08:08:00Z</dcterms:created>
  <dcterms:modified xsi:type="dcterms:W3CDTF">2021-11-09T08:21:00Z</dcterms:modified>
</cp:coreProperties>
</file>